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44663" w14:textId="77777777" w:rsidR="002F4E11" w:rsidRDefault="002F4E11" w:rsidP="002F4E11">
      <w:pPr>
        <w:autoSpaceDE w:val="0"/>
        <w:autoSpaceDN w:val="0"/>
        <w:adjustRightInd w:val="0"/>
        <w:ind w:firstLine="0"/>
        <w:jc w:val="center"/>
        <w:rPr>
          <w:rStyle w:val="s9"/>
          <w:b/>
          <w:bCs/>
          <w:color w:val="000000"/>
        </w:rPr>
      </w:pPr>
      <w:r w:rsidRPr="002F4E11">
        <w:rPr>
          <w:rStyle w:val="s9"/>
          <w:b/>
          <w:bCs/>
          <w:color w:val="000000"/>
        </w:rPr>
        <w:t xml:space="preserve">Информация </w:t>
      </w:r>
    </w:p>
    <w:p w14:paraId="6349F2E3" w14:textId="19B9345E" w:rsidR="002F4E11" w:rsidRDefault="002F4E11" w:rsidP="002F4E11">
      <w:pPr>
        <w:autoSpaceDE w:val="0"/>
        <w:autoSpaceDN w:val="0"/>
        <w:adjustRightInd w:val="0"/>
        <w:ind w:firstLine="0"/>
        <w:jc w:val="center"/>
        <w:rPr>
          <w:rStyle w:val="s9"/>
          <w:b/>
          <w:bCs/>
          <w:color w:val="000000"/>
        </w:rPr>
      </w:pPr>
      <w:r>
        <w:rPr>
          <w:rStyle w:val="s9"/>
          <w:b/>
          <w:bCs/>
          <w:color w:val="000000"/>
        </w:rPr>
        <w:t>о</w:t>
      </w:r>
      <w:r w:rsidRPr="002F4E11">
        <w:rPr>
          <w:rStyle w:val="s9"/>
          <w:b/>
          <w:bCs/>
          <w:color w:val="000000"/>
        </w:rPr>
        <w:t xml:space="preserve"> рез</w:t>
      </w:r>
      <w:r w:rsidR="00CC4BC5">
        <w:rPr>
          <w:rStyle w:val="s9"/>
          <w:b/>
          <w:bCs/>
          <w:color w:val="000000"/>
        </w:rPr>
        <w:t>ультатах экспертно-аналитического мероприятия</w:t>
      </w:r>
      <w:r w:rsidRPr="002F4E11">
        <w:rPr>
          <w:rStyle w:val="s9"/>
          <w:b/>
          <w:bCs/>
          <w:color w:val="000000"/>
        </w:rPr>
        <w:t xml:space="preserve"> </w:t>
      </w:r>
    </w:p>
    <w:p w14:paraId="56C5E623" w14:textId="7D03F04C" w:rsidR="002F4E11" w:rsidRPr="002F4E11" w:rsidRDefault="002F4E11" w:rsidP="002F4E11">
      <w:pPr>
        <w:autoSpaceDE w:val="0"/>
        <w:autoSpaceDN w:val="0"/>
        <w:adjustRightInd w:val="0"/>
        <w:ind w:firstLine="0"/>
        <w:jc w:val="center"/>
        <w:rPr>
          <w:rStyle w:val="s9"/>
          <w:b/>
          <w:bCs/>
          <w:color w:val="000000"/>
        </w:rPr>
      </w:pPr>
      <w:r w:rsidRPr="002F4E11">
        <w:rPr>
          <w:rStyle w:val="s9"/>
          <w:b/>
          <w:bCs/>
          <w:color w:val="000000"/>
        </w:rPr>
        <w:t>«</w:t>
      </w:r>
      <w:r w:rsidRPr="002F4E11">
        <w:rPr>
          <w:b/>
          <w:bCs/>
          <w:szCs w:val="28"/>
        </w:rPr>
        <w:t>Аудит эффективности реализации масштабных и приоритетных инве</w:t>
      </w:r>
      <w:r w:rsidR="004E72EC">
        <w:rPr>
          <w:b/>
          <w:bCs/>
          <w:szCs w:val="28"/>
        </w:rPr>
        <w:t>стиционных проектов</w:t>
      </w:r>
      <w:bookmarkStart w:id="0" w:name="_GoBack"/>
      <w:bookmarkEnd w:id="0"/>
      <w:r w:rsidRPr="002F4E11">
        <w:rPr>
          <w:b/>
          <w:bCs/>
          <w:szCs w:val="28"/>
        </w:rPr>
        <w:t xml:space="preserve"> в Республике Дагестан»</w:t>
      </w:r>
    </w:p>
    <w:p w14:paraId="0AEBC897" w14:textId="77777777" w:rsidR="002F4E11" w:rsidRDefault="002F4E11" w:rsidP="00C21803">
      <w:pPr>
        <w:autoSpaceDE w:val="0"/>
        <w:autoSpaceDN w:val="0"/>
        <w:adjustRightInd w:val="0"/>
        <w:rPr>
          <w:rStyle w:val="s9"/>
          <w:color w:val="000000"/>
        </w:rPr>
      </w:pPr>
    </w:p>
    <w:p w14:paraId="3A9FDA8D" w14:textId="3B7BBFC7" w:rsidR="00C21803" w:rsidRPr="002F4E11" w:rsidRDefault="00C21803" w:rsidP="002F4E11">
      <w:pPr>
        <w:autoSpaceDE w:val="0"/>
        <w:autoSpaceDN w:val="0"/>
        <w:adjustRightInd w:val="0"/>
        <w:ind w:right="-2"/>
        <w:rPr>
          <w:rStyle w:val="s9"/>
          <w:color w:val="000000"/>
        </w:rPr>
      </w:pPr>
      <w:r>
        <w:rPr>
          <w:rStyle w:val="s9"/>
          <w:color w:val="000000"/>
        </w:rPr>
        <w:t>Счетной</w:t>
      </w:r>
      <w:r w:rsidR="002F4E11">
        <w:rPr>
          <w:rStyle w:val="apple-converted-space"/>
          <w:color w:val="000000"/>
        </w:rPr>
        <w:t xml:space="preserve"> </w:t>
      </w:r>
      <w:r>
        <w:rPr>
          <w:rStyle w:val="s9"/>
          <w:color w:val="000000"/>
        </w:rPr>
        <w:t>палатой</w:t>
      </w:r>
      <w:r w:rsidR="002F4E11">
        <w:rPr>
          <w:rStyle w:val="s9"/>
          <w:color w:val="000000"/>
        </w:rPr>
        <w:t xml:space="preserve"> </w:t>
      </w:r>
      <w:r>
        <w:rPr>
          <w:rStyle w:val="s9"/>
          <w:color w:val="000000"/>
        </w:rPr>
        <w:t>Республики</w:t>
      </w:r>
      <w:r w:rsidR="002F4E11">
        <w:rPr>
          <w:rStyle w:val="apple-converted-space"/>
          <w:color w:val="000000"/>
        </w:rPr>
        <w:t xml:space="preserve"> </w:t>
      </w:r>
      <w:r>
        <w:rPr>
          <w:rStyle w:val="s9"/>
          <w:color w:val="000000"/>
        </w:rPr>
        <w:t>Дагестан,</w:t>
      </w:r>
      <w:r w:rsidR="002F4E11">
        <w:rPr>
          <w:rStyle w:val="apple-converted-space"/>
          <w:color w:val="000000"/>
        </w:rPr>
        <w:t xml:space="preserve"> </w:t>
      </w:r>
      <w:r>
        <w:rPr>
          <w:rStyle w:val="s9"/>
          <w:color w:val="000000"/>
        </w:rPr>
        <w:t>в</w:t>
      </w:r>
      <w:r w:rsidR="002F4E11">
        <w:rPr>
          <w:rStyle w:val="apple-converted-space"/>
          <w:color w:val="000000"/>
        </w:rPr>
        <w:t xml:space="preserve"> </w:t>
      </w:r>
      <w:r>
        <w:rPr>
          <w:rStyle w:val="s9"/>
          <w:color w:val="000000"/>
        </w:rPr>
        <w:t>соответствии</w:t>
      </w:r>
      <w:r w:rsidR="002F4E11">
        <w:rPr>
          <w:rStyle w:val="apple-converted-space"/>
          <w:color w:val="000000"/>
        </w:rPr>
        <w:t xml:space="preserve"> </w:t>
      </w:r>
      <w:r>
        <w:rPr>
          <w:rStyle w:val="s9"/>
          <w:color w:val="000000"/>
        </w:rPr>
        <w:t>с</w:t>
      </w:r>
      <w:r w:rsidR="002F4E11">
        <w:rPr>
          <w:rStyle w:val="s9"/>
          <w:color w:val="000000"/>
        </w:rPr>
        <w:t xml:space="preserve"> </w:t>
      </w:r>
      <w:r>
        <w:rPr>
          <w:rStyle w:val="s9"/>
          <w:color w:val="000000"/>
        </w:rPr>
        <w:t>Планом</w:t>
      </w:r>
      <w:r w:rsidR="002F4E11">
        <w:rPr>
          <w:rStyle w:val="s9"/>
          <w:color w:val="000000"/>
        </w:rPr>
        <w:t xml:space="preserve"> </w:t>
      </w:r>
      <w:r>
        <w:rPr>
          <w:rStyle w:val="s9"/>
          <w:color w:val="000000"/>
        </w:rPr>
        <w:t>работы</w:t>
      </w:r>
      <w:r w:rsidR="002F4E11">
        <w:rPr>
          <w:rStyle w:val="apple-converted-space"/>
          <w:color w:val="000000"/>
        </w:rPr>
        <w:t xml:space="preserve"> </w:t>
      </w:r>
      <w:r>
        <w:rPr>
          <w:rStyle w:val="s9"/>
          <w:color w:val="000000"/>
        </w:rPr>
        <w:t>н</w:t>
      </w:r>
      <w:r w:rsidR="002F4E11">
        <w:rPr>
          <w:rStyle w:val="apple-converted-space"/>
          <w:color w:val="000000"/>
        </w:rPr>
        <w:t xml:space="preserve">а </w:t>
      </w:r>
      <w:r>
        <w:rPr>
          <w:rStyle w:val="s9"/>
          <w:color w:val="000000"/>
        </w:rPr>
        <w:t>2026</w:t>
      </w:r>
      <w:r w:rsidR="002F4E11">
        <w:rPr>
          <w:rStyle w:val="s9"/>
          <w:color w:val="000000"/>
        </w:rPr>
        <w:t xml:space="preserve"> </w:t>
      </w:r>
      <w:r>
        <w:rPr>
          <w:rStyle w:val="s9"/>
          <w:color w:val="000000"/>
        </w:rPr>
        <w:t>год</w:t>
      </w:r>
      <w:r>
        <w:rPr>
          <w:rStyle w:val="apple-converted-space"/>
          <w:color w:val="000000"/>
        </w:rPr>
        <w:t xml:space="preserve"> </w:t>
      </w:r>
      <w:bookmarkStart w:id="1" w:name="_Hlk482877996"/>
      <w:bookmarkEnd w:id="1"/>
      <w:r>
        <w:rPr>
          <w:rStyle w:val="s9"/>
          <w:color w:val="000000"/>
        </w:rPr>
        <w:t>проведено экспертно-аналитическое мероприятие «</w:t>
      </w:r>
      <w:r>
        <w:rPr>
          <w:szCs w:val="28"/>
        </w:rPr>
        <w:t>Аудит эффективности ре</w:t>
      </w:r>
      <w:r w:rsidRPr="00E122B5">
        <w:rPr>
          <w:szCs w:val="28"/>
        </w:rPr>
        <w:t>ализации масштабн</w:t>
      </w:r>
      <w:r>
        <w:rPr>
          <w:szCs w:val="28"/>
        </w:rPr>
        <w:t>ых</w:t>
      </w:r>
      <w:r w:rsidRPr="00E122B5">
        <w:rPr>
          <w:szCs w:val="28"/>
        </w:rPr>
        <w:t xml:space="preserve"> </w:t>
      </w:r>
      <w:r>
        <w:rPr>
          <w:szCs w:val="28"/>
        </w:rPr>
        <w:t xml:space="preserve">и приоритетных </w:t>
      </w:r>
      <w:r w:rsidRPr="00E122B5">
        <w:rPr>
          <w:szCs w:val="28"/>
        </w:rPr>
        <w:t>инвестиционн</w:t>
      </w:r>
      <w:r>
        <w:rPr>
          <w:szCs w:val="28"/>
        </w:rPr>
        <w:t>ых</w:t>
      </w:r>
      <w:r w:rsidRPr="00E122B5">
        <w:rPr>
          <w:szCs w:val="28"/>
        </w:rPr>
        <w:t xml:space="preserve"> проект</w:t>
      </w:r>
      <w:r>
        <w:rPr>
          <w:szCs w:val="28"/>
        </w:rPr>
        <w:t xml:space="preserve">ов, реализуемых в Республике Дагестан», по результатам которой установлено </w:t>
      </w:r>
      <w:r w:rsidRPr="002F4E11">
        <w:rPr>
          <w:szCs w:val="28"/>
        </w:rPr>
        <w:t>следующее.</w:t>
      </w:r>
    </w:p>
    <w:p w14:paraId="21902B1E" w14:textId="63C20EBD" w:rsidR="009614BE" w:rsidRPr="00560298" w:rsidRDefault="009614BE" w:rsidP="009614BE">
      <w:pPr>
        <w:spacing w:line="340" w:lineRule="exact"/>
        <w:textAlignment w:val="baseline"/>
        <w:rPr>
          <w:rFonts w:eastAsia="Times New Roman"/>
          <w:bCs/>
          <w:szCs w:val="28"/>
        </w:rPr>
      </w:pPr>
      <w:r>
        <w:rPr>
          <w:szCs w:val="28"/>
        </w:rPr>
        <w:t>1.</w:t>
      </w:r>
      <w:r w:rsidRPr="00560298">
        <w:rPr>
          <w:szCs w:val="28"/>
        </w:rPr>
        <w:t xml:space="preserve"> П</w:t>
      </w:r>
      <w:r w:rsidRPr="00560298">
        <w:rPr>
          <w:rFonts w:eastAsia="Times New Roman"/>
          <w:szCs w:val="28"/>
        </w:rPr>
        <w:t xml:space="preserve">о </w:t>
      </w:r>
      <w:r w:rsidRPr="00560298">
        <w:rPr>
          <w:rFonts w:eastAsia="Times New Roman"/>
          <w:bCs/>
          <w:szCs w:val="28"/>
        </w:rPr>
        <w:t>состоянию на 1 января 2026 года в Реестр инвестиционных проектов Республики Дагестан включены 67 проектов</w:t>
      </w:r>
      <w:r>
        <w:rPr>
          <w:rFonts w:eastAsia="Times New Roman"/>
          <w:bCs/>
          <w:szCs w:val="28"/>
        </w:rPr>
        <w:t>,</w:t>
      </w:r>
      <w:r w:rsidRPr="00560298">
        <w:rPr>
          <w:rFonts w:eastAsia="Times New Roman"/>
          <w:bCs/>
          <w:szCs w:val="28"/>
        </w:rPr>
        <w:t xml:space="preserve"> с установленными сроками реализации в 2016-2035 годах, в том числе по отраслям (сферам): промышленность и торговля – 12 проектов; сельское хозяйство – 16 проектов; туризм – 22 проектов; энергетика – 6 проектов; рыбное хозяйство – 3 проекта; винно-коньячная отрасль – 4 проекта; строительство – 3 проекта; дорожное хозяйство – 1 проект.</w:t>
      </w:r>
    </w:p>
    <w:p w14:paraId="32D2D3D9" w14:textId="49159F89" w:rsidR="009614BE" w:rsidRPr="00560298" w:rsidRDefault="009614BE" w:rsidP="009614BE">
      <w:pPr>
        <w:autoSpaceDE w:val="0"/>
        <w:autoSpaceDN w:val="0"/>
        <w:adjustRightInd w:val="0"/>
        <w:spacing w:line="340" w:lineRule="exact"/>
        <w:rPr>
          <w:rFonts w:eastAsia="Calibri"/>
          <w:szCs w:val="28"/>
        </w:rPr>
      </w:pPr>
      <w:r>
        <w:rPr>
          <w:rFonts w:eastAsia="Calibri"/>
          <w:bCs/>
          <w:szCs w:val="28"/>
        </w:rPr>
        <w:t>2.</w:t>
      </w:r>
      <w:r w:rsidRPr="00560298">
        <w:rPr>
          <w:rFonts w:eastAsia="Calibri"/>
          <w:szCs w:val="28"/>
        </w:rPr>
        <w:t xml:space="preserve"> </w:t>
      </w:r>
      <w:r>
        <w:rPr>
          <w:rFonts w:eastAsia="Calibri"/>
          <w:szCs w:val="28"/>
        </w:rPr>
        <w:t>С</w:t>
      </w:r>
      <w:r w:rsidRPr="00560298">
        <w:rPr>
          <w:rFonts w:eastAsia="Calibri"/>
          <w:szCs w:val="28"/>
        </w:rPr>
        <w:t>татус приоритетного предоставлен 5 инвестиционным проектам (приоритетный проект «</w:t>
      </w:r>
      <w:r w:rsidRPr="00560298">
        <w:rPr>
          <w:szCs w:val="28"/>
        </w:rPr>
        <w:t>Создание современного комплекса для индустриального выращивания осетровых пород рыб и получения черной икры</w:t>
      </w:r>
      <w:r w:rsidR="00756038">
        <w:rPr>
          <w:szCs w:val="28"/>
        </w:rPr>
        <w:t>»</w:t>
      </w:r>
      <w:r w:rsidRPr="00560298">
        <w:rPr>
          <w:szCs w:val="28"/>
        </w:rPr>
        <w:t>, инициатор ООО «СК-АКВА»</w:t>
      </w:r>
      <w:r w:rsidRPr="00560298">
        <w:rPr>
          <w:rFonts w:eastAsia="Calibri"/>
          <w:szCs w:val="28"/>
        </w:rPr>
        <w:t xml:space="preserve">, </w:t>
      </w:r>
      <w:r w:rsidRPr="00560298">
        <w:rPr>
          <w:szCs w:val="28"/>
        </w:rPr>
        <w:t xml:space="preserve">«Строительство Дербентской винодельческой компании» инициатор ООО «Дербент Вино», </w:t>
      </w:r>
      <w:r w:rsidRPr="00560298">
        <w:rPr>
          <w:rFonts w:eastAsia="Calibri"/>
          <w:szCs w:val="28"/>
        </w:rPr>
        <w:t xml:space="preserve">«Развитие интенсивных садов (яблоневого, </w:t>
      </w:r>
      <w:proofErr w:type="spellStart"/>
      <w:r w:rsidRPr="00560298">
        <w:rPr>
          <w:rFonts w:eastAsia="Calibri"/>
          <w:szCs w:val="28"/>
        </w:rPr>
        <w:t>фундукового</w:t>
      </w:r>
      <w:proofErr w:type="spellEnd"/>
      <w:r w:rsidRPr="00560298">
        <w:rPr>
          <w:rFonts w:eastAsia="Calibri"/>
          <w:szCs w:val="28"/>
        </w:rPr>
        <w:t>) и создание плодохранилища в Республике Дагестан»</w:t>
      </w:r>
      <w:r w:rsidR="00771E2A">
        <w:rPr>
          <w:rFonts w:eastAsia="Calibri"/>
          <w:szCs w:val="28"/>
        </w:rPr>
        <w:t>,</w:t>
      </w:r>
      <w:r w:rsidRPr="00560298">
        <w:rPr>
          <w:rFonts w:eastAsia="Calibri"/>
          <w:szCs w:val="28"/>
        </w:rPr>
        <w:t xml:space="preserve"> инициатор</w:t>
      </w:r>
      <w:r w:rsidR="00771E2A">
        <w:rPr>
          <w:rFonts w:eastAsia="Calibri"/>
          <w:szCs w:val="28"/>
        </w:rPr>
        <w:t xml:space="preserve"> –</w:t>
      </w:r>
      <w:r w:rsidRPr="00560298">
        <w:rPr>
          <w:rFonts w:eastAsia="Calibri"/>
          <w:szCs w:val="28"/>
        </w:rPr>
        <w:t xml:space="preserve"> ООО «Полоса», «Строительство (посадка) </w:t>
      </w:r>
      <w:proofErr w:type="spellStart"/>
      <w:r w:rsidRPr="00560298">
        <w:rPr>
          <w:rFonts w:eastAsia="Calibri"/>
          <w:szCs w:val="28"/>
        </w:rPr>
        <w:t>суперинтенсивного</w:t>
      </w:r>
      <w:proofErr w:type="spellEnd"/>
      <w:r w:rsidRPr="00560298">
        <w:rPr>
          <w:rFonts w:eastAsia="Calibri"/>
          <w:szCs w:val="28"/>
        </w:rPr>
        <w:t xml:space="preserve"> и интенсивного сада «Анжелина» в Дербентском районе Республики Дагестан»</w:t>
      </w:r>
      <w:r w:rsidR="00771E2A">
        <w:rPr>
          <w:rFonts w:eastAsia="Calibri"/>
          <w:szCs w:val="28"/>
        </w:rPr>
        <w:t>,</w:t>
      </w:r>
      <w:r w:rsidR="005A3F08">
        <w:rPr>
          <w:rFonts w:eastAsia="Calibri"/>
          <w:szCs w:val="28"/>
        </w:rPr>
        <w:t xml:space="preserve"> </w:t>
      </w:r>
      <w:r w:rsidRPr="00560298">
        <w:rPr>
          <w:rFonts w:eastAsia="Calibri"/>
          <w:szCs w:val="28"/>
        </w:rPr>
        <w:t>инициатор</w:t>
      </w:r>
      <w:r w:rsidR="00771E2A">
        <w:rPr>
          <w:rFonts w:eastAsia="Calibri"/>
          <w:szCs w:val="28"/>
        </w:rPr>
        <w:t xml:space="preserve"> –</w:t>
      </w:r>
      <w:r w:rsidRPr="00560298">
        <w:rPr>
          <w:rFonts w:eastAsia="Calibri"/>
          <w:szCs w:val="28"/>
        </w:rPr>
        <w:t xml:space="preserve"> ООО «Анжелина», «Строительство универсального склада продовольственных и непродовольственных товаров, г. Махачкала»</w:t>
      </w:r>
      <w:r w:rsidR="00771E2A">
        <w:rPr>
          <w:rFonts w:eastAsia="Calibri"/>
          <w:szCs w:val="28"/>
        </w:rPr>
        <w:t>,</w:t>
      </w:r>
      <w:r w:rsidRPr="00560298">
        <w:rPr>
          <w:rFonts w:eastAsia="Calibri"/>
          <w:szCs w:val="28"/>
        </w:rPr>
        <w:t xml:space="preserve"> инициатор </w:t>
      </w:r>
      <w:r w:rsidR="00771E2A">
        <w:rPr>
          <w:rFonts w:eastAsia="Calibri"/>
          <w:szCs w:val="28"/>
        </w:rPr>
        <w:t xml:space="preserve">– </w:t>
      </w:r>
      <w:r w:rsidRPr="00560298">
        <w:rPr>
          <w:rFonts w:eastAsia="Calibri"/>
          <w:szCs w:val="28"/>
        </w:rPr>
        <w:t>ООО «ОРЦ Махачкала».</w:t>
      </w:r>
    </w:p>
    <w:p w14:paraId="5D15FD47" w14:textId="77777777" w:rsidR="009614BE" w:rsidRPr="00560298" w:rsidRDefault="00756038" w:rsidP="009614BE">
      <w:pPr>
        <w:autoSpaceDE w:val="0"/>
        <w:autoSpaceDN w:val="0"/>
        <w:adjustRightInd w:val="0"/>
        <w:spacing w:line="340" w:lineRule="exact"/>
        <w:rPr>
          <w:szCs w:val="28"/>
        </w:rPr>
      </w:pPr>
      <w:r>
        <w:rPr>
          <w:bCs/>
          <w:szCs w:val="28"/>
        </w:rPr>
        <w:t>3.</w:t>
      </w:r>
      <w:r w:rsidR="009614BE" w:rsidRPr="00560298">
        <w:rPr>
          <w:szCs w:val="28"/>
        </w:rPr>
        <w:t xml:space="preserve"> Согласно пункту 13 Порядка предоставления инвестиционному проекту статуса приоритетного инвестиционного проекта Республики Дагестан (Постановление Правительства Республики Дагестан от 18.08.2025 № 257) лишение инвестиционного проекта статуса приоритетного инвестиционного проекта Республики Дагестан производится в случае истечения срока действия инвестиционного соглашения. </w:t>
      </w:r>
    </w:p>
    <w:p w14:paraId="2FA277A4" w14:textId="77777777" w:rsidR="009614BE" w:rsidRPr="00560298" w:rsidRDefault="009614BE" w:rsidP="009614BE">
      <w:pPr>
        <w:autoSpaceDE w:val="0"/>
        <w:autoSpaceDN w:val="0"/>
        <w:adjustRightInd w:val="0"/>
        <w:spacing w:line="340" w:lineRule="exact"/>
        <w:rPr>
          <w:rFonts w:eastAsia="Calibri"/>
          <w:szCs w:val="28"/>
        </w:rPr>
      </w:pPr>
      <w:r w:rsidRPr="00560298">
        <w:rPr>
          <w:szCs w:val="28"/>
        </w:rPr>
        <w:t>В тоже время, по 2-м инвестиционным проектам, в 2025 году истекли сроки инвестиционных соглашений. Однако, указанные проекты не лишены статуса приоритетного инвестиционного проекта («Создание современного комплекса для индустриального выращивания осетровых пород рыб и получения черной икры (инициатор – ООО «СК-АКВА»), срок инвестиционного соглашения: с 28 мая 2021 года по 27 мая 2025 года; «Строительство Дербентской винодельческой компании» (инициатор – ООО «Дербент Вино»), срок инвестиционного соглашения: с 20 октября 2022 года по 20 октября 2025 года).</w:t>
      </w:r>
    </w:p>
    <w:p w14:paraId="06D4A92C" w14:textId="77777777" w:rsidR="009614BE" w:rsidRPr="008306A5" w:rsidRDefault="009614BE" w:rsidP="009614BE">
      <w:pPr>
        <w:widowControl w:val="0"/>
        <w:autoSpaceDE w:val="0"/>
        <w:autoSpaceDN w:val="0"/>
        <w:adjustRightInd w:val="0"/>
        <w:spacing w:line="340" w:lineRule="exact"/>
        <w:rPr>
          <w:rFonts w:eastAsia="Times New Roman"/>
          <w:szCs w:val="28"/>
          <w:shd w:val="clear" w:color="auto" w:fill="FFFFFF"/>
        </w:rPr>
      </w:pPr>
      <w:r>
        <w:rPr>
          <w:rFonts w:eastAsia="Times New Roman"/>
          <w:szCs w:val="28"/>
          <w:shd w:val="clear" w:color="auto" w:fill="FFFFFF"/>
        </w:rPr>
        <w:t xml:space="preserve">Таким образом, в нарушение </w:t>
      </w:r>
      <w:r>
        <w:rPr>
          <w:szCs w:val="28"/>
        </w:rPr>
        <w:t xml:space="preserve">пункта 13 Порядка предоставления инвестиционному проекту статуса приоритетного инвестиционного проекта Республики </w:t>
      </w:r>
      <w:r>
        <w:rPr>
          <w:szCs w:val="28"/>
        </w:rPr>
        <w:lastRenderedPageBreak/>
        <w:t xml:space="preserve">Дагестан (Постановление Правительства Республики Дагестан от 18.08.2025 № 257) </w:t>
      </w:r>
      <w:r>
        <w:rPr>
          <w:rFonts w:eastAsia="Times New Roman"/>
          <w:szCs w:val="28"/>
          <w:shd w:val="clear" w:color="auto" w:fill="FFFFFF"/>
        </w:rPr>
        <w:t xml:space="preserve">Правительством </w:t>
      </w:r>
      <w:r>
        <w:rPr>
          <w:szCs w:val="28"/>
        </w:rPr>
        <w:t>Республики Дагестан</w:t>
      </w:r>
      <w:r>
        <w:rPr>
          <w:rFonts w:eastAsia="Times New Roman"/>
          <w:szCs w:val="28"/>
          <w:shd w:val="clear" w:color="auto" w:fill="FFFFFF"/>
        </w:rPr>
        <w:t xml:space="preserve"> не принято решение о лишение статуса приоритетного указанных</w:t>
      </w:r>
      <w:r>
        <w:rPr>
          <w:szCs w:val="28"/>
        </w:rPr>
        <w:t xml:space="preserve"> проектов.</w:t>
      </w:r>
    </w:p>
    <w:p w14:paraId="276AA140" w14:textId="77777777" w:rsidR="009614BE" w:rsidRPr="00133D0E" w:rsidRDefault="00756038" w:rsidP="009614BE">
      <w:pPr>
        <w:spacing w:line="340" w:lineRule="exact"/>
        <w:rPr>
          <w:szCs w:val="28"/>
        </w:rPr>
      </w:pPr>
      <w:r>
        <w:rPr>
          <w:rFonts w:eastAsia="Times New Roman"/>
          <w:bCs/>
          <w:szCs w:val="28"/>
        </w:rPr>
        <w:t>4.</w:t>
      </w:r>
      <w:r w:rsidR="009614BE" w:rsidRPr="001E7D4B">
        <w:rPr>
          <w:rFonts w:eastAsia="Times New Roman"/>
          <w:b/>
          <w:szCs w:val="28"/>
        </w:rPr>
        <w:t xml:space="preserve"> </w:t>
      </w:r>
      <w:r w:rsidR="009614BE" w:rsidRPr="00133D0E">
        <w:rPr>
          <w:szCs w:val="28"/>
        </w:rPr>
        <w:t xml:space="preserve">Министерство по земельным и имущественным отношениям Республики Дагестан в соответствии с ходатайством о предоставлении земельных участков, а также документами, предусмотренными пунктом 5 Порядка рассмотрения документов, обосновывающих соответствие, масштабных инвестиционных проектов критериям, </w:t>
      </w:r>
      <w:r w:rsidR="009614BE">
        <w:rPr>
          <w:szCs w:val="28"/>
        </w:rPr>
        <w:t xml:space="preserve">установленным </w:t>
      </w:r>
      <w:r w:rsidR="009614BE" w:rsidRPr="00560298">
        <w:rPr>
          <w:szCs w:val="28"/>
        </w:rPr>
        <w:t>Законом Республики Дагестан от 17.11.2015 № 94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юридическим лицам без проведения торгов</w:t>
      </w:r>
      <w:r w:rsidR="009614BE" w:rsidRPr="009614BE">
        <w:rPr>
          <w:szCs w:val="28"/>
        </w:rPr>
        <w:t>»</w:t>
      </w:r>
      <w:r w:rsidR="009614BE" w:rsidRPr="009614BE">
        <w:rPr>
          <w:rStyle w:val="af5"/>
          <w:color w:val="auto"/>
          <w:szCs w:val="28"/>
          <w:u w:val="none"/>
        </w:rPr>
        <w:t xml:space="preserve"> (П</w:t>
      </w:r>
      <w:r w:rsidR="009614BE" w:rsidRPr="009614BE">
        <w:rPr>
          <w:bCs/>
          <w:szCs w:val="28"/>
          <w:shd w:val="clear" w:color="auto" w:fill="FFFFFF"/>
        </w:rPr>
        <w:t xml:space="preserve">остановление </w:t>
      </w:r>
      <w:r w:rsidR="009614BE" w:rsidRPr="00133D0E">
        <w:rPr>
          <w:bCs/>
          <w:szCs w:val="28"/>
          <w:shd w:val="clear" w:color="auto" w:fill="FFFFFF"/>
        </w:rPr>
        <w:t xml:space="preserve">Правительства РД </w:t>
      </w:r>
      <w:r w:rsidR="009614BE" w:rsidRPr="00133D0E">
        <w:rPr>
          <w:szCs w:val="28"/>
        </w:rPr>
        <w:t xml:space="preserve">от 11.03.2019 № 49) </w:t>
      </w:r>
      <w:r w:rsidR="009614BE" w:rsidRPr="00133D0E">
        <w:rPr>
          <w:szCs w:val="28"/>
          <w:shd w:val="clear" w:color="auto" w:fill="FFFFFF"/>
        </w:rPr>
        <w:t>подготавливает заключение, содержащее сведения о соответствии проекта критериям, установленным Законом Республики Дагестан, или принимает решение об отказе в удовлетворении ходатайства.</w:t>
      </w:r>
    </w:p>
    <w:p w14:paraId="40B8EACB" w14:textId="77777777" w:rsidR="009614BE" w:rsidRPr="001E7D4B" w:rsidRDefault="009614BE" w:rsidP="009614BE">
      <w:pPr>
        <w:pStyle w:val="ConsPlusNonformat"/>
        <w:spacing w:line="340" w:lineRule="exact"/>
        <w:ind w:firstLine="709"/>
        <w:jc w:val="both"/>
        <w:rPr>
          <w:rFonts w:ascii="Times New Roman" w:hAnsi="Times New Roman" w:cs="Times New Roman"/>
          <w:sz w:val="28"/>
          <w:szCs w:val="28"/>
        </w:rPr>
      </w:pPr>
      <w:r w:rsidRPr="001E7D4B">
        <w:rPr>
          <w:rFonts w:ascii="Times New Roman" w:hAnsi="Times New Roman" w:cs="Times New Roman"/>
          <w:sz w:val="28"/>
          <w:szCs w:val="28"/>
        </w:rPr>
        <w:t xml:space="preserve">В соответствии с указанным Заключением распоряжением Главы Республики Дагестан собственнику </w:t>
      </w:r>
      <w:r>
        <w:rPr>
          <w:rFonts w:ascii="Times New Roman" w:hAnsi="Times New Roman" w:cs="Times New Roman"/>
          <w:sz w:val="28"/>
          <w:szCs w:val="28"/>
        </w:rPr>
        <w:t xml:space="preserve">земельного участка </w:t>
      </w:r>
      <w:r w:rsidRPr="001E7D4B">
        <w:rPr>
          <w:rFonts w:ascii="Times New Roman" w:hAnsi="Times New Roman" w:cs="Times New Roman"/>
          <w:sz w:val="28"/>
          <w:szCs w:val="28"/>
        </w:rPr>
        <w:t>дается разрешение на предоставление инициатору проекта в аренду без проведения торгов земельный участок, для реализации масштабного инвестиционного проекта.</w:t>
      </w:r>
    </w:p>
    <w:p w14:paraId="11143FB9" w14:textId="77777777" w:rsidR="009614BE" w:rsidRPr="00A253CA" w:rsidRDefault="00756038" w:rsidP="009614BE">
      <w:pPr>
        <w:spacing w:line="340" w:lineRule="exact"/>
        <w:rPr>
          <w:rFonts w:eastAsia="Times New Roman"/>
          <w:szCs w:val="28"/>
        </w:rPr>
      </w:pPr>
      <w:r>
        <w:rPr>
          <w:rFonts w:eastAsia="Times New Roman"/>
          <w:bCs/>
          <w:szCs w:val="28"/>
        </w:rPr>
        <w:t>5.</w:t>
      </w:r>
      <w:r w:rsidR="009614BE">
        <w:rPr>
          <w:rFonts w:eastAsia="Times New Roman"/>
          <w:szCs w:val="28"/>
        </w:rPr>
        <w:t> Н</w:t>
      </w:r>
      <w:r w:rsidR="009614BE" w:rsidRPr="00A253CA">
        <w:rPr>
          <w:rFonts w:eastAsia="Times New Roman"/>
          <w:szCs w:val="28"/>
        </w:rPr>
        <w:t xml:space="preserve">а 1 января 2026 года, статус масштабного инвестиционного проекта был предоставлен 38 инвестиционным проектам. </w:t>
      </w:r>
    </w:p>
    <w:p w14:paraId="670464C0" w14:textId="77777777" w:rsidR="00F9527A" w:rsidRDefault="009614BE" w:rsidP="00F9527A">
      <w:pPr>
        <w:spacing w:line="340" w:lineRule="exact"/>
        <w:rPr>
          <w:rFonts w:eastAsia="Times New Roman"/>
          <w:szCs w:val="28"/>
        </w:rPr>
      </w:pPr>
      <w:r w:rsidRPr="00A253CA">
        <w:rPr>
          <w:rFonts w:eastAsia="Times New Roman"/>
          <w:szCs w:val="28"/>
        </w:rPr>
        <w:t>В ходе анализа масштабных инвестиционных проектов, в целях реализации которых прин</w:t>
      </w:r>
      <w:r>
        <w:rPr>
          <w:rFonts w:eastAsia="Times New Roman"/>
          <w:szCs w:val="28"/>
        </w:rPr>
        <w:t xml:space="preserve">имались </w:t>
      </w:r>
      <w:r w:rsidRPr="00A253CA">
        <w:rPr>
          <w:rFonts w:eastAsia="Times New Roman"/>
          <w:szCs w:val="28"/>
        </w:rPr>
        <w:t>решения о предоставлении земельных участков без проведения торгов, установлено, что по 4 проектам договора аренды были расторгнуты (</w:t>
      </w:r>
      <w:r w:rsidRPr="00A253CA">
        <w:rPr>
          <w:szCs w:val="28"/>
        </w:rPr>
        <w:t>ООО «Русские ярмарки – Махачкала»,</w:t>
      </w:r>
      <w:r w:rsidRPr="00A253CA">
        <w:rPr>
          <w:bCs/>
          <w:szCs w:val="28"/>
        </w:rPr>
        <w:t xml:space="preserve"> ООО «Агропромышленный парк «Южный»,</w:t>
      </w:r>
      <w:r w:rsidRPr="00A253CA">
        <w:rPr>
          <w:rFonts w:eastAsia="Times New Roman"/>
          <w:szCs w:val="28"/>
        </w:rPr>
        <w:t xml:space="preserve"> ООО «</w:t>
      </w:r>
      <w:proofErr w:type="spellStart"/>
      <w:r w:rsidRPr="00A253CA">
        <w:rPr>
          <w:rFonts w:eastAsia="Times New Roman"/>
          <w:szCs w:val="28"/>
        </w:rPr>
        <w:t>Трубопласт</w:t>
      </w:r>
      <w:proofErr w:type="spellEnd"/>
      <w:r w:rsidRPr="00A253CA">
        <w:rPr>
          <w:rFonts w:eastAsia="Times New Roman"/>
          <w:szCs w:val="28"/>
        </w:rPr>
        <w:t xml:space="preserve">», ООО «Современные медицинские технологии-Дагестан»). </w:t>
      </w:r>
      <w:r w:rsidR="00F9527A" w:rsidRPr="00335C02">
        <w:rPr>
          <w:rFonts w:eastAsia="Times New Roman"/>
          <w:szCs w:val="28"/>
        </w:rPr>
        <w:t xml:space="preserve">При этом, по инвестиционному проекту </w:t>
      </w:r>
      <w:r w:rsidR="00F9527A" w:rsidRPr="00335C02">
        <w:rPr>
          <w:szCs w:val="28"/>
        </w:rPr>
        <w:t>«Строительство завода по производству керамического кирпича в городе Каспийске Республики Дагестан» (инициатор проекта –</w:t>
      </w:r>
      <w:r w:rsidR="00F9527A" w:rsidRPr="00335C02">
        <w:rPr>
          <w:rFonts w:eastAsia="Times New Roman"/>
          <w:szCs w:val="28"/>
        </w:rPr>
        <w:t xml:space="preserve"> ООО «Керамин») договор аренды земельного участка не заключен.</w:t>
      </w:r>
      <w:r w:rsidR="00F9527A" w:rsidRPr="006512DE">
        <w:rPr>
          <w:rFonts w:eastAsia="Times New Roman"/>
          <w:szCs w:val="28"/>
        </w:rPr>
        <w:t xml:space="preserve"> </w:t>
      </w:r>
    </w:p>
    <w:p w14:paraId="5077C46A" w14:textId="286C8A5A" w:rsidR="009614BE" w:rsidRPr="00304ABA" w:rsidRDefault="009614BE" w:rsidP="00F9527A">
      <w:pPr>
        <w:spacing w:line="340" w:lineRule="exact"/>
        <w:rPr>
          <w:rFonts w:eastAsia="Times New Roman"/>
          <w:szCs w:val="28"/>
        </w:rPr>
      </w:pPr>
      <w:r w:rsidRPr="00304ABA">
        <w:rPr>
          <w:rFonts w:eastAsia="Times New Roman"/>
          <w:szCs w:val="28"/>
        </w:rPr>
        <w:t xml:space="preserve">Таким образом, по состоянию на 1 января 2026 года в Реестре инвестиционных проектов Республики Дагестан фактически отражены 32 проекта, которым присвоен статус масштабного инвестиционного проекта, </w:t>
      </w:r>
      <w:r w:rsidRPr="00304ABA">
        <w:rPr>
          <w:rStyle w:val="markdown-word"/>
        </w:rPr>
        <w:t>а</w:t>
      </w:r>
      <w:r>
        <w:rPr>
          <w:rStyle w:val="apple-converted-space"/>
          <w:color w:val="000000"/>
        </w:rPr>
        <w:t xml:space="preserve"> с </w:t>
      </w:r>
      <w:r w:rsidRPr="00304ABA">
        <w:rPr>
          <w:rStyle w:val="markdown-word"/>
        </w:rPr>
        <w:t>инициатор</w:t>
      </w:r>
      <w:r>
        <w:rPr>
          <w:rStyle w:val="markdown-word"/>
        </w:rPr>
        <w:t xml:space="preserve">ами </w:t>
      </w:r>
      <w:r w:rsidRPr="00304ABA">
        <w:rPr>
          <w:rStyle w:val="markdown-word"/>
        </w:rPr>
        <w:t>их</w:t>
      </w:r>
      <w:r>
        <w:rPr>
          <w:rStyle w:val="apple-converted-space"/>
          <w:color w:val="000000"/>
        </w:rPr>
        <w:t xml:space="preserve"> </w:t>
      </w:r>
      <w:r w:rsidRPr="00304ABA">
        <w:rPr>
          <w:rStyle w:val="markdown-word"/>
        </w:rPr>
        <w:t>реализации</w:t>
      </w:r>
      <w:r>
        <w:rPr>
          <w:rStyle w:val="apple-converted-space"/>
          <w:color w:val="000000"/>
        </w:rPr>
        <w:t xml:space="preserve"> </w:t>
      </w:r>
      <w:r w:rsidRPr="00304ABA">
        <w:rPr>
          <w:rStyle w:val="markdown-word"/>
        </w:rPr>
        <w:t>заключ</w:t>
      </w:r>
      <w:r>
        <w:rPr>
          <w:rStyle w:val="markdown-word"/>
        </w:rPr>
        <w:t xml:space="preserve">ены </w:t>
      </w:r>
      <w:r w:rsidRPr="00304ABA">
        <w:rPr>
          <w:rStyle w:val="markdown-word"/>
        </w:rPr>
        <w:t>соответствующие</w:t>
      </w:r>
      <w:r>
        <w:rPr>
          <w:rStyle w:val="apple-converted-space"/>
          <w:color w:val="000000"/>
        </w:rPr>
        <w:t xml:space="preserve"> </w:t>
      </w:r>
      <w:r w:rsidRPr="00304ABA">
        <w:rPr>
          <w:rStyle w:val="markdown-word"/>
        </w:rPr>
        <w:t>договоры</w:t>
      </w:r>
      <w:r>
        <w:rPr>
          <w:rStyle w:val="apple-converted-space"/>
          <w:color w:val="000000"/>
        </w:rPr>
        <w:t xml:space="preserve"> </w:t>
      </w:r>
      <w:r w:rsidRPr="00304ABA">
        <w:rPr>
          <w:rStyle w:val="markdown-word"/>
        </w:rPr>
        <w:t>аренды</w:t>
      </w:r>
      <w:r>
        <w:rPr>
          <w:rStyle w:val="markdown-word"/>
        </w:rPr>
        <w:t xml:space="preserve"> </w:t>
      </w:r>
      <w:r w:rsidRPr="00304ABA">
        <w:rPr>
          <w:rStyle w:val="markdown-word"/>
        </w:rPr>
        <w:t>земельных</w:t>
      </w:r>
      <w:r>
        <w:rPr>
          <w:rStyle w:val="apple-converted-space"/>
          <w:color w:val="000000"/>
        </w:rPr>
        <w:t xml:space="preserve"> </w:t>
      </w:r>
      <w:r w:rsidRPr="00304ABA">
        <w:rPr>
          <w:rStyle w:val="markdown-word"/>
        </w:rPr>
        <w:t>участков.</w:t>
      </w:r>
    </w:p>
    <w:p w14:paraId="1DB6F1B3" w14:textId="77777777" w:rsidR="009614BE" w:rsidRPr="006512DE" w:rsidRDefault="00756038" w:rsidP="009614BE">
      <w:pPr>
        <w:spacing w:line="340" w:lineRule="exact"/>
        <w:contextualSpacing/>
        <w:rPr>
          <w:rFonts w:eastAsia="Times New Roman"/>
          <w:bCs/>
          <w:szCs w:val="28"/>
        </w:rPr>
      </w:pPr>
      <w:r>
        <w:rPr>
          <w:rFonts w:eastAsia="Times New Roman"/>
          <w:szCs w:val="28"/>
        </w:rPr>
        <w:t>6.</w:t>
      </w:r>
      <w:r w:rsidR="009614BE">
        <w:rPr>
          <w:rFonts w:eastAsia="Times New Roman"/>
          <w:bCs/>
          <w:szCs w:val="28"/>
        </w:rPr>
        <w:t> </w:t>
      </w:r>
      <w:r w:rsidR="009614BE" w:rsidRPr="006512DE">
        <w:rPr>
          <w:rFonts w:eastAsia="Times New Roman"/>
          <w:bCs/>
          <w:szCs w:val="28"/>
        </w:rPr>
        <w:t xml:space="preserve">Согласно Реестру </w:t>
      </w:r>
      <w:r w:rsidR="009614BE" w:rsidRPr="006512DE">
        <w:rPr>
          <w:rFonts w:eastAsia="Times New Roman"/>
          <w:szCs w:val="28"/>
        </w:rPr>
        <w:t>инвестиционных проектов Республики Дагестан</w:t>
      </w:r>
      <w:r w:rsidR="009614BE" w:rsidRPr="006512DE">
        <w:rPr>
          <w:rFonts w:eastAsia="Times New Roman"/>
          <w:bCs/>
          <w:szCs w:val="28"/>
        </w:rPr>
        <w:t>, общий объем инвестиций, предусмотренный</w:t>
      </w:r>
      <w:r w:rsidR="009614BE">
        <w:rPr>
          <w:rFonts w:eastAsia="Times New Roman"/>
          <w:bCs/>
          <w:szCs w:val="28"/>
        </w:rPr>
        <w:t xml:space="preserve"> инициаторами на финансирование </w:t>
      </w:r>
      <w:r w:rsidR="009614BE" w:rsidRPr="006512DE">
        <w:rPr>
          <w:rFonts w:eastAsia="Times New Roman"/>
          <w:bCs/>
          <w:szCs w:val="28"/>
        </w:rPr>
        <w:t>мероприятий</w:t>
      </w:r>
      <w:r w:rsidR="009614BE">
        <w:rPr>
          <w:rFonts w:eastAsia="Times New Roman"/>
          <w:bCs/>
          <w:szCs w:val="28"/>
        </w:rPr>
        <w:t xml:space="preserve"> инвестиционных, </w:t>
      </w:r>
      <w:r w:rsidR="009614BE" w:rsidRPr="006512DE">
        <w:rPr>
          <w:rFonts w:eastAsia="Times New Roman"/>
          <w:bCs/>
          <w:szCs w:val="28"/>
        </w:rPr>
        <w:t>составляет 525 204,5 млн рублей, в том числе за счет:</w:t>
      </w:r>
    </w:p>
    <w:p w14:paraId="0E6315AE" w14:textId="77777777" w:rsidR="009614BE" w:rsidRPr="006512DE" w:rsidRDefault="009614BE" w:rsidP="009614BE">
      <w:pPr>
        <w:spacing w:line="340" w:lineRule="exact"/>
        <w:contextualSpacing/>
        <w:rPr>
          <w:rFonts w:eastAsia="Times New Roman"/>
          <w:bCs/>
          <w:szCs w:val="28"/>
        </w:rPr>
      </w:pPr>
      <w:r w:rsidRPr="006512DE">
        <w:rPr>
          <w:rFonts w:eastAsia="Times New Roman"/>
          <w:bCs/>
          <w:szCs w:val="28"/>
        </w:rPr>
        <w:t>– собственных средств инициаторов – 382 288,5 млн рублей, или 72,8 %;</w:t>
      </w:r>
    </w:p>
    <w:p w14:paraId="0A4369CA" w14:textId="77777777" w:rsidR="009614BE" w:rsidRPr="006512DE" w:rsidRDefault="009614BE" w:rsidP="009614BE">
      <w:pPr>
        <w:spacing w:line="340" w:lineRule="exact"/>
        <w:contextualSpacing/>
        <w:rPr>
          <w:rFonts w:eastAsia="Times New Roman"/>
          <w:bCs/>
          <w:szCs w:val="28"/>
        </w:rPr>
      </w:pPr>
      <w:r w:rsidRPr="006512DE">
        <w:rPr>
          <w:rFonts w:eastAsia="Times New Roman"/>
          <w:bCs/>
          <w:szCs w:val="28"/>
        </w:rPr>
        <w:t>– заемных средств – 59 693,3 млн рублей, или 11,4 %;</w:t>
      </w:r>
    </w:p>
    <w:p w14:paraId="573E18FD" w14:textId="77777777" w:rsidR="009614BE" w:rsidRPr="006512DE" w:rsidRDefault="009614BE" w:rsidP="009614BE">
      <w:pPr>
        <w:spacing w:line="340" w:lineRule="exact"/>
        <w:contextualSpacing/>
        <w:rPr>
          <w:rFonts w:eastAsia="Times New Roman"/>
          <w:bCs/>
          <w:szCs w:val="28"/>
        </w:rPr>
      </w:pPr>
      <w:r w:rsidRPr="006512DE">
        <w:rPr>
          <w:rFonts w:eastAsia="Times New Roman"/>
          <w:bCs/>
          <w:szCs w:val="28"/>
        </w:rPr>
        <w:lastRenderedPageBreak/>
        <w:t xml:space="preserve">– средств республиканского бюджета Республики Дагестан – 789,1 млн рублей, или 0,1%; </w:t>
      </w:r>
    </w:p>
    <w:p w14:paraId="04517B01" w14:textId="77777777" w:rsidR="009614BE" w:rsidRPr="006512DE" w:rsidRDefault="009614BE" w:rsidP="009614BE">
      <w:pPr>
        <w:spacing w:line="340" w:lineRule="exact"/>
        <w:contextualSpacing/>
        <w:rPr>
          <w:rFonts w:eastAsia="Times New Roman"/>
          <w:bCs/>
          <w:szCs w:val="28"/>
        </w:rPr>
      </w:pPr>
      <w:r w:rsidRPr="006512DE">
        <w:rPr>
          <w:rFonts w:eastAsia="Times New Roman"/>
          <w:bCs/>
          <w:szCs w:val="28"/>
        </w:rPr>
        <w:t>– средств федерального бюджета – 24 272,0 млн рублей, или 4,7 %;</w:t>
      </w:r>
    </w:p>
    <w:p w14:paraId="44E887B7" w14:textId="77777777" w:rsidR="009614BE" w:rsidRPr="006512DE" w:rsidRDefault="009614BE" w:rsidP="009614BE">
      <w:pPr>
        <w:spacing w:line="340" w:lineRule="exact"/>
        <w:contextualSpacing/>
        <w:rPr>
          <w:rFonts w:eastAsia="Times New Roman"/>
          <w:bCs/>
          <w:szCs w:val="28"/>
        </w:rPr>
      </w:pPr>
      <w:r w:rsidRPr="006512DE">
        <w:rPr>
          <w:rFonts w:eastAsia="Times New Roman"/>
          <w:bCs/>
          <w:szCs w:val="28"/>
        </w:rPr>
        <w:t xml:space="preserve">– средств Фонда развития промышленности Российской Федерации – </w:t>
      </w:r>
      <w:r w:rsidRPr="006512DE">
        <w:rPr>
          <w:rFonts w:eastAsia="Times New Roman"/>
          <w:bCs/>
          <w:szCs w:val="28"/>
        </w:rPr>
        <w:br/>
        <w:t>3 200,0 млн рублей, или 0,6 %.</w:t>
      </w:r>
    </w:p>
    <w:p w14:paraId="27AB53B8" w14:textId="77777777" w:rsidR="009614BE" w:rsidRPr="006512DE" w:rsidRDefault="009614BE" w:rsidP="009614BE">
      <w:pPr>
        <w:spacing w:line="340" w:lineRule="exact"/>
        <w:contextualSpacing/>
        <w:rPr>
          <w:rFonts w:eastAsia="Times New Roman"/>
          <w:bCs/>
          <w:szCs w:val="28"/>
        </w:rPr>
      </w:pPr>
      <w:r w:rsidRPr="006512DE">
        <w:rPr>
          <w:rFonts w:eastAsia="Times New Roman"/>
          <w:bCs/>
          <w:szCs w:val="28"/>
        </w:rPr>
        <w:t xml:space="preserve">Как показал проведенный анализ, в Реестре </w:t>
      </w:r>
      <w:r w:rsidRPr="006512DE">
        <w:rPr>
          <w:rFonts w:eastAsia="Times New Roman"/>
          <w:szCs w:val="28"/>
        </w:rPr>
        <w:t>инвестиционных проектов Республики Дагестан</w:t>
      </w:r>
      <w:r w:rsidRPr="006512DE">
        <w:rPr>
          <w:rFonts w:eastAsia="Times New Roman"/>
          <w:bCs/>
          <w:szCs w:val="28"/>
        </w:rPr>
        <w:t xml:space="preserve"> не </w:t>
      </w:r>
      <w:r>
        <w:rPr>
          <w:rFonts w:eastAsia="Times New Roman"/>
          <w:bCs/>
          <w:szCs w:val="28"/>
        </w:rPr>
        <w:t xml:space="preserve">приведены </w:t>
      </w:r>
      <w:r w:rsidRPr="006512DE">
        <w:rPr>
          <w:rFonts w:eastAsia="Times New Roman"/>
          <w:bCs/>
          <w:szCs w:val="28"/>
        </w:rPr>
        <w:t>источник</w:t>
      </w:r>
      <w:r>
        <w:rPr>
          <w:rFonts w:eastAsia="Times New Roman"/>
          <w:bCs/>
          <w:szCs w:val="28"/>
        </w:rPr>
        <w:t xml:space="preserve">и прогнозируемых к </w:t>
      </w:r>
      <w:r w:rsidRPr="006512DE">
        <w:rPr>
          <w:rFonts w:eastAsia="Times New Roman"/>
          <w:bCs/>
          <w:szCs w:val="28"/>
        </w:rPr>
        <w:t>привлечени</w:t>
      </w:r>
      <w:r>
        <w:rPr>
          <w:rFonts w:eastAsia="Times New Roman"/>
          <w:bCs/>
          <w:szCs w:val="28"/>
        </w:rPr>
        <w:t>ю</w:t>
      </w:r>
      <w:r w:rsidRPr="006512DE">
        <w:rPr>
          <w:rFonts w:eastAsia="Times New Roman"/>
          <w:bCs/>
          <w:szCs w:val="28"/>
        </w:rPr>
        <w:t xml:space="preserve"> инвестиций на сумму 54 961,6 тыс. рублей, что составляет 10,4 % от общего объема планируемых инвестиций (525 204,5 млн рублей).</w:t>
      </w:r>
    </w:p>
    <w:p w14:paraId="72B78452" w14:textId="77777777" w:rsidR="009614BE" w:rsidRPr="000E3661" w:rsidRDefault="00756038" w:rsidP="009614BE">
      <w:pPr>
        <w:widowControl w:val="0"/>
        <w:spacing w:line="340" w:lineRule="exact"/>
        <w:contextualSpacing/>
        <w:rPr>
          <w:rFonts w:eastAsia="Times New Roman"/>
          <w:bCs/>
          <w:szCs w:val="28"/>
        </w:rPr>
      </w:pPr>
      <w:r>
        <w:rPr>
          <w:rFonts w:eastAsia="Times New Roman"/>
          <w:szCs w:val="28"/>
        </w:rPr>
        <w:t>7.</w:t>
      </w:r>
      <w:r w:rsidR="009614BE" w:rsidRPr="00AA2187">
        <w:rPr>
          <w:rFonts w:eastAsia="Times New Roman"/>
          <w:b/>
          <w:bCs/>
          <w:szCs w:val="28"/>
        </w:rPr>
        <w:t xml:space="preserve"> </w:t>
      </w:r>
      <w:r w:rsidR="009614BE">
        <w:rPr>
          <w:rFonts w:eastAsia="Times New Roman"/>
          <w:bCs/>
          <w:szCs w:val="28"/>
        </w:rPr>
        <w:t>Анализ показателей</w:t>
      </w:r>
      <w:r w:rsidR="009614BE" w:rsidRPr="00AA2187">
        <w:rPr>
          <w:rFonts w:eastAsia="Times New Roman"/>
          <w:bCs/>
          <w:szCs w:val="28"/>
        </w:rPr>
        <w:t xml:space="preserve"> Реестра </w:t>
      </w:r>
      <w:r w:rsidR="009614BE" w:rsidRPr="00AA2187">
        <w:rPr>
          <w:rFonts w:eastAsia="Times New Roman"/>
          <w:szCs w:val="28"/>
        </w:rPr>
        <w:t>инвестиционных проектов Республики Дагестан</w:t>
      </w:r>
      <w:r w:rsidR="009614BE" w:rsidRPr="00AA2187">
        <w:rPr>
          <w:rFonts w:eastAsia="Times New Roman"/>
          <w:bCs/>
          <w:szCs w:val="28"/>
        </w:rPr>
        <w:t xml:space="preserve"> </w:t>
      </w:r>
      <w:r w:rsidR="009614BE">
        <w:rPr>
          <w:rFonts w:eastAsia="Times New Roman"/>
          <w:bCs/>
          <w:szCs w:val="28"/>
        </w:rPr>
        <w:t xml:space="preserve">показал, что </w:t>
      </w:r>
      <w:r w:rsidR="009614BE" w:rsidRPr="00AA2187">
        <w:rPr>
          <w:rFonts w:eastAsia="Times New Roman"/>
          <w:bCs/>
          <w:szCs w:val="28"/>
        </w:rPr>
        <w:t xml:space="preserve">на 1 января 2026 года на реализацию </w:t>
      </w:r>
      <w:r w:rsidR="009614BE">
        <w:rPr>
          <w:rFonts w:eastAsia="Times New Roman"/>
          <w:bCs/>
          <w:szCs w:val="28"/>
        </w:rPr>
        <w:t xml:space="preserve">мероприятий </w:t>
      </w:r>
      <w:r w:rsidR="009614BE" w:rsidRPr="00AA2187">
        <w:rPr>
          <w:rFonts w:eastAsia="Times New Roman"/>
          <w:bCs/>
          <w:szCs w:val="28"/>
        </w:rPr>
        <w:t xml:space="preserve">инвестиционных проектов фактически привлечено инвестиций в общей сумме 122 215,5 млн рублей, что составляет 23,3 % от общего объема планируемых инвестиций (525 204,5 млн рублей), в том числе: собственные средства – 69 812,0 млн рублей, или 18,3 % от объема предусмотренных средств (382 288,5 млн рублей); заемные </w:t>
      </w:r>
      <w:r w:rsidR="009614BE" w:rsidRPr="000E3661">
        <w:rPr>
          <w:rFonts w:eastAsia="Times New Roman"/>
          <w:bCs/>
          <w:szCs w:val="28"/>
        </w:rPr>
        <w:t>средства – 23 856,3 млн рублей, или 39,9 %, от объема предусмотренных средств (59 693,3 млн рублей); средства федерального бюджета – 11 009,2 млн рублей, или 45,3 % от объема предусмотренных средств (24 272,0 млн. рублей).</w:t>
      </w:r>
    </w:p>
    <w:p w14:paraId="055C2CC3" w14:textId="77777777" w:rsidR="009614BE" w:rsidRPr="00532D45" w:rsidRDefault="009614BE" w:rsidP="009614BE">
      <w:pPr>
        <w:widowControl w:val="0"/>
        <w:spacing w:line="340" w:lineRule="exact"/>
        <w:contextualSpacing/>
        <w:rPr>
          <w:rFonts w:eastAsia="Times New Roman"/>
          <w:bCs/>
          <w:szCs w:val="28"/>
        </w:rPr>
      </w:pPr>
      <w:r w:rsidRPr="000E3661">
        <w:rPr>
          <w:rFonts w:eastAsia="Times New Roman"/>
          <w:bCs/>
          <w:szCs w:val="28"/>
        </w:rPr>
        <w:t xml:space="preserve">При этом установлено, что в Реестре </w:t>
      </w:r>
      <w:r w:rsidRPr="000E3661">
        <w:rPr>
          <w:rFonts w:eastAsia="Times New Roman"/>
          <w:szCs w:val="28"/>
        </w:rPr>
        <w:t>инвестиционных проектов Республики Дагестан</w:t>
      </w:r>
      <w:r w:rsidRPr="000E3661">
        <w:rPr>
          <w:rFonts w:eastAsia="Times New Roman"/>
          <w:bCs/>
          <w:szCs w:val="28"/>
        </w:rPr>
        <w:t xml:space="preserve"> не указаны источники инвестиций </w:t>
      </w:r>
      <w:r>
        <w:rPr>
          <w:rFonts w:eastAsia="Times New Roman"/>
          <w:bCs/>
          <w:szCs w:val="28"/>
        </w:rPr>
        <w:t xml:space="preserve">привлекаемых </w:t>
      </w:r>
      <w:r w:rsidRPr="000E3661">
        <w:rPr>
          <w:rFonts w:eastAsia="Times New Roman"/>
          <w:bCs/>
          <w:szCs w:val="28"/>
        </w:rPr>
        <w:t>за счет собственных средств на сумму 17</w:t>
      </w:r>
      <w:r>
        <w:rPr>
          <w:rFonts w:eastAsia="Times New Roman"/>
          <w:bCs/>
          <w:szCs w:val="28"/>
        </w:rPr>
        <w:t> </w:t>
      </w:r>
      <w:r w:rsidRPr="000E3661">
        <w:rPr>
          <w:rFonts w:eastAsia="Times New Roman"/>
          <w:bCs/>
          <w:szCs w:val="28"/>
        </w:rPr>
        <w:t xml:space="preserve">537,969 тыс. рублей, или 14,3 % от общего объема </w:t>
      </w:r>
      <w:r w:rsidRPr="00532D45">
        <w:rPr>
          <w:rFonts w:eastAsia="Times New Roman"/>
          <w:bCs/>
          <w:szCs w:val="28"/>
        </w:rPr>
        <w:t>фактически привлеченных инвестиций (122 215,5 млн рублей).</w:t>
      </w:r>
    </w:p>
    <w:p w14:paraId="3C2DE8C4" w14:textId="77777777" w:rsidR="009614BE" w:rsidRPr="00532D45" w:rsidRDefault="009614BE" w:rsidP="009614BE">
      <w:pPr>
        <w:widowControl w:val="0"/>
        <w:spacing w:line="340" w:lineRule="exact"/>
        <w:contextualSpacing/>
        <w:rPr>
          <w:rFonts w:eastAsia="Times New Roman"/>
          <w:bCs/>
          <w:szCs w:val="28"/>
        </w:rPr>
      </w:pPr>
      <w:r>
        <w:rPr>
          <w:rFonts w:eastAsia="Times New Roman"/>
          <w:bCs/>
          <w:szCs w:val="28"/>
        </w:rPr>
        <w:t>В</w:t>
      </w:r>
      <w:r w:rsidRPr="00532D45">
        <w:rPr>
          <w:rFonts w:eastAsia="Times New Roman"/>
          <w:bCs/>
          <w:szCs w:val="28"/>
        </w:rPr>
        <w:t xml:space="preserve"> целях повышения </w:t>
      </w:r>
      <w:r w:rsidRPr="00532D45">
        <w:rPr>
          <w:rStyle w:val="markdown-word"/>
          <w:spacing w:val="3"/>
        </w:rPr>
        <w:t>прозрачности и полноту</w:t>
      </w:r>
      <w:r w:rsidRPr="00532D45">
        <w:rPr>
          <w:rStyle w:val="apple-converted-space"/>
          <w:spacing w:val="3"/>
        </w:rPr>
        <w:t xml:space="preserve"> </w:t>
      </w:r>
      <w:r w:rsidRPr="00532D45">
        <w:rPr>
          <w:rStyle w:val="markdown-word"/>
          <w:spacing w:val="3"/>
        </w:rPr>
        <w:t>учета</w:t>
      </w:r>
      <w:r w:rsidRPr="00532D45">
        <w:rPr>
          <w:rStyle w:val="apple-converted-space"/>
          <w:spacing w:val="3"/>
        </w:rPr>
        <w:t xml:space="preserve"> </w:t>
      </w:r>
      <w:r w:rsidRPr="00532D45">
        <w:rPr>
          <w:rStyle w:val="markdown-word"/>
          <w:spacing w:val="3"/>
        </w:rPr>
        <w:t>инвестиционных</w:t>
      </w:r>
      <w:r w:rsidRPr="00532D45">
        <w:rPr>
          <w:rStyle w:val="apple-converted-space"/>
          <w:spacing w:val="3"/>
        </w:rPr>
        <w:t xml:space="preserve"> </w:t>
      </w:r>
      <w:r w:rsidRPr="00532D45">
        <w:rPr>
          <w:rStyle w:val="markdown-word"/>
          <w:spacing w:val="3"/>
        </w:rPr>
        <w:t>проектов</w:t>
      </w:r>
      <w:r w:rsidRPr="00532D45">
        <w:rPr>
          <w:rStyle w:val="apple-converted-space"/>
          <w:spacing w:val="3"/>
        </w:rPr>
        <w:t xml:space="preserve"> </w:t>
      </w:r>
      <w:r w:rsidRPr="00532D45">
        <w:rPr>
          <w:rStyle w:val="markdown-word"/>
          <w:spacing w:val="3"/>
        </w:rPr>
        <w:t>Республики</w:t>
      </w:r>
      <w:r w:rsidRPr="00532D45">
        <w:rPr>
          <w:rStyle w:val="apple-converted-space"/>
          <w:spacing w:val="3"/>
        </w:rPr>
        <w:t xml:space="preserve"> </w:t>
      </w:r>
      <w:r w:rsidRPr="00532D45">
        <w:rPr>
          <w:rStyle w:val="markdown-word"/>
          <w:spacing w:val="3"/>
        </w:rPr>
        <w:t>Дагестан, необходимо обеспечить</w:t>
      </w:r>
      <w:r w:rsidRPr="00532D45">
        <w:rPr>
          <w:rStyle w:val="apple-converted-space"/>
          <w:spacing w:val="3"/>
        </w:rPr>
        <w:t xml:space="preserve"> </w:t>
      </w:r>
      <w:r w:rsidRPr="00532D45">
        <w:rPr>
          <w:rStyle w:val="markdown-word"/>
          <w:spacing w:val="3"/>
        </w:rPr>
        <w:t>детализацию</w:t>
      </w:r>
      <w:r w:rsidRPr="00532D45">
        <w:rPr>
          <w:rStyle w:val="apple-converted-space"/>
          <w:spacing w:val="3"/>
        </w:rPr>
        <w:t xml:space="preserve"> </w:t>
      </w:r>
      <w:r w:rsidRPr="00532D45">
        <w:rPr>
          <w:rStyle w:val="markdown-word"/>
          <w:spacing w:val="3"/>
        </w:rPr>
        <w:t>источников</w:t>
      </w:r>
      <w:r w:rsidRPr="00532D45">
        <w:rPr>
          <w:rStyle w:val="apple-converted-space"/>
          <w:spacing w:val="3"/>
        </w:rPr>
        <w:t xml:space="preserve"> </w:t>
      </w:r>
      <w:r w:rsidRPr="00532D45">
        <w:rPr>
          <w:rStyle w:val="markdown-word"/>
          <w:spacing w:val="3"/>
        </w:rPr>
        <w:t>финансирования</w:t>
      </w:r>
      <w:r w:rsidRPr="00532D45">
        <w:rPr>
          <w:rStyle w:val="apple-converted-space"/>
          <w:spacing w:val="3"/>
        </w:rPr>
        <w:t xml:space="preserve"> </w:t>
      </w:r>
      <w:r w:rsidRPr="00532D45">
        <w:rPr>
          <w:rStyle w:val="markdown-word"/>
          <w:spacing w:val="3"/>
        </w:rPr>
        <w:t>(в</w:t>
      </w:r>
      <w:r w:rsidRPr="00532D45">
        <w:rPr>
          <w:rStyle w:val="apple-converted-space"/>
          <w:spacing w:val="3"/>
        </w:rPr>
        <w:t xml:space="preserve"> </w:t>
      </w:r>
      <w:r w:rsidRPr="00532D45">
        <w:rPr>
          <w:rStyle w:val="markdown-word"/>
          <w:spacing w:val="3"/>
        </w:rPr>
        <w:t>том числе собственных</w:t>
      </w:r>
      <w:r w:rsidRPr="00532D45">
        <w:rPr>
          <w:rStyle w:val="apple-converted-space"/>
          <w:spacing w:val="3"/>
        </w:rPr>
        <w:t xml:space="preserve"> </w:t>
      </w:r>
      <w:r w:rsidRPr="00532D45">
        <w:rPr>
          <w:rStyle w:val="markdown-word"/>
          <w:spacing w:val="3"/>
        </w:rPr>
        <w:t>средств</w:t>
      </w:r>
      <w:r w:rsidRPr="00532D45">
        <w:rPr>
          <w:rStyle w:val="apple-converted-space"/>
          <w:spacing w:val="3"/>
        </w:rPr>
        <w:t xml:space="preserve"> </w:t>
      </w:r>
      <w:r w:rsidRPr="00532D45">
        <w:rPr>
          <w:rStyle w:val="markdown-word"/>
          <w:spacing w:val="3"/>
        </w:rPr>
        <w:t>предприятий)</w:t>
      </w:r>
      <w:r w:rsidRPr="00532D45">
        <w:rPr>
          <w:rStyle w:val="apple-converted-space"/>
          <w:spacing w:val="3"/>
        </w:rPr>
        <w:t xml:space="preserve"> </w:t>
      </w:r>
      <w:r w:rsidRPr="00532D45">
        <w:rPr>
          <w:rStyle w:val="markdown-word"/>
          <w:spacing w:val="3"/>
        </w:rPr>
        <w:t>и актуализировать</w:t>
      </w:r>
      <w:r w:rsidRPr="00532D45">
        <w:rPr>
          <w:rStyle w:val="apple-converted-space"/>
          <w:spacing w:val="3"/>
        </w:rPr>
        <w:t xml:space="preserve"> </w:t>
      </w:r>
      <w:r w:rsidRPr="00532D45">
        <w:rPr>
          <w:rStyle w:val="markdown-word"/>
          <w:spacing w:val="3"/>
        </w:rPr>
        <w:t>данные</w:t>
      </w:r>
      <w:r w:rsidRPr="00532D45">
        <w:rPr>
          <w:rStyle w:val="apple-converted-space"/>
          <w:spacing w:val="3"/>
        </w:rPr>
        <w:t xml:space="preserve"> </w:t>
      </w:r>
      <w:r w:rsidRPr="00532D45">
        <w:rPr>
          <w:rStyle w:val="markdown-word"/>
          <w:spacing w:val="3"/>
        </w:rPr>
        <w:t>о</w:t>
      </w:r>
      <w:r w:rsidRPr="00532D45">
        <w:rPr>
          <w:rStyle w:val="apple-converted-space"/>
          <w:spacing w:val="3"/>
        </w:rPr>
        <w:t xml:space="preserve"> </w:t>
      </w:r>
      <w:r w:rsidRPr="00532D45">
        <w:rPr>
          <w:rStyle w:val="markdown-word"/>
          <w:spacing w:val="3"/>
        </w:rPr>
        <w:t>количестве</w:t>
      </w:r>
      <w:r w:rsidRPr="00532D45">
        <w:rPr>
          <w:rStyle w:val="apple-converted-space"/>
          <w:spacing w:val="3"/>
        </w:rPr>
        <w:t xml:space="preserve"> </w:t>
      </w:r>
      <w:r w:rsidRPr="00532D45">
        <w:rPr>
          <w:rStyle w:val="markdown-word"/>
          <w:spacing w:val="3"/>
        </w:rPr>
        <w:t>проектов</w:t>
      </w:r>
      <w:r w:rsidRPr="00532D45">
        <w:rPr>
          <w:rStyle w:val="apple-converted-space"/>
          <w:spacing w:val="3"/>
        </w:rPr>
        <w:t xml:space="preserve"> </w:t>
      </w:r>
      <w:r w:rsidRPr="00532D45">
        <w:rPr>
          <w:rStyle w:val="markdown-word"/>
          <w:spacing w:val="3"/>
        </w:rPr>
        <w:t>и</w:t>
      </w:r>
      <w:r w:rsidRPr="00532D45">
        <w:rPr>
          <w:rStyle w:val="apple-converted-space"/>
          <w:spacing w:val="3"/>
        </w:rPr>
        <w:t xml:space="preserve"> </w:t>
      </w:r>
      <w:r w:rsidRPr="00532D45">
        <w:rPr>
          <w:rStyle w:val="markdown-word"/>
          <w:spacing w:val="3"/>
        </w:rPr>
        <w:t>объемах</w:t>
      </w:r>
      <w:r w:rsidRPr="00532D45">
        <w:rPr>
          <w:rStyle w:val="apple-converted-space"/>
          <w:spacing w:val="3"/>
        </w:rPr>
        <w:t xml:space="preserve"> </w:t>
      </w:r>
      <w:r w:rsidRPr="00532D45">
        <w:rPr>
          <w:rStyle w:val="markdown-word"/>
          <w:spacing w:val="3"/>
        </w:rPr>
        <w:t>инвестиций</w:t>
      </w:r>
      <w:r w:rsidRPr="00532D45">
        <w:rPr>
          <w:rStyle w:val="apple-converted-space"/>
          <w:spacing w:val="3"/>
        </w:rPr>
        <w:t xml:space="preserve"> </w:t>
      </w:r>
      <w:r w:rsidRPr="00532D45">
        <w:rPr>
          <w:rStyle w:val="markdown-word"/>
          <w:spacing w:val="3"/>
        </w:rPr>
        <w:t>в основной</w:t>
      </w:r>
      <w:r w:rsidRPr="00532D45">
        <w:rPr>
          <w:rStyle w:val="apple-converted-space"/>
          <w:spacing w:val="3"/>
        </w:rPr>
        <w:t xml:space="preserve"> </w:t>
      </w:r>
      <w:r w:rsidRPr="00532D45">
        <w:rPr>
          <w:rStyle w:val="markdown-word"/>
          <w:spacing w:val="3"/>
        </w:rPr>
        <w:t>капитал.</w:t>
      </w:r>
    </w:p>
    <w:p w14:paraId="48477C52" w14:textId="77777777" w:rsidR="009614BE" w:rsidRPr="00532D45" w:rsidRDefault="009614BE" w:rsidP="009614BE">
      <w:pPr>
        <w:widowControl w:val="0"/>
        <w:spacing w:line="340" w:lineRule="exact"/>
        <w:contextualSpacing/>
        <w:rPr>
          <w:rFonts w:eastAsia="Times New Roman"/>
          <w:bCs/>
          <w:szCs w:val="28"/>
        </w:rPr>
      </w:pPr>
      <w:r w:rsidRPr="00532D45">
        <w:rPr>
          <w:rFonts w:eastAsia="Times New Roman"/>
          <w:bCs/>
          <w:szCs w:val="28"/>
        </w:rPr>
        <w:t>Кроме того, необходимо подготовить предложения по внесению изменений в</w:t>
      </w:r>
      <w:r w:rsidRPr="00532D45">
        <w:rPr>
          <w:rStyle w:val="apple-converted-space"/>
          <w:spacing w:val="3"/>
          <w:szCs w:val="28"/>
        </w:rPr>
        <w:t xml:space="preserve"> </w:t>
      </w:r>
      <w:r w:rsidRPr="00532D45">
        <w:rPr>
          <w:rStyle w:val="markdown-word"/>
          <w:spacing w:val="3"/>
          <w:szCs w:val="28"/>
        </w:rPr>
        <w:t>стратегические документы развития</w:t>
      </w:r>
      <w:r w:rsidRPr="00532D45">
        <w:rPr>
          <w:rStyle w:val="apple-converted-space"/>
          <w:spacing w:val="3"/>
          <w:szCs w:val="28"/>
        </w:rPr>
        <w:t xml:space="preserve"> </w:t>
      </w:r>
      <w:r w:rsidRPr="00532D45">
        <w:rPr>
          <w:rStyle w:val="markdown-word"/>
          <w:spacing w:val="3"/>
          <w:szCs w:val="28"/>
        </w:rPr>
        <w:t>Республики</w:t>
      </w:r>
      <w:r w:rsidRPr="00532D45">
        <w:rPr>
          <w:rStyle w:val="apple-converted-space"/>
          <w:spacing w:val="3"/>
          <w:szCs w:val="28"/>
        </w:rPr>
        <w:t> </w:t>
      </w:r>
      <w:r w:rsidRPr="00532D45">
        <w:rPr>
          <w:rStyle w:val="markdown-word"/>
          <w:spacing w:val="3"/>
          <w:szCs w:val="28"/>
        </w:rPr>
        <w:t>Дагестан,</w:t>
      </w:r>
      <w:r w:rsidRPr="00532D45">
        <w:rPr>
          <w:rStyle w:val="apple-converted-space"/>
          <w:spacing w:val="3"/>
          <w:szCs w:val="28"/>
        </w:rPr>
        <w:t xml:space="preserve"> </w:t>
      </w:r>
      <w:r w:rsidRPr="00532D45">
        <w:rPr>
          <w:rStyle w:val="markdown-word"/>
          <w:spacing w:val="3"/>
          <w:szCs w:val="28"/>
        </w:rPr>
        <w:t>включая</w:t>
      </w:r>
      <w:r w:rsidRPr="00532D45">
        <w:rPr>
          <w:rStyle w:val="apple-converted-space"/>
          <w:spacing w:val="3"/>
          <w:szCs w:val="28"/>
        </w:rPr>
        <w:t xml:space="preserve"> </w:t>
      </w:r>
      <w:r w:rsidRPr="00532D45">
        <w:rPr>
          <w:spacing w:val="3"/>
          <w:szCs w:val="28"/>
        </w:rPr>
        <w:t>Стратегию социально-экономического развития Республики Дагестан до 2030 года,</w:t>
      </w:r>
      <w:r w:rsidRPr="00532D45">
        <w:rPr>
          <w:rStyle w:val="apple-converted-space"/>
          <w:spacing w:val="3"/>
          <w:szCs w:val="28"/>
        </w:rPr>
        <w:t xml:space="preserve"> И</w:t>
      </w:r>
      <w:r w:rsidRPr="00532D45">
        <w:rPr>
          <w:rStyle w:val="markdown-word"/>
          <w:spacing w:val="3"/>
          <w:szCs w:val="28"/>
        </w:rPr>
        <w:t>нвестиционную</w:t>
      </w:r>
      <w:r w:rsidRPr="00532D45">
        <w:rPr>
          <w:rStyle w:val="apple-converted-space"/>
          <w:spacing w:val="3"/>
          <w:szCs w:val="28"/>
        </w:rPr>
        <w:t xml:space="preserve"> стратегию </w:t>
      </w:r>
      <w:r w:rsidRPr="00532D45">
        <w:rPr>
          <w:rStyle w:val="markdown-word"/>
          <w:spacing w:val="3"/>
          <w:szCs w:val="28"/>
        </w:rPr>
        <w:t>Республики Дагестан</w:t>
      </w:r>
      <w:r w:rsidRPr="00532D45">
        <w:rPr>
          <w:rFonts w:eastAsia="Times New Roman"/>
          <w:spacing w:val="3"/>
          <w:szCs w:val="28"/>
        </w:rPr>
        <w:t xml:space="preserve"> и План мероприятий по реализации инвестиционной стратегии Республики Дагестан</w:t>
      </w:r>
      <w:r w:rsidRPr="00532D45">
        <w:rPr>
          <w:rStyle w:val="markdown-word"/>
          <w:spacing w:val="3"/>
          <w:szCs w:val="28"/>
        </w:rPr>
        <w:t xml:space="preserve"> в целях уточнения показателей инвестиционных проектов и объема инвестиций в основной капитал.</w:t>
      </w:r>
    </w:p>
    <w:p w14:paraId="79793CD0" w14:textId="77777777" w:rsidR="009614BE" w:rsidRDefault="00756038" w:rsidP="009614BE">
      <w:pPr>
        <w:spacing w:line="340" w:lineRule="exact"/>
        <w:rPr>
          <w:szCs w:val="28"/>
        </w:rPr>
      </w:pPr>
      <w:r>
        <w:rPr>
          <w:rFonts w:eastAsia="Times New Roman"/>
          <w:bCs/>
          <w:szCs w:val="28"/>
        </w:rPr>
        <w:t>8.</w:t>
      </w:r>
      <w:r w:rsidR="009614BE" w:rsidRPr="00532D45">
        <w:rPr>
          <w:rFonts w:eastAsia="Times New Roman"/>
          <w:bCs/>
          <w:szCs w:val="28"/>
        </w:rPr>
        <w:t xml:space="preserve"> Проведенный анализ</w:t>
      </w:r>
      <w:r w:rsidR="009614BE" w:rsidRPr="00532D45">
        <w:rPr>
          <w:rFonts w:eastAsia="Times New Roman"/>
          <w:b/>
          <w:szCs w:val="28"/>
        </w:rPr>
        <w:t xml:space="preserve"> </w:t>
      </w:r>
      <w:r w:rsidR="009614BE" w:rsidRPr="00532D45">
        <w:rPr>
          <w:rFonts w:eastAsia="Times New Roman"/>
          <w:szCs w:val="28"/>
        </w:rPr>
        <w:t xml:space="preserve">показал, что в нарушение </w:t>
      </w:r>
      <w:r w:rsidR="009614BE" w:rsidRPr="00532D45">
        <w:rPr>
          <w:szCs w:val="28"/>
        </w:rPr>
        <w:t>статьи 9 Закона Республики Дагестан от</w:t>
      </w:r>
      <w:r w:rsidR="009614BE" w:rsidRPr="00532D45">
        <w:rPr>
          <w:rFonts w:eastAsia="Times New Roman"/>
          <w:bCs/>
          <w:szCs w:val="28"/>
        </w:rPr>
        <w:t xml:space="preserve"> 06.05.2025 № 39 «Об инвестиционной деятельности в Республике Дагестан»</w:t>
      </w:r>
      <w:r w:rsidR="009614BE" w:rsidRPr="00532D45">
        <w:rPr>
          <w:szCs w:val="28"/>
        </w:rPr>
        <w:t>, пункта 2</w:t>
      </w:r>
      <w:r w:rsidR="009614BE" w:rsidRPr="00532D45">
        <w:rPr>
          <w:rFonts w:eastAsia="Times New Roman"/>
          <w:bCs/>
          <w:szCs w:val="28"/>
        </w:rPr>
        <w:t xml:space="preserve"> Положения о формировании и ведении Реестра инвестиционных проектов в Республике Дагестан (Постановление Правительства Республики Дагестан от 21.06.2023 № 303) в</w:t>
      </w:r>
      <w:r w:rsidR="009614BE" w:rsidRPr="00532D45">
        <w:rPr>
          <w:szCs w:val="28"/>
        </w:rPr>
        <w:t xml:space="preserve"> Реестр </w:t>
      </w:r>
      <w:r w:rsidR="009614BE" w:rsidRPr="00532D45">
        <w:rPr>
          <w:rFonts w:eastAsia="Times New Roman"/>
          <w:bCs/>
          <w:szCs w:val="28"/>
        </w:rPr>
        <w:t>инвестиционных проектов Республики Дагестан</w:t>
      </w:r>
      <w:r w:rsidR="009614BE" w:rsidRPr="00532D45">
        <w:rPr>
          <w:szCs w:val="28"/>
        </w:rPr>
        <w:t xml:space="preserve"> не включен инвестиционный проект «С</w:t>
      </w:r>
      <w:r w:rsidR="009614BE" w:rsidRPr="00532D45">
        <w:rPr>
          <w:rFonts w:eastAsia="Times New Roman"/>
          <w:szCs w:val="28"/>
        </w:rPr>
        <w:t xml:space="preserve">троительство МКР-8 г. Каспийск» (инициатор проекта – </w:t>
      </w:r>
      <w:r w:rsidR="009614BE" w:rsidRPr="00532D45">
        <w:rPr>
          <w:szCs w:val="28"/>
        </w:rPr>
        <w:t xml:space="preserve">ООО «ТСК </w:t>
      </w:r>
      <w:r w:rsidR="009614BE">
        <w:rPr>
          <w:szCs w:val="28"/>
        </w:rPr>
        <w:t>М-СТРОЙ»).</w:t>
      </w:r>
    </w:p>
    <w:p w14:paraId="3B1EEE66" w14:textId="77777777" w:rsidR="009614BE" w:rsidRDefault="00756038" w:rsidP="009614BE">
      <w:pPr>
        <w:pStyle w:val="20"/>
        <w:widowControl w:val="0"/>
        <w:shd w:val="clear" w:color="auto" w:fill="FFFFFF"/>
        <w:spacing w:before="0" w:beforeAutospacing="0" w:after="0" w:afterAutospacing="0" w:line="340" w:lineRule="exact"/>
        <w:ind w:firstLine="709"/>
        <w:jc w:val="both"/>
        <w:textAlignment w:val="baseline"/>
        <w:rPr>
          <w:b w:val="0"/>
          <w:sz w:val="28"/>
          <w:szCs w:val="28"/>
        </w:rPr>
      </w:pPr>
      <w:r>
        <w:rPr>
          <w:b w:val="0"/>
          <w:sz w:val="28"/>
          <w:szCs w:val="28"/>
        </w:rPr>
        <w:t>9.</w:t>
      </w:r>
      <w:r w:rsidR="009614BE" w:rsidRPr="004B54A4">
        <w:rPr>
          <w:b w:val="0"/>
          <w:sz w:val="28"/>
          <w:szCs w:val="28"/>
        </w:rPr>
        <w:t xml:space="preserve"> Следует </w:t>
      </w:r>
      <w:r w:rsidR="009614BE">
        <w:rPr>
          <w:b w:val="0"/>
          <w:sz w:val="28"/>
          <w:szCs w:val="28"/>
        </w:rPr>
        <w:t xml:space="preserve">отметить, что в целях </w:t>
      </w:r>
      <w:r w:rsidR="009614BE" w:rsidRPr="003512DF">
        <w:rPr>
          <w:b w:val="0"/>
          <w:sz w:val="28"/>
          <w:szCs w:val="28"/>
        </w:rPr>
        <w:t xml:space="preserve">актуализации Реестра инвестиционных </w:t>
      </w:r>
      <w:r w:rsidR="009614BE" w:rsidRPr="003512DF">
        <w:rPr>
          <w:b w:val="0"/>
          <w:sz w:val="28"/>
          <w:szCs w:val="28"/>
        </w:rPr>
        <w:lastRenderedPageBreak/>
        <w:t>проектов Республики Дагестан,</w:t>
      </w:r>
      <w:r w:rsidR="009614BE">
        <w:rPr>
          <w:b w:val="0"/>
          <w:sz w:val="28"/>
          <w:szCs w:val="28"/>
        </w:rPr>
        <w:t xml:space="preserve"> а также на основании пункта 4 </w:t>
      </w:r>
      <w:r w:rsidR="009614BE">
        <w:rPr>
          <w:b w:val="0"/>
          <w:bCs w:val="0"/>
          <w:sz w:val="28"/>
          <w:szCs w:val="28"/>
        </w:rPr>
        <w:t xml:space="preserve">Постановления Правительства Республики Дагестан от 21.07.2023 № 303 «Об утверждении Порядка (регламента) взаимодействия органов исполнительной власти Республики Дагестан и субъектов инвестиционной деятельности по сопровождению инвестиционных проектов по принципу одного окна и Положения о формировании и ведении реестра инвестиционных проектов в Республике Дагестан», </w:t>
      </w:r>
      <w:r w:rsidR="009614BE">
        <w:rPr>
          <w:b w:val="0"/>
          <w:sz w:val="28"/>
          <w:szCs w:val="28"/>
        </w:rPr>
        <w:t>Агентство по предпринимательству и инвестициям Республики Дагестан запрашивает у органов исполнительной власти Республики Дагестан информацию об инвестиционных проектах, находящихся в стадии реализации, подготовки и планирования, в том числе проектов, реализуемых в рамках особой экономической зоны и национальных проектов, а также проектов резидентов территории опережающего развития.</w:t>
      </w:r>
    </w:p>
    <w:p w14:paraId="2CAC9C31" w14:textId="77777777" w:rsidR="009614BE" w:rsidRPr="005D5378" w:rsidRDefault="009614BE" w:rsidP="009614BE">
      <w:pPr>
        <w:pStyle w:val="20"/>
        <w:widowControl w:val="0"/>
        <w:shd w:val="clear" w:color="auto" w:fill="FFFFFF"/>
        <w:spacing w:before="0" w:beforeAutospacing="0" w:after="0" w:afterAutospacing="0" w:line="340" w:lineRule="exact"/>
        <w:ind w:firstLine="709"/>
        <w:jc w:val="both"/>
        <w:textAlignment w:val="baseline"/>
        <w:rPr>
          <w:b w:val="0"/>
          <w:sz w:val="28"/>
          <w:szCs w:val="28"/>
        </w:rPr>
      </w:pPr>
      <w:r>
        <w:rPr>
          <w:b w:val="0"/>
          <w:sz w:val="28"/>
          <w:szCs w:val="28"/>
        </w:rPr>
        <w:t xml:space="preserve">Однако, в ходе экспертно-аналитического мероприятия выявлены 8 проектов, не включенных в Реестр инвестиционных проектов Республики Дагестан, которые реализуются различными инвесторами и сопровождаются уполномоченными органами исполнительной власти Республики Дагестан, обеспечивающим координацию инвестиционных проектов, в частности: </w:t>
      </w:r>
    </w:p>
    <w:p w14:paraId="74F0D52C" w14:textId="77777777" w:rsidR="009614BE" w:rsidRDefault="009614BE" w:rsidP="009614BE">
      <w:pPr>
        <w:autoSpaceDE w:val="0"/>
        <w:autoSpaceDN w:val="0"/>
        <w:adjustRightInd w:val="0"/>
        <w:spacing w:line="340" w:lineRule="exact"/>
        <w:rPr>
          <w:szCs w:val="28"/>
        </w:rPr>
      </w:pPr>
      <w:r w:rsidRPr="00682C13">
        <w:rPr>
          <w:szCs w:val="28"/>
        </w:rPr>
        <w:t>1)</w:t>
      </w:r>
      <w:r>
        <w:rPr>
          <w:szCs w:val="28"/>
        </w:rPr>
        <w:t xml:space="preserve"> проекты, реализуемые за счет средств (займов) Фонда развития промышленности Республики Дагестан: </w:t>
      </w:r>
    </w:p>
    <w:p w14:paraId="562EDCDD" w14:textId="77777777" w:rsidR="009614BE" w:rsidRDefault="009614BE" w:rsidP="009614BE">
      <w:pPr>
        <w:autoSpaceDE w:val="0"/>
        <w:autoSpaceDN w:val="0"/>
        <w:adjustRightInd w:val="0"/>
        <w:spacing w:line="340" w:lineRule="exact"/>
      </w:pPr>
      <w:r>
        <w:rPr>
          <w:szCs w:val="28"/>
        </w:rPr>
        <w:t xml:space="preserve">– </w:t>
      </w:r>
      <w:r>
        <w:rPr>
          <w:bCs/>
        </w:rPr>
        <w:t>«Расширение производства мужской специализированной обуви» (</w:t>
      </w:r>
      <w:r>
        <w:t xml:space="preserve">инициатор </w:t>
      </w:r>
      <w:r>
        <w:rPr>
          <w:rFonts w:eastAsia="Times New Roman"/>
          <w:color w:val="000000"/>
          <w:szCs w:val="28"/>
        </w:rPr>
        <w:t>проекта</w:t>
      </w:r>
      <w:r>
        <w:t xml:space="preserve"> – ООО «АРМАДА ПЛЮС»); </w:t>
      </w:r>
    </w:p>
    <w:p w14:paraId="5EDBE911" w14:textId="77777777" w:rsidR="009614BE" w:rsidRPr="005D5378" w:rsidRDefault="009614BE" w:rsidP="009614BE">
      <w:pPr>
        <w:autoSpaceDE w:val="0"/>
        <w:autoSpaceDN w:val="0"/>
        <w:adjustRightInd w:val="0"/>
        <w:spacing w:line="340" w:lineRule="exact"/>
        <w:rPr>
          <w:szCs w:val="28"/>
        </w:rPr>
      </w:pPr>
      <w:r>
        <w:t xml:space="preserve">– </w:t>
      </w:r>
      <w:r>
        <w:rPr>
          <w:szCs w:val="28"/>
        </w:rPr>
        <w:t>«</w:t>
      </w:r>
      <w:r>
        <w:rPr>
          <w:bCs/>
        </w:rPr>
        <w:t>Создание линии по производству кубовидного щебня» (</w:t>
      </w:r>
      <w:r>
        <w:t xml:space="preserve">инициатор </w:t>
      </w:r>
      <w:r>
        <w:rPr>
          <w:rFonts w:eastAsia="Times New Roman"/>
          <w:color w:val="000000"/>
          <w:szCs w:val="28"/>
        </w:rPr>
        <w:t>проекта</w:t>
      </w:r>
      <w:r>
        <w:t xml:space="preserve"> – ООО «ЕВРОБЕТОН»);</w:t>
      </w:r>
    </w:p>
    <w:p w14:paraId="358928C3" w14:textId="77777777" w:rsidR="009614BE" w:rsidRPr="005D5378" w:rsidRDefault="009614BE" w:rsidP="009614BE">
      <w:pPr>
        <w:autoSpaceDE w:val="0"/>
        <w:autoSpaceDN w:val="0"/>
        <w:adjustRightInd w:val="0"/>
        <w:spacing w:line="340" w:lineRule="exact"/>
        <w:rPr>
          <w:b/>
          <w:color w:val="FF0000"/>
          <w:szCs w:val="28"/>
        </w:rPr>
      </w:pPr>
      <w:r w:rsidRPr="00682C13">
        <w:rPr>
          <w:szCs w:val="28"/>
        </w:rPr>
        <w:t>2)</w:t>
      </w:r>
      <w:r>
        <w:rPr>
          <w:szCs w:val="28"/>
        </w:rPr>
        <w:t xml:space="preserve"> проекты, реализуемые на территории Республики Дагестан в рамках национального проекта «Туризм и гостеприимство»: гостиничный комплекс «</w:t>
      </w:r>
      <w:proofErr w:type="spellStart"/>
      <w:r>
        <w:rPr>
          <w:szCs w:val="28"/>
        </w:rPr>
        <w:t>Маали</w:t>
      </w:r>
      <w:proofErr w:type="spellEnd"/>
      <w:r>
        <w:rPr>
          <w:szCs w:val="28"/>
        </w:rPr>
        <w:t xml:space="preserve"> </w:t>
      </w:r>
      <w:proofErr w:type="spellStart"/>
      <w:r>
        <w:rPr>
          <w:szCs w:val="28"/>
        </w:rPr>
        <w:t>резорт</w:t>
      </w:r>
      <w:proofErr w:type="spellEnd"/>
      <w:r>
        <w:rPr>
          <w:szCs w:val="28"/>
        </w:rPr>
        <w:t xml:space="preserve">» (инициатор </w:t>
      </w:r>
      <w:r>
        <w:rPr>
          <w:rFonts w:eastAsia="Times New Roman"/>
          <w:color w:val="000000"/>
          <w:szCs w:val="28"/>
        </w:rPr>
        <w:t>проекта</w:t>
      </w:r>
      <w:r>
        <w:rPr>
          <w:szCs w:val="28"/>
        </w:rPr>
        <w:t xml:space="preserve"> – Ибрагимов Ахмед </w:t>
      </w:r>
      <w:proofErr w:type="spellStart"/>
      <w:r>
        <w:rPr>
          <w:szCs w:val="28"/>
        </w:rPr>
        <w:t>Сайпудинович</w:t>
      </w:r>
      <w:proofErr w:type="spellEnd"/>
      <w:r>
        <w:rPr>
          <w:szCs w:val="28"/>
        </w:rPr>
        <w:t xml:space="preserve">); создание туристско-рекреационного комплекса «Звездный берег» (инициатор </w:t>
      </w:r>
      <w:r>
        <w:rPr>
          <w:rFonts w:eastAsia="Times New Roman"/>
          <w:color w:val="000000"/>
          <w:szCs w:val="28"/>
        </w:rPr>
        <w:t>проекта</w:t>
      </w:r>
      <w:r>
        <w:rPr>
          <w:szCs w:val="28"/>
        </w:rPr>
        <w:t xml:space="preserve"> – ООО «Звездный берег»); создание модульно-гостиничного оздоровительного комплекса «САЛИ» (инициатор </w:t>
      </w:r>
      <w:r>
        <w:rPr>
          <w:rFonts w:eastAsia="Times New Roman"/>
          <w:color w:val="000000"/>
          <w:szCs w:val="28"/>
        </w:rPr>
        <w:t>проекта</w:t>
      </w:r>
      <w:r>
        <w:rPr>
          <w:szCs w:val="28"/>
        </w:rPr>
        <w:t xml:space="preserve"> – ИП Магомедов </w:t>
      </w:r>
      <w:proofErr w:type="spellStart"/>
      <w:r>
        <w:rPr>
          <w:szCs w:val="28"/>
        </w:rPr>
        <w:t>Муртазали</w:t>
      </w:r>
      <w:proofErr w:type="spellEnd"/>
      <w:r>
        <w:rPr>
          <w:szCs w:val="28"/>
        </w:rPr>
        <w:t xml:space="preserve"> </w:t>
      </w:r>
      <w:proofErr w:type="spellStart"/>
      <w:r>
        <w:rPr>
          <w:szCs w:val="28"/>
        </w:rPr>
        <w:t>Каримулаевич</w:t>
      </w:r>
      <w:proofErr w:type="spellEnd"/>
      <w:r>
        <w:rPr>
          <w:szCs w:val="28"/>
        </w:rPr>
        <w:t>).</w:t>
      </w:r>
    </w:p>
    <w:p w14:paraId="69ED96C8" w14:textId="77777777" w:rsidR="009614BE" w:rsidRPr="00AA3761" w:rsidRDefault="009614BE" w:rsidP="009614BE">
      <w:pPr>
        <w:autoSpaceDE w:val="0"/>
        <w:autoSpaceDN w:val="0"/>
        <w:adjustRightInd w:val="0"/>
        <w:spacing w:line="340" w:lineRule="exact"/>
        <w:rPr>
          <w:szCs w:val="28"/>
        </w:rPr>
      </w:pPr>
      <w:r w:rsidRPr="00682C13">
        <w:rPr>
          <w:szCs w:val="28"/>
        </w:rPr>
        <w:t>3)</w:t>
      </w:r>
      <w:r>
        <w:rPr>
          <w:szCs w:val="28"/>
        </w:rPr>
        <w:t xml:space="preserve"> проекты, реализуемые в рамках особой экономической зоны </w:t>
      </w:r>
      <w:r w:rsidRPr="004B54A4">
        <w:rPr>
          <w:b/>
          <w:bCs/>
          <w:szCs w:val="28"/>
        </w:rPr>
        <w:t>(</w:t>
      </w:r>
      <w:r w:rsidRPr="004B54A4">
        <w:rPr>
          <w:rStyle w:val="af6"/>
          <w:shd w:val="clear" w:color="auto" w:fill="FFFFFF"/>
        </w:rPr>
        <w:t>особая экономическая зона (ОЭЗ) «Каспийский прибрежный кластер»</w:t>
      </w:r>
      <w:r>
        <w:rPr>
          <w:shd w:val="clear" w:color="auto" w:fill="FFFFFF"/>
        </w:rPr>
        <w:t xml:space="preserve">, которая создается в Дербентском районе Республики </w:t>
      </w:r>
      <w:r>
        <w:rPr>
          <w:szCs w:val="28"/>
          <w:shd w:val="clear" w:color="auto" w:fill="FFFFFF"/>
        </w:rPr>
        <w:t xml:space="preserve">Дагестан, </w:t>
      </w:r>
      <w:r w:rsidRPr="004B54A4">
        <w:rPr>
          <w:szCs w:val="28"/>
          <w:shd w:val="clear" w:color="auto" w:fill="FFFFFF"/>
        </w:rPr>
        <w:t>с ц</w:t>
      </w:r>
      <w:r w:rsidRPr="00FB2585">
        <w:rPr>
          <w:rStyle w:val="af6"/>
          <w:b w:val="0"/>
          <w:bCs w:val="0"/>
          <w:szCs w:val="28"/>
          <w:shd w:val="clear" w:color="auto" w:fill="FFFFFF"/>
        </w:rPr>
        <w:t xml:space="preserve">елью </w:t>
      </w:r>
      <w:r>
        <w:rPr>
          <w:szCs w:val="28"/>
          <w:shd w:val="clear" w:color="auto" w:fill="FFFFFF"/>
        </w:rPr>
        <w:t>развития морского и пляжного туризма региона, а также увеличения турпотока в Дагестан к 2032 году на 53,84 % (до 2,4 млн человек ежегодно):</w:t>
      </w:r>
    </w:p>
    <w:p w14:paraId="5ABE5D9B" w14:textId="77777777" w:rsidR="009614BE" w:rsidRPr="005D5378" w:rsidRDefault="009614BE" w:rsidP="009614BE">
      <w:pPr>
        <w:autoSpaceDE w:val="0"/>
        <w:autoSpaceDN w:val="0"/>
        <w:adjustRightInd w:val="0"/>
        <w:spacing w:line="340" w:lineRule="exact"/>
        <w:rPr>
          <w:szCs w:val="28"/>
        </w:rPr>
      </w:pPr>
      <w:r>
        <w:rPr>
          <w:szCs w:val="28"/>
        </w:rPr>
        <w:t xml:space="preserve">– строительство и эксплуатация семиэтажной гостиницы (отеля) «Ривьера Каспий» (инициатор </w:t>
      </w:r>
      <w:r>
        <w:rPr>
          <w:rFonts w:eastAsia="Times New Roman"/>
          <w:color w:val="000000"/>
          <w:szCs w:val="28"/>
        </w:rPr>
        <w:t>проекта</w:t>
      </w:r>
      <w:r>
        <w:rPr>
          <w:szCs w:val="28"/>
        </w:rPr>
        <w:t xml:space="preserve"> – ООО «Альянс»);</w:t>
      </w:r>
    </w:p>
    <w:p w14:paraId="5419F32D" w14:textId="77777777" w:rsidR="009614BE" w:rsidRPr="005D5378" w:rsidRDefault="009614BE" w:rsidP="009614BE">
      <w:pPr>
        <w:autoSpaceDE w:val="0"/>
        <w:autoSpaceDN w:val="0"/>
        <w:adjustRightInd w:val="0"/>
        <w:spacing w:line="340" w:lineRule="exact"/>
        <w:rPr>
          <w:szCs w:val="28"/>
        </w:rPr>
      </w:pPr>
      <w:r>
        <w:rPr>
          <w:szCs w:val="28"/>
        </w:rPr>
        <w:t xml:space="preserve">– строительство и эксплуатация семиэтажной гостиницы (отеля) (в коттеджах) категории 5 звезд (инициатор </w:t>
      </w:r>
      <w:r>
        <w:rPr>
          <w:rFonts w:eastAsia="Times New Roman"/>
          <w:color w:val="000000"/>
          <w:szCs w:val="28"/>
        </w:rPr>
        <w:t>проекта</w:t>
      </w:r>
      <w:r>
        <w:rPr>
          <w:szCs w:val="28"/>
        </w:rPr>
        <w:t xml:space="preserve"> – АО «Каспийские курорты 1»);</w:t>
      </w:r>
    </w:p>
    <w:p w14:paraId="0292E675" w14:textId="77777777" w:rsidR="009614BE" w:rsidRDefault="009614BE" w:rsidP="009614BE">
      <w:pPr>
        <w:spacing w:line="340" w:lineRule="exact"/>
        <w:contextualSpacing/>
        <w:rPr>
          <w:bCs/>
          <w:szCs w:val="28"/>
        </w:rPr>
      </w:pPr>
      <w:r>
        <w:rPr>
          <w:szCs w:val="28"/>
        </w:rPr>
        <w:t>Таким образом, не включение указанных проектов в Реестр инвестиционных проектов Республики Дагестан свидетельствует об отсутствии взаимодействии отраслевых министерств и ведомств Республики Дагестан с Агентством по предпринимательству и инвестициям Республики Дагестан</w:t>
      </w:r>
      <w:r>
        <w:rPr>
          <w:bCs/>
          <w:szCs w:val="28"/>
        </w:rPr>
        <w:t>.</w:t>
      </w:r>
    </w:p>
    <w:p w14:paraId="589FD990" w14:textId="77777777" w:rsidR="009614BE" w:rsidRPr="00262E41" w:rsidRDefault="00756038" w:rsidP="009614BE">
      <w:pPr>
        <w:widowControl w:val="0"/>
        <w:numPr>
          <w:ilvl w:val="1"/>
          <w:numId w:val="23"/>
        </w:numPr>
        <w:tabs>
          <w:tab w:val="left" w:pos="0"/>
          <w:tab w:val="left" w:pos="2127"/>
        </w:tabs>
        <w:spacing w:line="340" w:lineRule="exact"/>
        <w:ind w:firstLine="709"/>
        <w:contextualSpacing/>
        <w:rPr>
          <w:color w:val="000000"/>
          <w:spacing w:val="3"/>
          <w:szCs w:val="28"/>
        </w:rPr>
      </w:pPr>
      <w:r>
        <w:rPr>
          <w:rFonts w:eastAsia="Times New Roman"/>
          <w:szCs w:val="28"/>
        </w:rPr>
        <w:t>10.</w:t>
      </w:r>
      <w:r w:rsidR="009614BE" w:rsidRPr="008D6D4A">
        <w:rPr>
          <w:rFonts w:eastAsia="Times New Roman"/>
          <w:bCs/>
          <w:szCs w:val="28"/>
        </w:rPr>
        <w:t xml:space="preserve"> </w:t>
      </w:r>
      <w:r w:rsidR="009614BE" w:rsidRPr="008D6D4A">
        <w:rPr>
          <w:rStyle w:val="markdown-word"/>
          <w:spacing w:val="3"/>
          <w:szCs w:val="28"/>
        </w:rPr>
        <w:t>В</w:t>
      </w:r>
      <w:r w:rsidR="009614BE" w:rsidRPr="008D6D4A">
        <w:rPr>
          <w:rStyle w:val="apple-converted-space"/>
          <w:spacing w:val="3"/>
          <w:szCs w:val="28"/>
        </w:rPr>
        <w:t xml:space="preserve"> </w:t>
      </w:r>
      <w:r w:rsidR="009614BE" w:rsidRPr="00262E41">
        <w:rPr>
          <w:rStyle w:val="markdown-word"/>
          <w:color w:val="000000"/>
          <w:spacing w:val="3"/>
          <w:szCs w:val="28"/>
        </w:rPr>
        <w:t>ходе</w:t>
      </w:r>
      <w:r w:rsidR="009614BE" w:rsidRPr="00262E41">
        <w:rPr>
          <w:rStyle w:val="apple-converted-space"/>
          <w:color w:val="000000"/>
          <w:spacing w:val="3"/>
          <w:szCs w:val="28"/>
        </w:rPr>
        <w:t xml:space="preserve"> </w:t>
      </w:r>
      <w:r w:rsidR="009614BE" w:rsidRPr="00262E41">
        <w:rPr>
          <w:rStyle w:val="markdown-word"/>
          <w:color w:val="000000"/>
          <w:spacing w:val="3"/>
          <w:szCs w:val="28"/>
        </w:rPr>
        <w:t>экспертно-аналитического</w:t>
      </w:r>
      <w:r w:rsidR="009614BE" w:rsidRPr="00262E41">
        <w:rPr>
          <w:rStyle w:val="apple-converted-space"/>
          <w:color w:val="000000"/>
          <w:spacing w:val="3"/>
          <w:szCs w:val="28"/>
        </w:rPr>
        <w:t xml:space="preserve"> </w:t>
      </w:r>
      <w:r w:rsidR="009614BE" w:rsidRPr="00262E41">
        <w:rPr>
          <w:rStyle w:val="markdown-word"/>
          <w:color w:val="000000"/>
          <w:spacing w:val="3"/>
          <w:szCs w:val="28"/>
        </w:rPr>
        <w:t>мероприятия</w:t>
      </w:r>
      <w:r w:rsidR="009614BE" w:rsidRPr="00262E41">
        <w:rPr>
          <w:rStyle w:val="apple-converted-space"/>
          <w:color w:val="000000"/>
          <w:spacing w:val="3"/>
          <w:szCs w:val="28"/>
        </w:rPr>
        <w:t xml:space="preserve"> </w:t>
      </w:r>
      <w:r w:rsidR="009614BE" w:rsidRPr="00262E41">
        <w:rPr>
          <w:rStyle w:val="markdown-word"/>
          <w:color w:val="000000"/>
          <w:spacing w:val="3"/>
          <w:szCs w:val="28"/>
        </w:rPr>
        <w:t>установлено,</w:t>
      </w:r>
      <w:r w:rsidR="009614BE" w:rsidRPr="00262E41">
        <w:rPr>
          <w:rStyle w:val="apple-converted-space"/>
          <w:color w:val="000000"/>
          <w:spacing w:val="3"/>
          <w:szCs w:val="28"/>
        </w:rPr>
        <w:t xml:space="preserve"> </w:t>
      </w:r>
      <w:r w:rsidR="009614BE" w:rsidRPr="00262E41">
        <w:rPr>
          <w:rStyle w:val="markdown-word"/>
          <w:color w:val="000000"/>
          <w:spacing w:val="3"/>
          <w:szCs w:val="28"/>
        </w:rPr>
        <w:t>что</w:t>
      </w:r>
      <w:r w:rsidR="009614BE" w:rsidRPr="00262E41">
        <w:rPr>
          <w:rStyle w:val="apple-converted-space"/>
          <w:color w:val="000000"/>
          <w:spacing w:val="3"/>
          <w:szCs w:val="28"/>
        </w:rPr>
        <w:t xml:space="preserve"> </w:t>
      </w:r>
      <w:r w:rsidR="009614BE" w:rsidRPr="00262E41">
        <w:rPr>
          <w:rStyle w:val="markdown-word"/>
          <w:color w:val="000000"/>
          <w:spacing w:val="3"/>
          <w:szCs w:val="28"/>
        </w:rPr>
        <w:t>из</w:t>
      </w:r>
      <w:r w:rsidR="009614BE" w:rsidRPr="00262E41">
        <w:rPr>
          <w:rStyle w:val="apple-converted-space"/>
          <w:color w:val="000000"/>
          <w:spacing w:val="3"/>
          <w:szCs w:val="28"/>
        </w:rPr>
        <w:t xml:space="preserve"> </w:t>
      </w:r>
      <w:r w:rsidR="009614BE" w:rsidRPr="00262E41">
        <w:rPr>
          <w:rStyle w:val="markdown-word"/>
          <w:color w:val="000000"/>
          <w:spacing w:val="3"/>
          <w:szCs w:val="28"/>
        </w:rPr>
        <w:t>67</w:t>
      </w:r>
      <w:r w:rsidR="009614BE" w:rsidRPr="00262E41">
        <w:rPr>
          <w:rStyle w:val="apple-converted-space"/>
          <w:color w:val="000000"/>
          <w:spacing w:val="3"/>
          <w:szCs w:val="28"/>
        </w:rPr>
        <w:t xml:space="preserve"> </w:t>
      </w:r>
      <w:r w:rsidR="009614BE" w:rsidRPr="00262E41">
        <w:rPr>
          <w:rStyle w:val="markdown-word"/>
          <w:color w:val="000000"/>
          <w:spacing w:val="3"/>
          <w:szCs w:val="28"/>
        </w:rPr>
        <w:t>проектов, включенных</w:t>
      </w:r>
      <w:r w:rsidR="009614BE" w:rsidRPr="00262E41">
        <w:rPr>
          <w:rStyle w:val="apple-converted-space"/>
          <w:color w:val="000000"/>
          <w:spacing w:val="3"/>
          <w:szCs w:val="28"/>
        </w:rPr>
        <w:t xml:space="preserve"> </w:t>
      </w:r>
      <w:r w:rsidR="009614BE" w:rsidRPr="00262E41">
        <w:rPr>
          <w:rStyle w:val="markdown-word"/>
          <w:color w:val="000000"/>
          <w:spacing w:val="3"/>
          <w:szCs w:val="28"/>
        </w:rPr>
        <w:t>в</w:t>
      </w:r>
      <w:r w:rsidR="009614BE" w:rsidRPr="00262E41">
        <w:rPr>
          <w:rStyle w:val="apple-converted-space"/>
          <w:color w:val="000000"/>
          <w:spacing w:val="3"/>
          <w:szCs w:val="28"/>
        </w:rPr>
        <w:t xml:space="preserve"> </w:t>
      </w:r>
      <w:r w:rsidR="009614BE" w:rsidRPr="00262E41">
        <w:rPr>
          <w:rStyle w:val="markdown-word"/>
          <w:color w:val="000000"/>
          <w:spacing w:val="3"/>
          <w:szCs w:val="28"/>
        </w:rPr>
        <w:t>Реестр</w:t>
      </w:r>
      <w:r w:rsidR="009614BE" w:rsidRPr="00262E41">
        <w:rPr>
          <w:rStyle w:val="apple-converted-space"/>
          <w:color w:val="000000"/>
          <w:spacing w:val="3"/>
          <w:szCs w:val="28"/>
        </w:rPr>
        <w:t xml:space="preserve"> </w:t>
      </w:r>
      <w:r w:rsidR="009614BE">
        <w:rPr>
          <w:szCs w:val="28"/>
        </w:rPr>
        <w:t>инвестиционных проектов Республики Дагестан</w:t>
      </w:r>
      <w:r w:rsidR="009614BE" w:rsidRPr="00262E41">
        <w:rPr>
          <w:rStyle w:val="markdown-word"/>
          <w:color w:val="000000"/>
          <w:spacing w:val="3"/>
          <w:szCs w:val="28"/>
        </w:rPr>
        <w:t>,</w:t>
      </w:r>
      <w:r w:rsidR="009614BE" w:rsidRPr="00262E41">
        <w:rPr>
          <w:rStyle w:val="apple-converted-space"/>
          <w:color w:val="000000"/>
          <w:spacing w:val="3"/>
          <w:szCs w:val="28"/>
        </w:rPr>
        <w:t xml:space="preserve"> </w:t>
      </w:r>
      <w:r w:rsidR="009614BE" w:rsidRPr="00262E41">
        <w:rPr>
          <w:rStyle w:val="markdown-word"/>
          <w:color w:val="000000"/>
          <w:spacing w:val="3"/>
          <w:szCs w:val="28"/>
        </w:rPr>
        <w:t>меры</w:t>
      </w:r>
      <w:r w:rsidR="009614BE" w:rsidRPr="00262E41">
        <w:rPr>
          <w:rStyle w:val="apple-converted-space"/>
          <w:color w:val="000000"/>
          <w:spacing w:val="3"/>
          <w:szCs w:val="28"/>
        </w:rPr>
        <w:t xml:space="preserve"> </w:t>
      </w:r>
      <w:r w:rsidR="009614BE" w:rsidRPr="00262E41">
        <w:rPr>
          <w:rStyle w:val="markdown-word"/>
          <w:color w:val="000000"/>
          <w:spacing w:val="3"/>
          <w:szCs w:val="28"/>
        </w:rPr>
        <w:t>государственной</w:t>
      </w:r>
      <w:r w:rsidR="009614BE" w:rsidRPr="00262E41">
        <w:rPr>
          <w:rStyle w:val="apple-converted-space"/>
          <w:color w:val="000000"/>
          <w:spacing w:val="3"/>
          <w:szCs w:val="28"/>
        </w:rPr>
        <w:t xml:space="preserve"> </w:t>
      </w:r>
      <w:r w:rsidR="009614BE" w:rsidRPr="00262E41">
        <w:rPr>
          <w:rStyle w:val="markdown-word"/>
          <w:color w:val="000000"/>
          <w:spacing w:val="3"/>
          <w:szCs w:val="28"/>
        </w:rPr>
        <w:t xml:space="preserve">поддержки </w:t>
      </w:r>
      <w:r w:rsidR="009614BE">
        <w:rPr>
          <w:rStyle w:val="markdown-word"/>
          <w:color w:val="000000"/>
          <w:spacing w:val="3"/>
          <w:szCs w:val="28"/>
        </w:rPr>
        <w:t xml:space="preserve">были </w:t>
      </w:r>
      <w:r w:rsidR="009614BE" w:rsidRPr="00262E41">
        <w:rPr>
          <w:rStyle w:val="markdown-word"/>
          <w:color w:val="000000"/>
          <w:spacing w:val="3"/>
          <w:szCs w:val="28"/>
        </w:rPr>
        <w:t>оказаны</w:t>
      </w:r>
      <w:r w:rsidR="009614BE" w:rsidRPr="00262E41">
        <w:rPr>
          <w:rStyle w:val="apple-converted-space"/>
          <w:color w:val="000000"/>
          <w:spacing w:val="3"/>
          <w:szCs w:val="28"/>
        </w:rPr>
        <w:t xml:space="preserve"> </w:t>
      </w:r>
      <w:r w:rsidR="009614BE" w:rsidRPr="00262E41">
        <w:rPr>
          <w:rStyle w:val="markdown-word"/>
          <w:color w:val="000000"/>
          <w:spacing w:val="3"/>
          <w:szCs w:val="28"/>
        </w:rPr>
        <w:t>46</w:t>
      </w:r>
      <w:r w:rsidR="009614BE" w:rsidRPr="00262E41">
        <w:rPr>
          <w:rStyle w:val="apple-converted-space"/>
          <w:color w:val="000000"/>
          <w:spacing w:val="3"/>
          <w:szCs w:val="28"/>
        </w:rPr>
        <w:t xml:space="preserve"> </w:t>
      </w:r>
      <w:r w:rsidR="009614BE" w:rsidRPr="00262E41">
        <w:rPr>
          <w:rStyle w:val="markdown-word"/>
          <w:color w:val="000000"/>
          <w:spacing w:val="3"/>
          <w:szCs w:val="28"/>
        </w:rPr>
        <w:t>проектам,</w:t>
      </w:r>
      <w:r w:rsidR="009614BE" w:rsidRPr="00262E41">
        <w:rPr>
          <w:rStyle w:val="apple-converted-space"/>
          <w:color w:val="000000"/>
          <w:spacing w:val="3"/>
          <w:szCs w:val="28"/>
        </w:rPr>
        <w:t xml:space="preserve"> </w:t>
      </w:r>
      <w:r w:rsidR="009614BE" w:rsidRPr="00262E41">
        <w:rPr>
          <w:rStyle w:val="markdown-word"/>
          <w:color w:val="000000"/>
          <w:spacing w:val="3"/>
          <w:szCs w:val="28"/>
        </w:rPr>
        <w:t>в</w:t>
      </w:r>
      <w:r w:rsidR="009614BE" w:rsidRPr="00262E41">
        <w:rPr>
          <w:rStyle w:val="apple-converted-space"/>
          <w:color w:val="000000"/>
          <w:spacing w:val="3"/>
          <w:szCs w:val="28"/>
        </w:rPr>
        <w:t xml:space="preserve"> </w:t>
      </w:r>
      <w:r w:rsidR="009614BE" w:rsidRPr="00262E41">
        <w:rPr>
          <w:rStyle w:val="markdown-word"/>
          <w:color w:val="000000"/>
          <w:spacing w:val="3"/>
          <w:szCs w:val="28"/>
        </w:rPr>
        <w:t>том</w:t>
      </w:r>
      <w:r w:rsidR="009614BE" w:rsidRPr="00262E41">
        <w:rPr>
          <w:rStyle w:val="apple-converted-space"/>
          <w:color w:val="000000"/>
          <w:spacing w:val="3"/>
          <w:szCs w:val="28"/>
        </w:rPr>
        <w:t xml:space="preserve"> </w:t>
      </w:r>
      <w:r w:rsidR="009614BE" w:rsidRPr="00262E41">
        <w:rPr>
          <w:rStyle w:val="markdown-word"/>
          <w:color w:val="000000"/>
          <w:spacing w:val="3"/>
          <w:szCs w:val="28"/>
        </w:rPr>
        <w:t>числе:</w:t>
      </w:r>
    </w:p>
    <w:p w14:paraId="076A58F6" w14:textId="77777777" w:rsidR="009614BE" w:rsidRPr="00DC7E7E" w:rsidRDefault="009614BE" w:rsidP="009614BE">
      <w:pPr>
        <w:pStyle w:val="af0"/>
        <w:widowControl w:val="0"/>
        <w:spacing w:before="0" w:beforeAutospacing="0" w:after="0" w:afterAutospacing="0" w:line="340" w:lineRule="exact"/>
        <w:ind w:firstLine="709"/>
        <w:jc w:val="both"/>
        <w:rPr>
          <w:color w:val="000000"/>
          <w:spacing w:val="3"/>
          <w:sz w:val="28"/>
          <w:szCs w:val="28"/>
        </w:rPr>
      </w:pPr>
      <w:r w:rsidRPr="008D6D4A">
        <w:rPr>
          <w:rStyle w:val="markdown-word"/>
          <w:color w:val="000000"/>
          <w:spacing w:val="3"/>
          <w:sz w:val="28"/>
          <w:szCs w:val="28"/>
        </w:rPr>
        <w:t>1)</w:t>
      </w:r>
      <w:r>
        <w:rPr>
          <w:rStyle w:val="markdown-word"/>
          <w:b/>
          <w:bCs/>
          <w:color w:val="000000"/>
          <w:spacing w:val="3"/>
          <w:sz w:val="28"/>
          <w:szCs w:val="28"/>
        </w:rPr>
        <w:t> </w:t>
      </w:r>
      <w:r w:rsidRPr="00DC7E7E">
        <w:rPr>
          <w:rStyle w:val="markdown-word"/>
          <w:color w:val="000000"/>
          <w:spacing w:val="3"/>
          <w:sz w:val="28"/>
          <w:szCs w:val="28"/>
        </w:rPr>
        <w:t>Статус</w:t>
      </w:r>
      <w:r w:rsidRPr="00DC7E7E">
        <w:rPr>
          <w:rStyle w:val="apple-converted-space"/>
          <w:b/>
          <w:bCs/>
          <w:color w:val="000000"/>
          <w:spacing w:val="3"/>
          <w:sz w:val="28"/>
          <w:szCs w:val="28"/>
        </w:rPr>
        <w:t xml:space="preserve"> </w:t>
      </w:r>
      <w:r w:rsidRPr="00DC7E7E">
        <w:rPr>
          <w:rStyle w:val="markdown-word"/>
          <w:b/>
          <w:bCs/>
          <w:color w:val="000000"/>
          <w:spacing w:val="3"/>
          <w:sz w:val="28"/>
          <w:szCs w:val="28"/>
        </w:rPr>
        <w:t>масштабных инвестиционных</w:t>
      </w:r>
      <w:r w:rsidRPr="00DC7E7E">
        <w:rPr>
          <w:rStyle w:val="apple-converted-space"/>
          <w:b/>
          <w:bCs/>
          <w:color w:val="000000"/>
          <w:spacing w:val="3"/>
          <w:sz w:val="28"/>
          <w:szCs w:val="28"/>
        </w:rPr>
        <w:t xml:space="preserve"> </w:t>
      </w:r>
      <w:r w:rsidRPr="00DC7E7E">
        <w:rPr>
          <w:rStyle w:val="markdown-word"/>
          <w:b/>
          <w:bCs/>
          <w:color w:val="000000"/>
          <w:spacing w:val="3"/>
          <w:sz w:val="28"/>
          <w:szCs w:val="28"/>
        </w:rPr>
        <w:t>проектов</w:t>
      </w:r>
      <w:r w:rsidRPr="00DC7E7E">
        <w:rPr>
          <w:rStyle w:val="apple-converted-space"/>
          <w:color w:val="000000"/>
          <w:spacing w:val="3"/>
          <w:sz w:val="28"/>
          <w:szCs w:val="28"/>
        </w:rPr>
        <w:t xml:space="preserve"> </w:t>
      </w:r>
      <w:r w:rsidRPr="00DC7E7E">
        <w:rPr>
          <w:rStyle w:val="markdown-word"/>
          <w:color w:val="000000"/>
          <w:spacing w:val="3"/>
          <w:sz w:val="28"/>
          <w:szCs w:val="28"/>
        </w:rPr>
        <w:t>присвоен</w:t>
      </w:r>
      <w:r w:rsidRPr="00DC7E7E">
        <w:rPr>
          <w:rStyle w:val="apple-converted-space"/>
          <w:color w:val="000000"/>
          <w:spacing w:val="3"/>
          <w:sz w:val="28"/>
          <w:szCs w:val="28"/>
        </w:rPr>
        <w:t xml:space="preserve"> </w:t>
      </w:r>
      <w:r w:rsidRPr="00DC7E7E">
        <w:rPr>
          <w:rStyle w:val="markdown-word"/>
          <w:color w:val="000000"/>
          <w:spacing w:val="3"/>
          <w:sz w:val="28"/>
          <w:szCs w:val="28"/>
        </w:rPr>
        <w:t>38</w:t>
      </w:r>
      <w:r w:rsidRPr="00DC7E7E">
        <w:rPr>
          <w:rStyle w:val="apple-converted-space"/>
          <w:color w:val="000000"/>
          <w:spacing w:val="3"/>
          <w:sz w:val="28"/>
          <w:szCs w:val="28"/>
        </w:rPr>
        <w:t> </w:t>
      </w:r>
      <w:r w:rsidRPr="00DC7E7E">
        <w:rPr>
          <w:rStyle w:val="markdown-word"/>
          <w:color w:val="000000"/>
          <w:spacing w:val="3"/>
          <w:sz w:val="28"/>
          <w:szCs w:val="28"/>
        </w:rPr>
        <w:t>проектам.</w:t>
      </w:r>
      <w:r w:rsidRPr="00DC7E7E">
        <w:rPr>
          <w:rStyle w:val="apple-converted-space"/>
          <w:color w:val="000000"/>
          <w:spacing w:val="3"/>
          <w:sz w:val="28"/>
          <w:szCs w:val="28"/>
        </w:rPr>
        <w:t xml:space="preserve"> </w:t>
      </w:r>
      <w:r w:rsidRPr="00DC7E7E">
        <w:rPr>
          <w:rStyle w:val="markdown-word"/>
          <w:color w:val="000000"/>
          <w:spacing w:val="3"/>
          <w:sz w:val="28"/>
          <w:szCs w:val="28"/>
        </w:rPr>
        <w:t>Их инициаторам</w:t>
      </w:r>
      <w:r w:rsidRPr="00DC7E7E">
        <w:rPr>
          <w:rStyle w:val="apple-converted-space"/>
          <w:color w:val="000000"/>
          <w:spacing w:val="3"/>
          <w:sz w:val="28"/>
          <w:szCs w:val="28"/>
        </w:rPr>
        <w:t xml:space="preserve"> </w:t>
      </w:r>
      <w:r w:rsidRPr="00DC7E7E">
        <w:rPr>
          <w:rStyle w:val="markdown-word"/>
          <w:color w:val="000000"/>
          <w:spacing w:val="3"/>
          <w:sz w:val="28"/>
          <w:szCs w:val="28"/>
        </w:rPr>
        <w:t>без</w:t>
      </w:r>
      <w:r w:rsidRPr="00DC7E7E">
        <w:rPr>
          <w:rStyle w:val="apple-converted-space"/>
          <w:color w:val="000000"/>
          <w:spacing w:val="3"/>
          <w:sz w:val="28"/>
          <w:szCs w:val="28"/>
        </w:rPr>
        <w:t xml:space="preserve"> </w:t>
      </w:r>
      <w:r w:rsidRPr="00DC7E7E">
        <w:rPr>
          <w:rStyle w:val="markdown-word"/>
          <w:color w:val="000000"/>
          <w:spacing w:val="3"/>
          <w:sz w:val="28"/>
          <w:szCs w:val="28"/>
        </w:rPr>
        <w:t>проведения</w:t>
      </w:r>
      <w:r w:rsidRPr="00DC7E7E">
        <w:rPr>
          <w:rStyle w:val="apple-converted-space"/>
          <w:color w:val="000000"/>
          <w:spacing w:val="3"/>
          <w:sz w:val="28"/>
          <w:szCs w:val="28"/>
        </w:rPr>
        <w:t xml:space="preserve"> </w:t>
      </w:r>
      <w:r w:rsidRPr="00DC7E7E">
        <w:rPr>
          <w:rStyle w:val="markdown-word"/>
          <w:color w:val="000000"/>
          <w:spacing w:val="3"/>
          <w:sz w:val="28"/>
          <w:szCs w:val="28"/>
        </w:rPr>
        <w:t>торгов</w:t>
      </w:r>
      <w:r w:rsidRPr="00DC7E7E">
        <w:rPr>
          <w:rStyle w:val="apple-converted-space"/>
          <w:color w:val="000000"/>
          <w:spacing w:val="3"/>
          <w:sz w:val="28"/>
          <w:szCs w:val="28"/>
        </w:rPr>
        <w:t xml:space="preserve"> </w:t>
      </w:r>
      <w:r w:rsidRPr="00DC7E7E">
        <w:rPr>
          <w:rStyle w:val="markdown-word"/>
          <w:color w:val="000000"/>
          <w:spacing w:val="3"/>
          <w:sz w:val="28"/>
          <w:szCs w:val="28"/>
        </w:rPr>
        <w:t>предоставлены</w:t>
      </w:r>
      <w:r w:rsidRPr="00DC7E7E">
        <w:rPr>
          <w:rStyle w:val="apple-converted-space"/>
          <w:color w:val="000000"/>
          <w:spacing w:val="3"/>
          <w:sz w:val="28"/>
          <w:szCs w:val="28"/>
        </w:rPr>
        <w:t xml:space="preserve"> </w:t>
      </w:r>
      <w:r w:rsidRPr="00DC7E7E">
        <w:rPr>
          <w:rStyle w:val="markdown-word"/>
          <w:color w:val="000000"/>
          <w:spacing w:val="3"/>
          <w:sz w:val="28"/>
          <w:szCs w:val="28"/>
        </w:rPr>
        <w:t>земельные</w:t>
      </w:r>
      <w:r w:rsidRPr="00DC7E7E">
        <w:rPr>
          <w:rStyle w:val="apple-converted-space"/>
          <w:color w:val="000000"/>
          <w:spacing w:val="3"/>
          <w:sz w:val="28"/>
          <w:szCs w:val="28"/>
        </w:rPr>
        <w:t xml:space="preserve"> </w:t>
      </w:r>
      <w:r w:rsidRPr="00DC7E7E">
        <w:rPr>
          <w:rStyle w:val="markdown-word"/>
          <w:color w:val="000000"/>
          <w:spacing w:val="3"/>
          <w:sz w:val="28"/>
          <w:szCs w:val="28"/>
        </w:rPr>
        <w:t>участки</w:t>
      </w:r>
      <w:r w:rsidRPr="00DC7E7E">
        <w:rPr>
          <w:rStyle w:val="apple-converted-space"/>
          <w:color w:val="000000"/>
          <w:spacing w:val="3"/>
          <w:sz w:val="28"/>
          <w:szCs w:val="28"/>
        </w:rPr>
        <w:t xml:space="preserve"> </w:t>
      </w:r>
      <w:r w:rsidRPr="00DC7E7E">
        <w:rPr>
          <w:rStyle w:val="markdown-word"/>
          <w:color w:val="000000"/>
          <w:spacing w:val="3"/>
          <w:sz w:val="28"/>
          <w:szCs w:val="28"/>
        </w:rPr>
        <w:t>общей площадью</w:t>
      </w:r>
      <w:r w:rsidRPr="00DC7E7E">
        <w:rPr>
          <w:rStyle w:val="apple-converted-space"/>
          <w:color w:val="000000"/>
          <w:spacing w:val="3"/>
          <w:sz w:val="28"/>
          <w:szCs w:val="28"/>
        </w:rPr>
        <w:t xml:space="preserve"> </w:t>
      </w:r>
      <w:r w:rsidRPr="00DC7E7E">
        <w:rPr>
          <w:rStyle w:val="markdown-word"/>
          <w:color w:val="000000"/>
          <w:spacing w:val="3"/>
          <w:sz w:val="28"/>
          <w:szCs w:val="28"/>
        </w:rPr>
        <w:t>4 028 га</w:t>
      </w:r>
      <w:r w:rsidRPr="00DC7E7E">
        <w:rPr>
          <w:rStyle w:val="apple-converted-space"/>
          <w:color w:val="000000"/>
          <w:spacing w:val="3"/>
          <w:sz w:val="28"/>
          <w:szCs w:val="28"/>
        </w:rPr>
        <w:t xml:space="preserve"> </w:t>
      </w:r>
      <w:r w:rsidRPr="00DC7E7E">
        <w:rPr>
          <w:rStyle w:val="markdown-word"/>
          <w:color w:val="000000"/>
          <w:spacing w:val="3"/>
          <w:sz w:val="28"/>
          <w:szCs w:val="28"/>
        </w:rPr>
        <w:t>на</w:t>
      </w:r>
      <w:r w:rsidRPr="00DC7E7E">
        <w:rPr>
          <w:rStyle w:val="apple-converted-space"/>
          <w:color w:val="000000"/>
          <w:spacing w:val="3"/>
          <w:sz w:val="28"/>
          <w:szCs w:val="28"/>
        </w:rPr>
        <w:t xml:space="preserve"> </w:t>
      </w:r>
      <w:r w:rsidRPr="00DC7E7E">
        <w:rPr>
          <w:rStyle w:val="markdown-word"/>
          <w:color w:val="000000"/>
          <w:spacing w:val="3"/>
          <w:sz w:val="28"/>
          <w:szCs w:val="28"/>
        </w:rPr>
        <w:t>территории</w:t>
      </w:r>
      <w:r w:rsidRPr="00DC7E7E">
        <w:rPr>
          <w:rStyle w:val="apple-converted-space"/>
          <w:color w:val="000000"/>
          <w:spacing w:val="3"/>
          <w:sz w:val="28"/>
          <w:szCs w:val="28"/>
        </w:rPr>
        <w:t xml:space="preserve"> </w:t>
      </w:r>
      <w:r w:rsidRPr="00DC7E7E">
        <w:rPr>
          <w:rStyle w:val="markdown-word"/>
          <w:color w:val="000000"/>
          <w:spacing w:val="3"/>
          <w:sz w:val="28"/>
          <w:szCs w:val="28"/>
        </w:rPr>
        <w:t>следующих</w:t>
      </w:r>
      <w:r w:rsidRPr="00DC7E7E">
        <w:rPr>
          <w:rStyle w:val="apple-converted-space"/>
          <w:color w:val="000000"/>
          <w:spacing w:val="3"/>
          <w:sz w:val="28"/>
          <w:szCs w:val="28"/>
        </w:rPr>
        <w:t xml:space="preserve"> </w:t>
      </w:r>
      <w:r w:rsidRPr="00DC7E7E">
        <w:rPr>
          <w:rStyle w:val="markdown-word"/>
          <w:color w:val="000000"/>
          <w:spacing w:val="3"/>
          <w:sz w:val="28"/>
          <w:szCs w:val="28"/>
        </w:rPr>
        <w:t>муниципальных</w:t>
      </w:r>
      <w:r w:rsidRPr="00DC7E7E">
        <w:rPr>
          <w:rStyle w:val="apple-converted-space"/>
          <w:color w:val="000000"/>
          <w:spacing w:val="3"/>
          <w:sz w:val="28"/>
          <w:szCs w:val="28"/>
        </w:rPr>
        <w:t xml:space="preserve"> </w:t>
      </w:r>
      <w:r w:rsidRPr="00DC7E7E">
        <w:rPr>
          <w:rStyle w:val="markdown-word"/>
          <w:color w:val="000000"/>
          <w:spacing w:val="3"/>
          <w:sz w:val="28"/>
          <w:szCs w:val="28"/>
        </w:rPr>
        <w:t>образований</w:t>
      </w:r>
      <w:r>
        <w:rPr>
          <w:rStyle w:val="markdown-word"/>
          <w:color w:val="000000"/>
          <w:spacing w:val="3"/>
          <w:sz w:val="28"/>
          <w:szCs w:val="28"/>
        </w:rPr>
        <w:t>:</w:t>
      </w:r>
      <w:r w:rsidRPr="004B1665">
        <w:rPr>
          <w:rStyle w:val="markdown-word"/>
          <w:color w:val="FF0000"/>
          <w:spacing w:val="3"/>
          <w:sz w:val="28"/>
          <w:szCs w:val="28"/>
        </w:rPr>
        <w:t xml:space="preserve"> </w:t>
      </w:r>
      <w:r w:rsidRPr="00DC7E7E">
        <w:rPr>
          <w:rStyle w:val="markdown-word"/>
          <w:color w:val="000000"/>
          <w:spacing w:val="3"/>
          <w:sz w:val="28"/>
          <w:szCs w:val="28"/>
        </w:rPr>
        <w:t>Дербентский район; Докузпаринский</w:t>
      </w:r>
      <w:r w:rsidRPr="00DC7E7E">
        <w:rPr>
          <w:rStyle w:val="apple-converted-space"/>
          <w:color w:val="000000"/>
          <w:spacing w:val="3"/>
          <w:sz w:val="28"/>
          <w:szCs w:val="28"/>
        </w:rPr>
        <w:t xml:space="preserve"> </w:t>
      </w:r>
      <w:r w:rsidRPr="00DC7E7E">
        <w:rPr>
          <w:rStyle w:val="markdown-word"/>
          <w:color w:val="000000"/>
          <w:spacing w:val="3"/>
          <w:sz w:val="28"/>
          <w:szCs w:val="28"/>
        </w:rPr>
        <w:t>район; Кизлярский район; Ахвахский</w:t>
      </w:r>
      <w:r w:rsidRPr="00DC7E7E">
        <w:rPr>
          <w:rStyle w:val="apple-converted-space"/>
          <w:color w:val="000000"/>
          <w:spacing w:val="3"/>
          <w:sz w:val="28"/>
          <w:szCs w:val="28"/>
        </w:rPr>
        <w:t xml:space="preserve"> </w:t>
      </w:r>
      <w:r w:rsidRPr="00DC7E7E">
        <w:rPr>
          <w:rStyle w:val="markdown-word"/>
          <w:color w:val="000000"/>
          <w:spacing w:val="3"/>
          <w:sz w:val="28"/>
          <w:szCs w:val="28"/>
        </w:rPr>
        <w:t>район; Кумторкалинский</w:t>
      </w:r>
      <w:r w:rsidRPr="00DC7E7E">
        <w:rPr>
          <w:rStyle w:val="apple-converted-space"/>
          <w:color w:val="000000"/>
          <w:spacing w:val="3"/>
          <w:sz w:val="28"/>
          <w:szCs w:val="28"/>
        </w:rPr>
        <w:t xml:space="preserve"> </w:t>
      </w:r>
      <w:r w:rsidRPr="00DC7E7E">
        <w:rPr>
          <w:rStyle w:val="markdown-word"/>
          <w:color w:val="000000"/>
          <w:spacing w:val="3"/>
          <w:sz w:val="28"/>
          <w:szCs w:val="28"/>
        </w:rPr>
        <w:t>район; Кизилюртовский район; Казбековский</w:t>
      </w:r>
      <w:r w:rsidRPr="00DC7E7E">
        <w:rPr>
          <w:rStyle w:val="apple-converted-space"/>
          <w:color w:val="000000"/>
          <w:spacing w:val="3"/>
          <w:sz w:val="28"/>
          <w:szCs w:val="28"/>
        </w:rPr>
        <w:t xml:space="preserve"> </w:t>
      </w:r>
      <w:r w:rsidRPr="00DC7E7E">
        <w:rPr>
          <w:rStyle w:val="markdown-word"/>
          <w:color w:val="000000"/>
          <w:spacing w:val="3"/>
          <w:sz w:val="28"/>
          <w:szCs w:val="28"/>
        </w:rPr>
        <w:t>район; Каякентский</w:t>
      </w:r>
      <w:r w:rsidRPr="00DC7E7E">
        <w:rPr>
          <w:rStyle w:val="apple-converted-space"/>
          <w:color w:val="000000"/>
          <w:spacing w:val="3"/>
          <w:sz w:val="28"/>
          <w:szCs w:val="28"/>
        </w:rPr>
        <w:t xml:space="preserve"> </w:t>
      </w:r>
      <w:r w:rsidRPr="00DC7E7E">
        <w:rPr>
          <w:rStyle w:val="markdown-word"/>
          <w:color w:val="000000"/>
          <w:spacing w:val="3"/>
          <w:sz w:val="28"/>
          <w:szCs w:val="28"/>
        </w:rPr>
        <w:t>район; Гергебильский</w:t>
      </w:r>
      <w:r w:rsidRPr="00DC7E7E">
        <w:rPr>
          <w:rStyle w:val="apple-converted-space"/>
          <w:color w:val="000000"/>
          <w:spacing w:val="3"/>
          <w:sz w:val="28"/>
          <w:szCs w:val="28"/>
        </w:rPr>
        <w:t xml:space="preserve"> </w:t>
      </w:r>
      <w:r w:rsidRPr="00DC7E7E">
        <w:rPr>
          <w:rStyle w:val="markdown-word"/>
          <w:color w:val="000000"/>
          <w:spacing w:val="3"/>
          <w:sz w:val="28"/>
          <w:szCs w:val="28"/>
        </w:rPr>
        <w:t>район; Карабудахкентский</w:t>
      </w:r>
      <w:r w:rsidRPr="00DC7E7E">
        <w:rPr>
          <w:rStyle w:val="apple-converted-space"/>
          <w:color w:val="000000"/>
          <w:spacing w:val="3"/>
          <w:sz w:val="28"/>
          <w:szCs w:val="28"/>
        </w:rPr>
        <w:t xml:space="preserve"> </w:t>
      </w:r>
      <w:r w:rsidRPr="00DC7E7E">
        <w:rPr>
          <w:rStyle w:val="markdown-word"/>
          <w:color w:val="000000"/>
          <w:spacing w:val="3"/>
          <w:sz w:val="28"/>
          <w:szCs w:val="28"/>
        </w:rPr>
        <w:t>район; город Каспийск; город</w:t>
      </w:r>
      <w:r w:rsidRPr="00DC7E7E">
        <w:rPr>
          <w:rStyle w:val="apple-converted-space"/>
          <w:color w:val="000000"/>
          <w:spacing w:val="3"/>
          <w:sz w:val="28"/>
          <w:szCs w:val="28"/>
        </w:rPr>
        <w:t xml:space="preserve"> </w:t>
      </w:r>
      <w:r w:rsidRPr="00DC7E7E">
        <w:rPr>
          <w:rStyle w:val="markdown-word"/>
          <w:color w:val="000000"/>
          <w:spacing w:val="3"/>
          <w:sz w:val="28"/>
          <w:szCs w:val="28"/>
        </w:rPr>
        <w:t>Дербент; город</w:t>
      </w:r>
      <w:r w:rsidRPr="00DC7E7E">
        <w:rPr>
          <w:rStyle w:val="apple-converted-space"/>
          <w:color w:val="000000"/>
          <w:spacing w:val="3"/>
          <w:sz w:val="28"/>
          <w:szCs w:val="28"/>
        </w:rPr>
        <w:t xml:space="preserve"> </w:t>
      </w:r>
      <w:r w:rsidRPr="00DC7E7E">
        <w:rPr>
          <w:rStyle w:val="markdown-word"/>
          <w:color w:val="000000"/>
          <w:spacing w:val="3"/>
          <w:sz w:val="28"/>
          <w:szCs w:val="28"/>
        </w:rPr>
        <w:t>Дагестанские</w:t>
      </w:r>
      <w:r w:rsidRPr="00DC7E7E">
        <w:rPr>
          <w:rStyle w:val="apple-converted-space"/>
          <w:color w:val="000000"/>
          <w:spacing w:val="3"/>
          <w:sz w:val="28"/>
          <w:szCs w:val="28"/>
        </w:rPr>
        <w:t xml:space="preserve"> </w:t>
      </w:r>
      <w:r w:rsidRPr="00DC7E7E">
        <w:rPr>
          <w:rStyle w:val="markdown-word"/>
          <w:color w:val="000000"/>
          <w:spacing w:val="3"/>
          <w:sz w:val="28"/>
          <w:szCs w:val="28"/>
        </w:rPr>
        <w:t>Огни; город Махачкала.</w:t>
      </w:r>
    </w:p>
    <w:p w14:paraId="15E39236" w14:textId="77777777" w:rsidR="009614BE" w:rsidRPr="00DC7E7E" w:rsidRDefault="009614BE" w:rsidP="009614BE">
      <w:pPr>
        <w:pStyle w:val="af0"/>
        <w:widowControl w:val="0"/>
        <w:spacing w:before="0" w:beforeAutospacing="0" w:after="0" w:afterAutospacing="0" w:line="340" w:lineRule="exact"/>
        <w:ind w:firstLine="709"/>
        <w:jc w:val="both"/>
        <w:rPr>
          <w:color w:val="000000"/>
          <w:spacing w:val="3"/>
          <w:sz w:val="28"/>
          <w:szCs w:val="28"/>
        </w:rPr>
      </w:pPr>
      <w:r w:rsidRPr="008D6D4A">
        <w:rPr>
          <w:rStyle w:val="markdown-word"/>
          <w:color w:val="000000"/>
          <w:spacing w:val="3"/>
          <w:sz w:val="28"/>
          <w:szCs w:val="28"/>
        </w:rPr>
        <w:t>2)</w:t>
      </w:r>
      <w:r>
        <w:rPr>
          <w:rStyle w:val="markdown-word"/>
          <w:b/>
          <w:bCs/>
          <w:color w:val="000000"/>
          <w:spacing w:val="3"/>
          <w:sz w:val="28"/>
          <w:szCs w:val="28"/>
        </w:rPr>
        <w:t> </w:t>
      </w:r>
      <w:r w:rsidRPr="00262E41">
        <w:rPr>
          <w:rStyle w:val="markdown-word"/>
          <w:color w:val="000000"/>
          <w:spacing w:val="3"/>
          <w:sz w:val="28"/>
          <w:szCs w:val="28"/>
        </w:rPr>
        <w:t>Статус</w:t>
      </w:r>
      <w:r w:rsidRPr="00262E41">
        <w:rPr>
          <w:rStyle w:val="apple-converted-space"/>
          <w:color w:val="000000"/>
          <w:spacing w:val="3"/>
          <w:sz w:val="28"/>
          <w:szCs w:val="28"/>
        </w:rPr>
        <w:t xml:space="preserve"> </w:t>
      </w:r>
      <w:r w:rsidRPr="00DC7E7E">
        <w:rPr>
          <w:rStyle w:val="markdown-word"/>
          <w:b/>
          <w:bCs/>
          <w:color w:val="000000"/>
          <w:spacing w:val="3"/>
          <w:sz w:val="28"/>
          <w:szCs w:val="28"/>
        </w:rPr>
        <w:t>приоритетных</w:t>
      </w:r>
      <w:r w:rsidRPr="00DC7E7E">
        <w:rPr>
          <w:rStyle w:val="apple-converted-space"/>
          <w:b/>
          <w:bCs/>
          <w:color w:val="000000"/>
          <w:spacing w:val="3"/>
          <w:sz w:val="28"/>
          <w:szCs w:val="28"/>
        </w:rPr>
        <w:t xml:space="preserve"> </w:t>
      </w:r>
      <w:r w:rsidRPr="00DC7E7E">
        <w:rPr>
          <w:rStyle w:val="markdown-word"/>
          <w:b/>
          <w:bCs/>
          <w:color w:val="000000"/>
          <w:spacing w:val="3"/>
          <w:sz w:val="28"/>
          <w:szCs w:val="28"/>
        </w:rPr>
        <w:t>инвестиционных</w:t>
      </w:r>
      <w:r w:rsidRPr="00DC7E7E">
        <w:rPr>
          <w:rStyle w:val="apple-converted-space"/>
          <w:b/>
          <w:bCs/>
          <w:color w:val="000000"/>
          <w:spacing w:val="3"/>
          <w:sz w:val="28"/>
          <w:szCs w:val="28"/>
        </w:rPr>
        <w:t xml:space="preserve"> </w:t>
      </w:r>
      <w:r w:rsidRPr="00DC7E7E">
        <w:rPr>
          <w:rStyle w:val="markdown-word"/>
          <w:b/>
          <w:bCs/>
          <w:color w:val="000000"/>
          <w:spacing w:val="3"/>
          <w:sz w:val="28"/>
          <w:szCs w:val="28"/>
        </w:rPr>
        <w:t>проектов</w:t>
      </w:r>
      <w:r w:rsidRPr="00DC7E7E">
        <w:rPr>
          <w:rStyle w:val="apple-converted-space"/>
          <w:color w:val="000000"/>
          <w:spacing w:val="3"/>
          <w:sz w:val="28"/>
          <w:szCs w:val="28"/>
        </w:rPr>
        <w:t xml:space="preserve"> </w:t>
      </w:r>
      <w:r w:rsidRPr="00DC7E7E">
        <w:rPr>
          <w:rStyle w:val="markdown-word"/>
          <w:color w:val="000000"/>
          <w:spacing w:val="3"/>
          <w:sz w:val="28"/>
          <w:szCs w:val="28"/>
        </w:rPr>
        <w:t>присвоен</w:t>
      </w:r>
      <w:r w:rsidRPr="00DC7E7E">
        <w:rPr>
          <w:rStyle w:val="apple-converted-space"/>
          <w:color w:val="000000"/>
          <w:spacing w:val="3"/>
          <w:sz w:val="28"/>
          <w:szCs w:val="28"/>
        </w:rPr>
        <w:t xml:space="preserve"> </w:t>
      </w:r>
      <w:r w:rsidRPr="00DC7E7E">
        <w:rPr>
          <w:rStyle w:val="markdown-word"/>
          <w:color w:val="000000"/>
          <w:spacing w:val="3"/>
          <w:sz w:val="28"/>
          <w:szCs w:val="28"/>
        </w:rPr>
        <w:t>5</w:t>
      </w:r>
      <w:r w:rsidRPr="00DC7E7E">
        <w:rPr>
          <w:rStyle w:val="apple-converted-space"/>
          <w:color w:val="000000"/>
          <w:spacing w:val="3"/>
          <w:sz w:val="28"/>
          <w:szCs w:val="28"/>
        </w:rPr>
        <w:t xml:space="preserve"> </w:t>
      </w:r>
      <w:r w:rsidRPr="00DC7E7E">
        <w:rPr>
          <w:rStyle w:val="markdown-word"/>
          <w:color w:val="000000"/>
          <w:spacing w:val="3"/>
          <w:sz w:val="28"/>
          <w:szCs w:val="28"/>
        </w:rPr>
        <w:t>проектам. Их инициаторам</w:t>
      </w:r>
      <w:r w:rsidRPr="00DC7E7E">
        <w:rPr>
          <w:rStyle w:val="apple-converted-space"/>
          <w:color w:val="000000"/>
          <w:spacing w:val="3"/>
          <w:sz w:val="28"/>
          <w:szCs w:val="28"/>
        </w:rPr>
        <w:t xml:space="preserve"> </w:t>
      </w:r>
      <w:r w:rsidRPr="00DC7E7E">
        <w:rPr>
          <w:rStyle w:val="markdown-word"/>
          <w:color w:val="000000"/>
          <w:spacing w:val="3"/>
          <w:sz w:val="28"/>
          <w:szCs w:val="28"/>
        </w:rPr>
        <w:t>предоставлены</w:t>
      </w:r>
      <w:r w:rsidRPr="00DC7E7E">
        <w:rPr>
          <w:rStyle w:val="apple-converted-space"/>
          <w:color w:val="000000"/>
          <w:spacing w:val="3"/>
          <w:sz w:val="28"/>
          <w:szCs w:val="28"/>
        </w:rPr>
        <w:t xml:space="preserve"> </w:t>
      </w:r>
      <w:r w:rsidRPr="00DC7E7E">
        <w:rPr>
          <w:rStyle w:val="markdown-word"/>
          <w:color w:val="000000"/>
          <w:spacing w:val="3"/>
          <w:sz w:val="28"/>
          <w:szCs w:val="28"/>
        </w:rPr>
        <w:t>льготы</w:t>
      </w:r>
      <w:r w:rsidRPr="00DC7E7E">
        <w:rPr>
          <w:rStyle w:val="apple-converted-space"/>
          <w:color w:val="000000"/>
          <w:spacing w:val="3"/>
          <w:sz w:val="28"/>
          <w:szCs w:val="28"/>
        </w:rPr>
        <w:t xml:space="preserve"> </w:t>
      </w:r>
      <w:r w:rsidRPr="00DC7E7E">
        <w:rPr>
          <w:rStyle w:val="markdown-word"/>
          <w:color w:val="000000"/>
          <w:spacing w:val="3"/>
          <w:sz w:val="28"/>
          <w:szCs w:val="28"/>
        </w:rPr>
        <w:t>по</w:t>
      </w:r>
      <w:r w:rsidRPr="00DC7E7E">
        <w:rPr>
          <w:rStyle w:val="apple-converted-space"/>
          <w:color w:val="000000"/>
          <w:spacing w:val="3"/>
          <w:sz w:val="28"/>
          <w:szCs w:val="28"/>
        </w:rPr>
        <w:t xml:space="preserve"> </w:t>
      </w:r>
      <w:r w:rsidRPr="00DC7E7E">
        <w:rPr>
          <w:rStyle w:val="markdown-word"/>
          <w:color w:val="000000"/>
          <w:spacing w:val="3"/>
          <w:sz w:val="28"/>
          <w:szCs w:val="28"/>
        </w:rPr>
        <w:t>налоговым</w:t>
      </w:r>
      <w:r w:rsidRPr="00DC7E7E">
        <w:rPr>
          <w:rStyle w:val="apple-converted-space"/>
          <w:color w:val="000000"/>
          <w:spacing w:val="3"/>
          <w:sz w:val="28"/>
          <w:szCs w:val="28"/>
        </w:rPr>
        <w:t xml:space="preserve"> </w:t>
      </w:r>
      <w:r w:rsidRPr="00DC7E7E">
        <w:rPr>
          <w:rStyle w:val="markdown-word"/>
          <w:color w:val="000000"/>
          <w:spacing w:val="3"/>
          <w:sz w:val="28"/>
          <w:szCs w:val="28"/>
        </w:rPr>
        <w:t>платежам,</w:t>
      </w:r>
      <w:r w:rsidRPr="00DC7E7E">
        <w:rPr>
          <w:rStyle w:val="apple-converted-space"/>
          <w:color w:val="000000"/>
          <w:spacing w:val="3"/>
          <w:sz w:val="28"/>
          <w:szCs w:val="28"/>
        </w:rPr>
        <w:t xml:space="preserve"> </w:t>
      </w:r>
      <w:r w:rsidRPr="00DC7E7E">
        <w:rPr>
          <w:rStyle w:val="markdown-word"/>
          <w:color w:val="000000"/>
          <w:spacing w:val="3"/>
          <w:sz w:val="28"/>
          <w:szCs w:val="28"/>
        </w:rPr>
        <w:t>в</w:t>
      </w:r>
      <w:r w:rsidRPr="00DC7E7E">
        <w:rPr>
          <w:rStyle w:val="apple-converted-space"/>
          <w:color w:val="000000"/>
          <w:spacing w:val="3"/>
          <w:sz w:val="28"/>
          <w:szCs w:val="28"/>
        </w:rPr>
        <w:t xml:space="preserve"> </w:t>
      </w:r>
      <w:r w:rsidRPr="00DC7E7E">
        <w:rPr>
          <w:rStyle w:val="markdown-word"/>
          <w:color w:val="000000"/>
          <w:spacing w:val="3"/>
          <w:sz w:val="28"/>
          <w:szCs w:val="28"/>
        </w:rPr>
        <w:t>том числе в</w:t>
      </w:r>
      <w:r w:rsidRPr="00DC7E7E">
        <w:rPr>
          <w:rStyle w:val="apple-converted-space"/>
          <w:color w:val="000000"/>
          <w:spacing w:val="3"/>
          <w:sz w:val="28"/>
          <w:szCs w:val="28"/>
        </w:rPr>
        <w:t xml:space="preserve"> </w:t>
      </w:r>
      <w:r w:rsidRPr="00DC7E7E">
        <w:rPr>
          <w:rStyle w:val="markdown-word"/>
          <w:color w:val="000000"/>
          <w:spacing w:val="3"/>
          <w:sz w:val="28"/>
          <w:szCs w:val="28"/>
        </w:rPr>
        <w:t>2024</w:t>
      </w:r>
      <w:r w:rsidRPr="00DC7E7E">
        <w:rPr>
          <w:rStyle w:val="apple-converted-space"/>
          <w:color w:val="000000"/>
          <w:spacing w:val="3"/>
          <w:sz w:val="28"/>
          <w:szCs w:val="28"/>
        </w:rPr>
        <w:t xml:space="preserve"> </w:t>
      </w:r>
      <w:r w:rsidRPr="00DC7E7E">
        <w:rPr>
          <w:rStyle w:val="markdown-word"/>
          <w:color w:val="000000"/>
          <w:spacing w:val="3"/>
          <w:sz w:val="28"/>
          <w:szCs w:val="28"/>
        </w:rPr>
        <w:t>году:</w:t>
      </w:r>
    </w:p>
    <w:p w14:paraId="566CE7F9" w14:textId="5824DA49" w:rsidR="009614BE" w:rsidRPr="00DC7E7E" w:rsidRDefault="009614BE" w:rsidP="009614BE">
      <w:pPr>
        <w:pStyle w:val="af0"/>
        <w:widowControl w:val="0"/>
        <w:spacing w:before="0" w:beforeAutospacing="0" w:after="0" w:afterAutospacing="0" w:line="340" w:lineRule="exact"/>
        <w:ind w:firstLine="709"/>
        <w:jc w:val="both"/>
        <w:rPr>
          <w:color w:val="000000"/>
          <w:spacing w:val="3"/>
          <w:sz w:val="28"/>
          <w:szCs w:val="28"/>
        </w:rPr>
      </w:pPr>
      <w:r w:rsidRPr="00DC7E7E">
        <w:rPr>
          <w:rStyle w:val="markdown-word"/>
          <w:color w:val="000000"/>
          <w:spacing w:val="3"/>
          <w:sz w:val="28"/>
          <w:szCs w:val="28"/>
        </w:rPr>
        <w:t>– инициаторам</w:t>
      </w:r>
      <w:r w:rsidRPr="00DC7E7E">
        <w:rPr>
          <w:rStyle w:val="apple-converted-space"/>
          <w:color w:val="000000"/>
          <w:spacing w:val="3"/>
          <w:sz w:val="28"/>
          <w:szCs w:val="28"/>
        </w:rPr>
        <w:t xml:space="preserve"> </w:t>
      </w:r>
      <w:r w:rsidRPr="00DC7E7E">
        <w:rPr>
          <w:rStyle w:val="markdown-word"/>
          <w:color w:val="000000"/>
          <w:spacing w:val="3"/>
          <w:sz w:val="28"/>
          <w:szCs w:val="28"/>
        </w:rPr>
        <w:t>2</w:t>
      </w:r>
      <w:r w:rsidRPr="00DC7E7E">
        <w:rPr>
          <w:rStyle w:val="apple-converted-space"/>
          <w:color w:val="000000"/>
          <w:spacing w:val="3"/>
          <w:sz w:val="28"/>
          <w:szCs w:val="28"/>
        </w:rPr>
        <w:t xml:space="preserve"> </w:t>
      </w:r>
      <w:r w:rsidRPr="00DC7E7E">
        <w:rPr>
          <w:rStyle w:val="markdown-word"/>
          <w:color w:val="000000"/>
          <w:spacing w:val="3"/>
          <w:sz w:val="28"/>
          <w:szCs w:val="28"/>
        </w:rPr>
        <w:t xml:space="preserve">проектов </w:t>
      </w:r>
      <w:r w:rsidRPr="00DC7E7E">
        <w:rPr>
          <w:rStyle w:val="apple-converted-space"/>
          <w:color w:val="000000"/>
          <w:spacing w:val="3"/>
          <w:sz w:val="28"/>
          <w:szCs w:val="28"/>
        </w:rPr>
        <w:t xml:space="preserve">– </w:t>
      </w:r>
      <w:r w:rsidRPr="00DC7E7E">
        <w:rPr>
          <w:rStyle w:val="markdown-word"/>
          <w:color w:val="000000"/>
          <w:spacing w:val="3"/>
          <w:sz w:val="28"/>
          <w:szCs w:val="28"/>
        </w:rPr>
        <w:t>льготы</w:t>
      </w:r>
      <w:r w:rsidRPr="00DC7E7E">
        <w:rPr>
          <w:rStyle w:val="apple-converted-space"/>
          <w:color w:val="000000"/>
          <w:spacing w:val="3"/>
          <w:sz w:val="28"/>
          <w:szCs w:val="28"/>
        </w:rPr>
        <w:t xml:space="preserve"> </w:t>
      </w:r>
      <w:r w:rsidRPr="00DC7E7E">
        <w:rPr>
          <w:rStyle w:val="markdown-word"/>
          <w:color w:val="000000"/>
          <w:spacing w:val="3"/>
          <w:sz w:val="28"/>
          <w:szCs w:val="28"/>
        </w:rPr>
        <w:t>по</w:t>
      </w:r>
      <w:r w:rsidRPr="00DC7E7E">
        <w:rPr>
          <w:rStyle w:val="apple-converted-space"/>
          <w:color w:val="000000"/>
          <w:spacing w:val="3"/>
          <w:sz w:val="28"/>
          <w:szCs w:val="28"/>
        </w:rPr>
        <w:t xml:space="preserve"> </w:t>
      </w:r>
      <w:r w:rsidRPr="00DC7E7E">
        <w:rPr>
          <w:rStyle w:val="markdown-word"/>
          <w:color w:val="000000"/>
          <w:spacing w:val="3"/>
          <w:sz w:val="28"/>
          <w:szCs w:val="28"/>
        </w:rPr>
        <w:t>налогу</w:t>
      </w:r>
      <w:r w:rsidRPr="00DC7E7E">
        <w:rPr>
          <w:rStyle w:val="apple-converted-space"/>
          <w:color w:val="000000"/>
          <w:spacing w:val="3"/>
          <w:sz w:val="28"/>
          <w:szCs w:val="28"/>
        </w:rPr>
        <w:t xml:space="preserve"> </w:t>
      </w:r>
      <w:r w:rsidRPr="00DC7E7E">
        <w:rPr>
          <w:rStyle w:val="markdown-word"/>
          <w:color w:val="000000"/>
          <w:spacing w:val="3"/>
          <w:sz w:val="28"/>
          <w:szCs w:val="28"/>
        </w:rPr>
        <w:t>на</w:t>
      </w:r>
      <w:r w:rsidRPr="00DC7E7E">
        <w:rPr>
          <w:rStyle w:val="apple-converted-space"/>
          <w:color w:val="000000"/>
          <w:spacing w:val="3"/>
          <w:sz w:val="28"/>
          <w:szCs w:val="28"/>
        </w:rPr>
        <w:t xml:space="preserve"> </w:t>
      </w:r>
      <w:r w:rsidRPr="00DC7E7E">
        <w:rPr>
          <w:rStyle w:val="markdown-word"/>
          <w:color w:val="000000"/>
          <w:spacing w:val="3"/>
          <w:sz w:val="28"/>
          <w:szCs w:val="28"/>
        </w:rPr>
        <w:t>прибыль</w:t>
      </w:r>
      <w:r w:rsidRPr="00DC7E7E">
        <w:rPr>
          <w:rStyle w:val="apple-converted-space"/>
          <w:color w:val="000000"/>
          <w:spacing w:val="3"/>
          <w:sz w:val="28"/>
          <w:szCs w:val="28"/>
        </w:rPr>
        <w:t xml:space="preserve"> </w:t>
      </w:r>
      <w:r w:rsidRPr="00DC7E7E">
        <w:rPr>
          <w:rStyle w:val="markdown-word"/>
          <w:color w:val="000000"/>
          <w:spacing w:val="3"/>
          <w:sz w:val="28"/>
          <w:szCs w:val="28"/>
        </w:rPr>
        <w:t>и</w:t>
      </w:r>
      <w:r w:rsidRPr="00DC7E7E">
        <w:rPr>
          <w:rStyle w:val="apple-converted-space"/>
          <w:color w:val="000000"/>
          <w:spacing w:val="3"/>
          <w:sz w:val="28"/>
          <w:szCs w:val="28"/>
        </w:rPr>
        <w:t xml:space="preserve"> </w:t>
      </w:r>
      <w:r w:rsidRPr="00DC7E7E">
        <w:rPr>
          <w:rStyle w:val="markdown-word"/>
          <w:color w:val="000000"/>
          <w:spacing w:val="3"/>
          <w:sz w:val="28"/>
          <w:szCs w:val="28"/>
        </w:rPr>
        <w:t>налогу</w:t>
      </w:r>
      <w:r w:rsidRPr="00DC7E7E">
        <w:rPr>
          <w:rStyle w:val="apple-converted-space"/>
          <w:color w:val="000000"/>
          <w:spacing w:val="3"/>
          <w:sz w:val="28"/>
          <w:szCs w:val="28"/>
        </w:rPr>
        <w:t xml:space="preserve"> </w:t>
      </w:r>
      <w:r w:rsidRPr="00DC7E7E">
        <w:rPr>
          <w:rStyle w:val="markdown-word"/>
          <w:color w:val="000000"/>
          <w:spacing w:val="3"/>
          <w:sz w:val="28"/>
          <w:szCs w:val="28"/>
        </w:rPr>
        <w:t>на</w:t>
      </w:r>
      <w:r w:rsidRPr="00DC7E7E">
        <w:rPr>
          <w:rStyle w:val="apple-converted-space"/>
          <w:color w:val="000000"/>
          <w:spacing w:val="3"/>
          <w:sz w:val="28"/>
          <w:szCs w:val="28"/>
        </w:rPr>
        <w:t xml:space="preserve"> </w:t>
      </w:r>
      <w:r w:rsidRPr="00DC7E7E">
        <w:rPr>
          <w:rStyle w:val="markdown-word"/>
          <w:color w:val="000000"/>
          <w:spacing w:val="3"/>
          <w:sz w:val="28"/>
          <w:szCs w:val="28"/>
        </w:rPr>
        <w:t>имущество организаций</w:t>
      </w:r>
      <w:r w:rsidRPr="00DC7E7E">
        <w:rPr>
          <w:rStyle w:val="apple-converted-space"/>
          <w:color w:val="000000"/>
          <w:spacing w:val="3"/>
          <w:sz w:val="28"/>
          <w:szCs w:val="28"/>
        </w:rPr>
        <w:t xml:space="preserve"> </w:t>
      </w:r>
      <w:r w:rsidRPr="00DC7E7E">
        <w:rPr>
          <w:rStyle w:val="markdown-word"/>
          <w:color w:val="000000"/>
          <w:spacing w:val="3"/>
          <w:sz w:val="28"/>
          <w:szCs w:val="28"/>
        </w:rPr>
        <w:t>на</w:t>
      </w:r>
      <w:r w:rsidRPr="00DC7E7E">
        <w:rPr>
          <w:rStyle w:val="apple-converted-space"/>
          <w:color w:val="000000"/>
          <w:spacing w:val="3"/>
          <w:sz w:val="28"/>
          <w:szCs w:val="28"/>
        </w:rPr>
        <w:t xml:space="preserve"> </w:t>
      </w:r>
      <w:r w:rsidRPr="00DC7E7E">
        <w:rPr>
          <w:rStyle w:val="markdown-word"/>
          <w:color w:val="000000"/>
          <w:spacing w:val="3"/>
          <w:sz w:val="28"/>
          <w:szCs w:val="28"/>
        </w:rPr>
        <w:t>общую</w:t>
      </w:r>
      <w:r w:rsidRPr="00DC7E7E">
        <w:rPr>
          <w:rStyle w:val="apple-converted-space"/>
          <w:color w:val="000000"/>
          <w:spacing w:val="3"/>
          <w:sz w:val="28"/>
          <w:szCs w:val="28"/>
        </w:rPr>
        <w:t xml:space="preserve"> </w:t>
      </w:r>
      <w:r w:rsidRPr="00DC7E7E">
        <w:rPr>
          <w:rStyle w:val="markdown-word"/>
          <w:color w:val="000000"/>
          <w:spacing w:val="3"/>
          <w:sz w:val="28"/>
          <w:szCs w:val="28"/>
        </w:rPr>
        <w:t>сумму</w:t>
      </w:r>
      <w:r w:rsidRPr="00DC7E7E">
        <w:rPr>
          <w:rStyle w:val="apple-converted-space"/>
          <w:color w:val="000000"/>
          <w:spacing w:val="3"/>
          <w:sz w:val="28"/>
          <w:szCs w:val="28"/>
        </w:rPr>
        <w:t xml:space="preserve"> </w:t>
      </w:r>
      <w:r w:rsidRPr="00DC7E7E">
        <w:rPr>
          <w:rStyle w:val="markdown-word"/>
          <w:color w:val="000000"/>
          <w:spacing w:val="3"/>
          <w:sz w:val="28"/>
          <w:szCs w:val="28"/>
        </w:rPr>
        <w:t>24,2 млн рублей: ООО</w:t>
      </w:r>
      <w:r w:rsidRPr="00DC7E7E">
        <w:rPr>
          <w:rStyle w:val="apple-converted-space"/>
          <w:color w:val="000000"/>
          <w:spacing w:val="3"/>
          <w:sz w:val="28"/>
          <w:szCs w:val="28"/>
        </w:rPr>
        <w:t> </w:t>
      </w:r>
      <w:r w:rsidRPr="00DC7E7E">
        <w:rPr>
          <w:rStyle w:val="markdown-word"/>
          <w:color w:val="000000"/>
          <w:spacing w:val="3"/>
          <w:sz w:val="28"/>
          <w:szCs w:val="28"/>
        </w:rPr>
        <w:t>«Анжелина» – льгота</w:t>
      </w:r>
      <w:r w:rsidRPr="00DC7E7E">
        <w:rPr>
          <w:rStyle w:val="apple-converted-space"/>
          <w:color w:val="000000"/>
          <w:spacing w:val="3"/>
          <w:sz w:val="28"/>
          <w:szCs w:val="28"/>
        </w:rPr>
        <w:t xml:space="preserve"> </w:t>
      </w:r>
      <w:r w:rsidRPr="00DC7E7E">
        <w:rPr>
          <w:rStyle w:val="markdown-word"/>
          <w:color w:val="000000"/>
          <w:spacing w:val="3"/>
          <w:sz w:val="28"/>
          <w:szCs w:val="28"/>
        </w:rPr>
        <w:t>по</w:t>
      </w:r>
      <w:r w:rsidRPr="00DC7E7E">
        <w:rPr>
          <w:rStyle w:val="apple-converted-space"/>
          <w:color w:val="000000"/>
          <w:spacing w:val="3"/>
          <w:sz w:val="28"/>
          <w:szCs w:val="28"/>
        </w:rPr>
        <w:t xml:space="preserve"> </w:t>
      </w:r>
      <w:r w:rsidRPr="00DC7E7E">
        <w:rPr>
          <w:rStyle w:val="markdown-word"/>
          <w:color w:val="000000"/>
          <w:spacing w:val="3"/>
          <w:sz w:val="28"/>
          <w:szCs w:val="28"/>
        </w:rPr>
        <w:t>налогу</w:t>
      </w:r>
      <w:r w:rsidRPr="00DC7E7E">
        <w:rPr>
          <w:rStyle w:val="apple-converted-space"/>
          <w:color w:val="000000"/>
          <w:spacing w:val="3"/>
          <w:sz w:val="28"/>
          <w:szCs w:val="28"/>
        </w:rPr>
        <w:t xml:space="preserve"> </w:t>
      </w:r>
      <w:r w:rsidRPr="00DC7E7E">
        <w:rPr>
          <w:rStyle w:val="markdown-word"/>
          <w:color w:val="000000"/>
          <w:spacing w:val="3"/>
          <w:sz w:val="28"/>
          <w:szCs w:val="28"/>
        </w:rPr>
        <w:t>на</w:t>
      </w:r>
      <w:r w:rsidRPr="00DC7E7E">
        <w:rPr>
          <w:rStyle w:val="apple-converted-space"/>
          <w:color w:val="000000"/>
          <w:spacing w:val="3"/>
          <w:sz w:val="28"/>
          <w:szCs w:val="28"/>
        </w:rPr>
        <w:t xml:space="preserve"> </w:t>
      </w:r>
      <w:r w:rsidRPr="00DC7E7E">
        <w:rPr>
          <w:rStyle w:val="markdown-word"/>
          <w:color w:val="000000"/>
          <w:spacing w:val="3"/>
          <w:sz w:val="28"/>
          <w:szCs w:val="28"/>
        </w:rPr>
        <w:t>имущество</w:t>
      </w:r>
      <w:r w:rsidRPr="00DC7E7E">
        <w:rPr>
          <w:rStyle w:val="apple-converted-space"/>
          <w:color w:val="000000"/>
          <w:spacing w:val="3"/>
          <w:sz w:val="28"/>
          <w:szCs w:val="28"/>
        </w:rPr>
        <w:t xml:space="preserve"> </w:t>
      </w:r>
      <w:r w:rsidRPr="00DC7E7E">
        <w:rPr>
          <w:rStyle w:val="markdown-word"/>
          <w:color w:val="000000"/>
          <w:spacing w:val="3"/>
          <w:sz w:val="28"/>
          <w:szCs w:val="28"/>
        </w:rPr>
        <w:t>организаций</w:t>
      </w:r>
      <w:r w:rsidRPr="00DC7E7E">
        <w:rPr>
          <w:rStyle w:val="apple-converted-space"/>
          <w:color w:val="000000"/>
          <w:spacing w:val="3"/>
          <w:sz w:val="28"/>
          <w:szCs w:val="28"/>
        </w:rPr>
        <w:t xml:space="preserve"> </w:t>
      </w:r>
      <w:r w:rsidRPr="00DC7E7E">
        <w:rPr>
          <w:rStyle w:val="markdown-word"/>
          <w:color w:val="000000"/>
          <w:spacing w:val="3"/>
          <w:sz w:val="28"/>
          <w:szCs w:val="28"/>
        </w:rPr>
        <w:t>в</w:t>
      </w:r>
      <w:r w:rsidRPr="00DC7E7E">
        <w:rPr>
          <w:rStyle w:val="apple-converted-space"/>
          <w:color w:val="000000"/>
          <w:spacing w:val="3"/>
          <w:sz w:val="28"/>
          <w:szCs w:val="28"/>
        </w:rPr>
        <w:t xml:space="preserve"> </w:t>
      </w:r>
      <w:r w:rsidRPr="00DC7E7E">
        <w:rPr>
          <w:rStyle w:val="markdown-word"/>
          <w:color w:val="000000"/>
          <w:spacing w:val="3"/>
          <w:sz w:val="28"/>
          <w:szCs w:val="28"/>
        </w:rPr>
        <w:t>размере 0,289 тыс. рублей; ООО</w:t>
      </w:r>
      <w:r w:rsidRPr="00DC7E7E">
        <w:rPr>
          <w:rStyle w:val="apple-converted-space"/>
          <w:color w:val="000000"/>
          <w:spacing w:val="3"/>
          <w:sz w:val="28"/>
          <w:szCs w:val="28"/>
        </w:rPr>
        <w:t> </w:t>
      </w:r>
      <w:r w:rsidRPr="00DC7E7E">
        <w:rPr>
          <w:rStyle w:val="markdown-word"/>
          <w:color w:val="000000"/>
          <w:spacing w:val="3"/>
          <w:sz w:val="28"/>
          <w:szCs w:val="28"/>
        </w:rPr>
        <w:t>«Дербент</w:t>
      </w:r>
      <w:r w:rsidRPr="00DC7E7E">
        <w:rPr>
          <w:rStyle w:val="apple-converted-space"/>
          <w:color w:val="000000"/>
          <w:spacing w:val="3"/>
          <w:sz w:val="28"/>
          <w:szCs w:val="28"/>
        </w:rPr>
        <w:t> </w:t>
      </w:r>
      <w:r w:rsidRPr="00DC7E7E">
        <w:rPr>
          <w:rStyle w:val="markdown-word"/>
          <w:color w:val="000000"/>
          <w:spacing w:val="3"/>
          <w:sz w:val="28"/>
          <w:szCs w:val="28"/>
        </w:rPr>
        <w:t>вино»</w:t>
      </w:r>
      <w:r w:rsidRPr="00DC7E7E">
        <w:rPr>
          <w:rStyle w:val="apple-converted-space"/>
          <w:color w:val="000000"/>
          <w:spacing w:val="3"/>
          <w:sz w:val="28"/>
          <w:szCs w:val="28"/>
        </w:rPr>
        <w:t xml:space="preserve"> –</w:t>
      </w:r>
      <w:r w:rsidRPr="00DC7E7E">
        <w:rPr>
          <w:rStyle w:val="markdown-word"/>
          <w:color w:val="000000"/>
          <w:spacing w:val="3"/>
          <w:sz w:val="28"/>
          <w:szCs w:val="28"/>
        </w:rPr>
        <w:t xml:space="preserve"> льгота</w:t>
      </w:r>
      <w:r w:rsidRPr="00DC7E7E">
        <w:rPr>
          <w:rStyle w:val="apple-converted-space"/>
          <w:color w:val="000000"/>
          <w:spacing w:val="3"/>
          <w:sz w:val="28"/>
          <w:szCs w:val="28"/>
        </w:rPr>
        <w:t xml:space="preserve"> </w:t>
      </w:r>
      <w:r w:rsidRPr="00DC7E7E">
        <w:rPr>
          <w:rStyle w:val="markdown-word"/>
          <w:color w:val="000000"/>
          <w:spacing w:val="3"/>
          <w:sz w:val="28"/>
          <w:szCs w:val="28"/>
        </w:rPr>
        <w:t>по</w:t>
      </w:r>
      <w:r w:rsidRPr="00DC7E7E">
        <w:rPr>
          <w:rStyle w:val="apple-converted-space"/>
          <w:color w:val="000000"/>
          <w:spacing w:val="3"/>
          <w:sz w:val="28"/>
          <w:szCs w:val="28"/>
        </w:rPr>
        <w:t xml:space="preserve"> </w:t>
      </w:r>
      <w:r w:rsidRPr="00DC7E7E">
        <w:rPr>
          <w:rStyle w:val="markdown-word"/>
          <w:color w:val="000000"/>
          <w:spacing w:val="3"/>
          <w:sz w:val="28"/>
          <w:szCs w:val="28"/>
        </w:rPr>
        <w:t>налогу</w:t>
      </w:r>
      <w:r w:rsidRPr="00DC7E7E">
        <w:rPr>
          <w:rStyle w:val="apple-converted-space"/>
          <w:color w:val="000000"/>
          <w:spacing w:val="3"/>
          <w:sz w:val="28"/>
          <w:szCs w:val="28"/>
        </w:rPr>
        <w:t xml:space="preserve"> </w:t>
      </w:r>
      <w:r w:rsidRPr="00DC7E7E">
        <w:rPr>
          <w:rStyle w:val="markdown-word"/>
          <w:color w:val="000000"/>
          <w:spacing w:val="3"/>
          <w:sz w:val="28"/>
          <w:szCs w:val="28"/>
        </w:rPr>
        <w:t>на</w:t>
      </w:r>
      <w:r w:rsidRPr="00DC7E7E">
        <w:rPr>
          <w:rStyle w:val="apple-converted-space"/>
          <w:color w:val="000000"/>
          <w:spacing w:val="3"/>
          <w:sz w:val="28"/>
          <w:szCs w:val="28"/>
        </w:rPr>
        <w:t xml:space="preserve"> </w:t>
      </w:r>
      <w:r w:rsidRPr="00DC7E7E">
        <w:rPr>
          <w:rStyle w:val="markdown-word"/>
          <w:color w:val="000000"/>
          <w:spacing w:val="3"/>
          <w:sz w:val="28"/>
          <w:szCs w:val="28"/>
        </w:rPr>
        <w:t>прибыль</w:t>
      </w:r>
      <w:r w:rsidRPr="00DC7E7E">
        <w:rPr>
          <w:rStyle w:val="apple-converted-space"/>
          <w:color w:val="000000"/>
          <w:spacing w:val="3"/>
          <w:sz w:val="28"/>
          <w:szCs w:val="28"/>
        </w:rPr>
        <w:t xml:space="preserve"> </w:t>
      </w:r>
      <w:r w:rsidRPr="00DC7E7E">
        <w:rPr>
          <w:rStyle w:val="markdown-word"/>
          <w:color w:val="000000"/>
          <w:spacing w:val="3"/>
          <w:sz w:val="28"/>
          <w:szCs w:val="28"/>
        </w:rPr>
        <w:t>в</w:t>
      </w:r>
      <w:r w:rsidRPr="00DC7E7E">
        <w:rPr>
          <w:rStyle w:val="apple-converted-space"/>
          <w:color w:val="000000"/>
          <w:spacing w:val="3"/>
          <w:sz w:val="28"/>
          <w:szCs w:val="28"/>
        </w:rPr>
        <w:t xml:space="preserve"> </w:t>
      </w:r>
      <w:r w:rsidRPr="00DC7E7E">
        <w:rPr>
          <w:rStyle w:val="markdown-word"/>
          <w:color w:val="000000"/>
          <w:spacing w:val="3"/>
          <w:sz w:val="28"/>
          <w:szCs w:val="28"/>
        </w:rPr>
        <w:t>размере 23</w:t>
      </w:r>
      <w:r w:rsidR="00B94CC7">
        <w:rPr>
          <w:rStyle w:val="markdown-word"/>
          <w:color w:val="000000"/>
          <w:spacing w:val="3"/>
          <w:sz w:val="28"/>
          <w:szCs w:val="28"/>
        </w:rPr>
        <w:t> </w:t>
      </w:r>
      <w:r w:rsidRPr="00DC7E7E">
        <w:rPr>
          <w:rStyle w:val="markdown-word"/>
          <w:color w:val="000000"/>
          <w:spacing w:val="3"/>
          <w:sz w:val="28"/>
          <w:szCs w:val="28"/>
        </w:rPr>
        <w:t>909,0 тыс. рублей.</w:t>
      </w:r>
    </w:p>
    <w:p w14:paraId="2B0C2ACD" w14:textId="77777777" w:rsidR="009614BE" w:rsidRPr="00DC7E7E" w:rsidRDefault="009614BE" w:rsidP="009614BE">
      <w:pPr>
        <w:pStyle w:val="af0"/>
        <w:widowControl w:val="0"/>
        <w:spacing w:before="0" w:beforeAutospacing="0" w:after="0" w:afterAutospacing="0" w:line="340" w:lineRule="exact"/>
        <w:ind w:firstLine="709"/>
        <w:jc w:val="both"/>
        <w:rPr>
          <w:color w:val="000000"/>
          <w:spacing w:val="3"/>
          <w:sz w:val="28"/>
          <w:szCs w:val="28"/>
        </w:rPr>
      </w:pPr>
      <w:r w:rsidRPr="008D6D4A">
        <w:rPr>
          <w:rStyle w:val="markdown-word"/>
          <w:color w:val="000000"/>
          <w:spacing w:val="3"/>
          <w:sz w:val="28"/>
          <w:szCs w:val="28"/>
        </w:rPr>
        <w:t>3)</w:t>
      </w:r>
      <w:r w:rsidRPr="00DC7E7E">
        <w:rPr>
          <w:rStyle w:val="markdown-word"/>
          <w:b/>
          <w:bCs/>
          <w:color w:val="000000"/>
          <w:spacing w:val="3"/>
          <w:sz w:val="28"/>
          <w:szCs w:val="28"/>
        </w:rPr>
        <w:t xml:space="preserve"> </w:t>
      </w:r>
      <w:r w:rsidRPr="00262E41">
        <w:rPr>
          <w:rStyle w:val="markdown-word"/>
          <w:color w:val="000000"/>
          <w:spacing w:val="3"/>
          <w:sz w:val="28"/>
          <w:szCs w:val="28"/>
        </w:rPr>
        <w:t>Статус</w:t>
      </w:r>
      <w:r w:rsidRPr="00262E41">
        <w:rPr>
          <w:rStyle w:val="apple-converted-space"/>
          <w:color w:val="000000"/>
          <w:spacing w:val="3"/>
          <w:sz w:val="28"/>
          <w:szCs w:val="28"/>
        </w:rPr>
        <w:t xml:space="preserve"> </w:t>
      </w:r>
      <w:r w:rsidRPr="00DC7E7E">
        <w:rPr>
          <w:rStyle w:val="markdown-word"/>
          <w:b/>
          <w:bCs/>
          <w:color w:val="000000"/>
          <w:spacing w:val="3"/>
          <w:sz w:val="28"/>
          <w:szCs w:val="28"/>
        </w:rPr>
        <w:t>резидентов</w:t>
      </w:r>
      <w:r w:rsidRPr="00DC7E7E">
        <w:rPr>
          <w:rStyle w:val="apple-converted-space"/>
          <w:b/>
          <w:bCs/>
          <w:color w:val="000000"/>
          <w:spacing w:val="3"/>
          <w:sz w:val="28"/>
          <w:szCs w:val="28"/>
        </w:rPr>
        <w:t xml:space="preserve"> </w:t>
      </w:r>
      <w:r w:rsidRPr="00DC7E7E">
        <w:rPr>
          <w:rStyle w:val="markdown-word"/>
          <w:b/>
          <w:bCs/>
          <w:color w:val="000000"/>
          <w:spacing w:val="3"/>
          <w:sz w:val="28"/>
          <w:szCs w:val="28"/>
        </w:rPr>
        <w:t>территорий</w:t>
      </w:r>
      <w:r w:rsidRPr="00DC7E7E">
        <w:rPr>
          <w:rStyle w:val="apple-converted-space"/>
          <w:b/>
          <w:bCs/>
          <w:color w:val="000000"/>
          <w:spacing w:val="3"/>
          <w:sz w:val="28"/>
          <w:szCs w:val="28"/>
        </w:rPr>
        <w:t xml:space="preserve"> </w:t>
      </w:r>
      <w:r w:rsidRPr="00DC7E7E">
        <w:rPr>
          <w:rStyle w:val="markdown-word"/>
          <w:b/>
          <w:bCs/>
          <w:color w:val="000000"/>
          <w:spacing w:val="3"/>
          <w:sz w:val="28"/>
          <w:szCs w:val="28"/>
        </w:rPr>
        <w:t>опережающего</w:t>
      </w:r>
      <w:r w:rsidRPr="00DC7E7E">
        <w:rPr>
          <w:rStyle w:val="apple-converted-space"/>
          <w:b/>
          <w:bCs/>
          <w:color w:val="000000"/>
          <w:spacing w:val="3"/>
          <w:sz w:val="28"/>
          <w:szCs w:val="28"/>
        </w:rPr>
        <w:t xml:space="preserve"> </w:t>
      </w:r>
      <w:r w:rsidRPr="00DC7E7E">
        <w:rPr>
          <w:rStyle w:val="markdown-word"/>
          <w:b/>
          <w:bCs/>
          <w:color w:val="000000"/>
          <w:spacing w:val="3"/>
          <w:sz w:val="28"/>
          <w:szCs w:val="28"/>
        </w:rPr>
        <w:t>развития</w:t>
      </w:r>
      <w:r w:rsidRPr="00DC7E7E">
        <w:rPr>
          <w:rStyle w:val="apple-converted-space"/>
          <w:color w:val="000000"/>
          <w:spacing w:val="3"/>
          <w:sz w:val="28"/>
          <w:szCs w:val="28"/>
        </w:rPr>
        <w:t xml:space="preserve"> </w:t>
      </w:r>
      <w:r w:rsidRPr="00DC7E7E">
        <w:rPr>
          <w:rStyle w:val="markdown-word"/>
          <w:color w:val="000000"/>
          <w:spacing w:val="3"/>
          <w:sz w:val="28"/>
          <w:szCs w:val="28"/>
        </w:rPr>
        <w:t>присвоен</w:t>
      </w:r>
      <w:r w:rsidRPr="00DC7E7E">
        <w:rPr>
          <w:rStyle w:val="apple-converted-space"/>
          <w:color w:val="000000"/>
          <w:spacing w:val="3"/>
          <w:sz w:val="28"/>
          <w:szCs w:val="28"/>
        </w:rPr>
        <w:t xml:space="preserve"> </w:t>
      </w:r>
      <w:r w:rsidRPr="00DC7E7E">
        <w:rPr>
          <w:rStyle w:val="markdown-word"/>
          <w:color w:val="000000"/>
          <w:spacing w:val="3"/>
          <w:sz w:val="28"/>
          <w:szCs w:val="28"/>
        </w:rPr>
        <w:t>4 инвестиционным</w:t>
      </w:r>
      <w:r w:rsidRPr="00DC7E7E">
        <w:rPr>
          <w:rStyle w:val="apple-converted-space"/>
          <w:color w:val="000000"/>
          <w:spacing w:val="3"/>
          <w:sz w:val="28"/>
          <w:szCs w:val="28"/>
        </w:rPr>
        <w:t xml:space="preserve"> </w:t>
      </w:r>
      <w:r w:rsidRPr="00DC7E7E">
        <w:rPr>
          <w:rStyle w:val="markdown-word"/>
          <w:color w:val="000000"/>
          <w:spacing w:val="3"/>
          <w:sz w:val="28"/>
          <w:szCs w:val="28"/>
        </w:rPr>
        <w:t>проектам. Инициаторам этих</w:t>
      </w:r>
      <w:r w:rsidRPr="00DC7E7E">
        <w:rPr>
          <w:rStyle w:val="apple-converted-space"/>
          <w:color w:val="000000"/>
          <w:spacing w:val="3"/>
          <w:sz w:val="28"/>
          <w:szCs w:val="28"/>
        </w:rPr>
        <w:t xml:space="preserve"> </w:t>
      </w:r>
      <w:r w:rsidRPr="00DC7E7E">
        <w:rPr>
          <w:rStyle w:val="markdown-word"/>
          <w:color w:val="000000"/>
          <w:spacing w:val="3"/>
          <w:sz w:val="28"/>
          <w:szCs w:val="28"/>
        </w:rPr>
        <w:t>проектов</w:t>
      </w:r>
      <w:r w:rsidRPr="00DC7E7E">
        <w:rPr>
          <w:rStyle w:val="apple-converted-space"/>
          <w:color w:val="000000"/>
          <w:spacing w:val="3"/>
          <w:sz w:val="28"/>
          <w:szCs w:val="28"/>
        </w:rPr>
        <w:t xml:space="preserve"> </w:t>
      </w:r>
      <w:r w:rsidRPr="00DC7E7E">
        <w:rPr>
          <w:rStyle w:val="markdown-word"/>
          <w:color w:val="000000"/>
          <w:spacing w:val="3"/>
          <w:sz w:val="28"/>
          <w:szCs w:val="28"/>
        </w:rPr>
        <w:t>(ООО</w:t>
      </w:r>
      <w:r w:rsidRPr="00DC7E7E">
        <w:rPr>
          <w:rStyle w:val="apple-converted-space"/>
          <w:color w:val="000000"/>
          <w:spacing w:val="3"/>
          <w:sz w:val="28"/>
          <w:szCs w:val="28"/>
        </w:rPr>
        <w:t xml:space="preserve"> </w:t>
      </w:r>
      <w:r w:rsidRPr="00DC7E7E">
        <w:rPr>
          <w:rStyle w:val="markdown-word"/>
          <w:color w:val="000000"/>
          <w:spacing w:val="3"/>
          <w:sz w:val="28"/>
          <w:szCs w:val="28"/>
        </w:rPr>
        <w:t>«Каспийский завод</w:t>
      </w:r>
      <w:r w:rsidRPr="00DC7E7E">
        <w:rPr>
          <w:rStyle w:val="apple-converted-space"/>
          <w:color w:val="000000"/>
          <w:spacing w:val="3"/>
          <w:sz w:val="28"/>
          <w:szCs w:val="28"/>
        </w:rPr>
        <w:t xml:space="preserve"> </w:t>
      </w:r>
      <w:r w:rsidRPr="00DC7E7E">
        <w:rPr>
          <w:rStyle w:val="markdown-word"/>
          <w:color w:val="000000"/>
          <w:spacing w:val="3"/>
          <w:sz w:val="28"/>
          <w:szCs w:val="28"/>
        </w:rPr>
        <w:t>стекловолокна»,</w:t>
      </w:r>
      <w:r w:rsidRPr="00DC7E7E">
        <w:rPr>
          <w:rStyle w:val="apple-converted-space"/>
          <w:color w:val="000000"/>
          <w:spacing w:val="3"/>
          <w:sz w:val="28"/>
          <w:szCs w:val="28"/>
        </w:rPr>
        <w:t xml:space="preserve"> </w:t>
      </w:r>
      <w:r w:rsidRPr="00DC7E7E">
        <w:rPr>
          <w:rStyle w:val="markdown-word"/>
          <w:color w:val="000000"/>
          <w:spacing w:val="3"/>
          <w:sz w:val="28"/>
          <w:szCs w:val="28"/>
        </w:rPr>
        <w:t>ООО</w:t>
      </w:r>
      <w:r w:rsidRPr="00DC7E7E">
        <w:rPr>
          <w:rStyle w:val="apple-converted-space"/>
          <w:color w:val="000000"/>
          <w:spacing w:val="3"/>
          <w:sz w:val="28"/>
          <w:szCs w:val="28"/>
        </w:rPr>
        <w:t xml:space="preserve"> </w:t>
      </w:r>
      <w:r w:rsidRPr="00DC7E7E">
        <w:rPr>
          <w:rStyle w:val="markdown-word"/>
          <w:color w:val="000000"/>
          <w:spacing w:val="3"/>
          <w:sz w:val="28"/>
          <w:szCs w:val="28"/>
        </w:rPr>
        <w:t>«Ровна»,</w:t>
      </w:r>
      <w:r w:rsidRPr="00DC7E7E">
        <w:rPr>
          <w:rStyle w:val="apple-converted-space"/>
          <w:color w:val="000000"/>
          <w:spacing w:val="3"/>
          <w:sz w:val="28"/>
          <w:szCs w:val="28"/>
        </w:rPr>
        <w:t xml:space="preserve"> </w:t>
      </w:r>
      <w:r w:rsidRPr="00DC7E7E">
        <w:rPr>
          <w:rStyle w:val="markdown-word"/>
          <w:color w:val="000000"/>
          <w:spacing w:val="3"/>
          <w:sz w:val="28"/>
          <w:szCs w:val="28"/>
        </w:rPr>
        <w:t>ООО</w:t>
      </w:r>
      <w:r w:rsidRPr="00DC7E7E">
        <w:rPr>
          <w:rStyle w:val="apple-converted-space"/>
          <w:color w:val="000000"/>
          <w:spacing w:val="3"/>
          <w:sz w:val="28"/>
          <w:szCs w:val="28"/>
        </w:rPr>
        <w:t xml:space="preserve"> </w:t>
      </w:r>
      <w:r w:rsidRPr="00DC7E7E">
        <w:rPr>
          <w:rStyle w:val="markdown-word"/>
          <w:color w:val="000000"/>
          <w:spacing w:val="3"/>
          <w:sz w:val="28"/>
          <w:szCs w:val="28"/>
        </w:rPr>
        <w:t>«Хазар»,</w:t>
      </w:r>
      <w:r w:rsidRPr="00DC7E7E">
        <w:rPr>
          <w:rStyle w:val="apple-converted-space"/>
          <w:color w:val="000000"/>
          <w:spacing w:val="3"/>
          <w:sz w:val="28"/>
          <w:szCs w:val="28"/>
        </w:rPr>
        <w:t xml:space="preserve"> </w:t>
      </w:r>
      <w:r w:rsidRPr="00DC7E7E">
        <w:rPr>
          <w:rStyle w:val="markdown-word"/>
          <w:color w:val="000000"/>
          <w:spacing w:val="3"/>
          <w:sz w:val="28"/>
          <w:szCs w:val="28"/>
        </w:rPr>
        <w:t>ООО</w:t>
      </w:r>
      <w:r w:rsidRPr="00DC7E7E">
        <w:rPr>
          <w:rStyle w:val="apple-converted-space"/>
          <w:color w:val="000000"/>
          <w:spacing w:val="3"/>
          <w:sz w:val="28"/>
          <w:szCs w:val="28"/>
        </w:rPr>
        <w:t xml:space="preserve"> </w:t>
      </w:r>
      <w:r w:rsidRPr="00DC7E7E">
        <w:rPr>
          <w:rStyle w:val="markdown-word"/>
          <w:color w:val="000000"/>
          <w:spacing w:val="3"/>
          <w:sz w:val="28"/>
          <w:szCs w:val="28"/>
        </w:rPr>
        <w:t>«Каспий</w:t>
      </w:r>
      <w:r w:rsidRPr="00DC7E7E">
        <w:rPr>
          <w:rStyle w:val="apple-converted-space"/>
          <w:color w:val="000000"/>
          <w:spacing w:val="3"/>
          <w:sz w:val="28"/>
          <w:szCs w:val="28"/>
        </w:rPr>
        <w:t xml:space="preserve"> </w:t>
      </w:r>
      <w:r w:rsidRPr="00DC7E7E">
        <w:rPr>
          <w:rStyle w:val="markdown-word"/>
          <w:color w:val="000000"/>
          <w:spacing w:val="3"/>
          <w:sz w:val="28"/>
          <w:szCs w:val="28"/>
        </w:rPr>
        <w:t>Гласс») предоставлены</w:t>
      </w:r>
      <w:r w:rsidRPr="00DC7E7E">
        <w:rPr>
          <w:rStyle w:val="apple-converted-space"/>
          <w:color w:val="000000"/>
          <w:spacing w:val="3"/>
          <w:sz w:val="28"/>
          <w:szCs w:val="28"/>
        </w:rPr>
        <w:t xml:space="preserve"> </w:t>
      </w:r>
      <w:r w:rsidRPr="00DC7E7E">
        <w:rPr>
          <w:rStyle w:val="markdown-word"/>
          <w:color w:val="000000"/>
          <w:spacing w:val="3"/>
          <w:sz w:val="28"/>
          <w:szCs w:val="28"/>
        </w:rPr>
        <w:t>следующие</w:t>
      </w:r>
      <w:r w:rsidRPr="00DC7E7E">
        <w:rPr>
          <w:rStyle w:val="apple-converted-space"/>
          <w:color w:val="000000"/>
          <w:spacing w:val="3"/>
          <w:sz w:val="28"/>
          <w:szCs w:val="28"/>
        </w:rPr>
        <w:t xml:space="preserve"> </w:t>
      </w:r>
      <w:r w:rsidRPr="00DC7E7E">
        <w:rPr>
          <w:rStyle w:val="markdown-word"/>
          <w:color w:val="000000"/>
          <w:spacing w:val="3"/>
          <w:sz w:val="28"/>
          <w:szCs w:val="28"/>
        </w:rPr>
        <w:t>налоговые</w:t>
      </w:r>
      <w:r w:rsidRPr="00DC7E7E">
        <w:rPr>
          <w:rStyle w:val="apple-converted-space"/>
          <w:color w:val="000000"/>
          <w:spacing w:val="3"/>
          <w:sz w:val="28"/>
          <w:szCs w:val="28"/>
        </w:rPr>
        <w:t xml:space="preserve"> </w:t>
      </w:r>
      <w:r w:rsidRPr="00DC7E7E">
        <w:rPr>
          <w:rStyle w:val="markdown-word"/>
          <w:color w:val="000000"/>
          <w:spacing w:val="3"/>
          <w:sz w:val="28"/>
          <w:szCs w:val="28"/>
        </w:rPr>
        <w:t>льготы:</w:t>
      </w:r>
    </w:p>
    <w:p w14:paraId="0CD2D12B" w14:textId="77777777" w:rsidR="009614BE" w:rsidRPr="00FA7EE9" w:rsidRDefault="009614BE" w:rsidP="009614BE">
      <w:pPr>
        <w:pStyle w:val="af0"/>
        <w:widowControl w:val="0"/>
        <w:spacing w:before="0" w:beforeAutospacing="0" w:after="0" w:afterAutospacing="0" w:line="340" w:lineRule="exact"/>
        <w:ind w:firstLine="709"/>
        <w:jc w:val="both"/>
        <w:rPr>
          <w:color w:val="000000"/>
          <w:spacing w:val="3"/>
          <w:sz w:val="28"/>
          <w:szCs w:val="28"/>
        </w:rPr>
      </w:pPr>
      <w:r>
        <w:rPr>
          <w:rStyle w:val="markdown-word"/>
          <w:color w:val="000000"/>
          <w:spacing w:val="3"/>
          <w:sz w:val="28"/>
          <w:szCs w:val="28"/>
        </w:rPr>
        <w:t xml:space="preserve">– </w:t>
      </w:r>
      <w:r w:rsidRPr="00DC7E7E">
        <w:rPr>
          <w:rStyle w:val="markdown-word"/>
          <w:color w:val="000000"/>
          <w:spacing w:val="3"/>
          <w:sz w:val="28"/>
          <w:szCs w:val="28"/>
        </w:rPr>
        <w:t>по налогу</w:t>
      </w:r>
      <w:r w:rsidRPr="00DC7E7E">
        <w:rPr>
          <w:rStyle w:val="apple-converted-space"/>
          <w:color w:val="000000"/>
          <w:spacing w:val="3"/>
          <w:sz w:val="28"/>
          <w:szCs w:val="28"/>
        </w:rPr>
        <w:t xml:space="preserve"> </w:t>
      </w:r>
      <w:r w:rsidRPr="00DC7E7E">
        <w:rPr>
          <w:rStyle w:val="markdown-word"/>
          <w:color w:val="000000"/>
          <w:spacing w:val="3"/>
          <w:sz w:val="28"/>
          <w:szCs w:val="28"/>
        </w:rPr>
        <w:t>на</w:t>
      </w:r>
      <w:r w:rsidRPr="00DC7E7E">
        <w:rPr>
          <w:rStyle w:val="apple-converted-space"/>
          <w:color w:val="000000"/>
          <w:spacing w:val="3"/>
          <w:sz w:val="28"/>
          <w:szCs w:val="28"/>
        </w:rPr>
        <w:t xml:space="preserve"> </w:t>
      </w:r>
      <w:r w:rsidRPr="00DC7E7E">
        <w:rPr>
          <w:rStyle w:val="markdown-word"/>
          <w:color w:val="000000"/>
          <w:spacing w:val="3"/>
          <w:sz w:val="28"/>
          <w:szCs w:val="28"/>
        </w:rPr>
        <w:t>прибыль в размер 5 % в</w:t>
      </w:r>
      <w:r w:rsidRPr="00DC7E7E">
        <w:rPr>
          <w:rStyle w:val="apple-converted-space"/>
          <w:color w:val="000000"/>
          <w:spacing w:val="3"/>
          <w:sz w:val="28"/>
          <w:szCs w:val="28"/>
        </w:rPr>
        <w:t xml:space="preserve"> </w:t>
      </w:r>
      <w:r w:rsidRPr="00DC7E7E">
        <w:rPr>
          <w:rStyle w:val="markdown-word"/>
          <w:color w:val="000000"/>
          <w:spacing w:val="3"/>
          <w:sz w:val="28"/>
          <w:szCs w:val="28"/>
        </w:rPr>
        <w:t>течение</w:t>
      </w:r>
      <w:r w:rsidRPr="00DC7E7E">
        <w:rPr>
          <w:rStyle w:val="apple-converted-space"/>
          <w:color w:val="000000"/>
          <w:spacing w:val="3"/>
          <w:sz w:val="28"/>
          <w:szCs w:val="28"/>
        </w:rPr>
        <w:t xml:space="preserve"> </w:t>
      </w:r>
      <w:r w:rsidRPr="00DC7E7E">
        <w:rPr>
          <w:rStyle w:val="markdown-word"/>
          <w:color w:val="000000"/>
          <w:spacing w:val="3"/>
          <w:sz w:val="28"/>
          <w:szCs w:val="28"/>
        </w:rPr>
        <w:t>первых</w:t>
      </w:r>
      <w:r w:rsidRPr="00DC7E7E">
        <w:rPr>
          <w:rStyle w:val="apple-converted-space"/>
          <w:color w:val="000000"/>
          <w:spacing w:val="3"/>
          <w:sz w:val="28"/>
          <w:szCs w:val="28"/>
        </w:rPr>
        <w:t xml:space="preserve"> </w:t>
      </w:r>
      <w:r w:rsidRPr="00DC7E7E">
        <w:rPr>
          <w:rStyle w:val="markdown-word"/>
          <w:color w:val="000000"/>
          <w:spacing w:val="3"/>
          <w:sz w:val="28"/>
          <w:szCs w:val="28"/>
        </w:rPr>
        <w:t>пяти</w:t>
      </w:r>
      <w:r w:rsidRPr="00DC7E7E">
        <w:rPr>
          <w:rStyle w:val="apple-converted-space"/>
          <w:color w:val="000000"/>
          <w:spacing w:val="3"/>
          <w:sz w:val="28"/>
          <w:szCs w:val="28"/>
        </w:rPr>
        <w:t xml:space="preserve"> </w:t>
      </w:r>
      <w:r w:rsidRPr="00DC7E7E">
        <w:rPr>
          <w:rStyle w:val="markdown-word"/>
          <w:color w:val="000000"/>
          <w:spacing w:val="3"/>
          <w:sz w:val="28"/>
          <w:szCs w:val="28"/>
        </w:rPr>
        <w:t>лет</w:t>
      </w:r>
      <w:r w:rsidRPr="00DC7E7E">
        <w:rPr>
          <w:rStyle w:val="apple-converted-space"/>
          <w:color w:val="000000"/>
          <w:spacing w:val="3"/>
          <w:sz w:val="28"/>
          <w:szCs w:val="28"/>
        </w:rPr>
        <w:t xml:space="preserve"> </w:t>
      </w:r>
      <w:r w:rsidRPr="00DC7E7E">
        <w:rPr>
          <w:rStyle w:val="markdown-word"/>
          <w:color w:val="000000"/>
          <w:spacing w:val="3"/>
          <w:sz w:val="28"/>
          <w:szCs w:val="28"/>
        </w:rPr>
        <w:t xml:space="preserve">и в размере 18 </w:t>
      </w:r>
      <w:r w:rsidRPr="00FA7EE9">
        <w:rPr>
          <w:rStyle w:val="markdown-word"/>
          <w:color w:val="000000"/>
          <w:spacing w:val="3"/>
          <w:sz w:val="28"/>
          <w:szCs w:val="28"/>
        </w:rPr>
        <w:t>% – в</w:t>
      </w:r>
      <w:r w:rsidRPr="00FA7EE9">
        <w:rPr>
          <w:rStyle w:val="apple-converted-space"/>
          <w:color w:val="000000"/>
          <w:spacing w:val="3"/>
          <w:sz w:val="28"/>
          <w:szCs w:val="28"/>
        </w:rPr>
        <w:t xml:space="preserve"> </w:t>
      </w:r>
      <w:r w:rsidRPr="00FA7EE9">
        <w:rPr>
          <w:rStyle w:val="markdown-word"/>
          <w:color w:val="000000"/>
          <w:spacing w:val="3"/>
          <w:sz w:val="28"/>
          <w:szCs w:val="28"/>
        </w:rPr>
        <w:t>последующие</w:t>
      </w:r>
      <w:r w:rsidRPr="00FA7EE9">
        <w:rPr>
          <w:rStyle w:val="apple-converted-space"/>
          <w:color w:val="000000"/>
          <w:spacing w:val="3"/>
          <w:sz w:val="28"/>
          <w:szCs w:val="28"/>
        </w:rPr>
        <w:t xml:space="preserve"> </w:t>
      </w:r>
      <w:r w:rsidRPr="00FA7EE9">
        <w:rPr>
          <w:rStyle w:val="markdown-word"/>
          <w:color w:val="000000"/>
          <w:spacing w:val="3"/>
          <w:sz w:val="28"/>
          <w:szCs w:val="28"/>
        </w:rPr>
        <w:t>пять лет;</w:t>
      </w:r>
    </w:p>
    <w:p w14:paraId="0EAF182B" w14:textId="77777777" w:rsidR="009614BE" w:rsidRPr="00FA7EE9" w:rsidRDefault="009614BE" w:rsidP="009614BE">
      <w:pPr>
        <w:pStyle w:val="af0"/>
        <w:widowControl w:val="0"/>
        <w:spacing w:before="0" w:beforeAutospacing="0" w:after="0" w:afterAutospacing="0" w:line="340" w:lineRule="exact"/>
        <w:ind w:firstLine="709"/>
        <w:jc w:val="both"/>
        <w:rPr>
          <w:color w:val="000000"/>
          <w:spacing w:val="3"/>
          <w:sz w:val="28"/>
          <w:szCs w:val="28"/>
        </w:rPr>
      </w:pPr>
      <w:r w:rsidRPr="00FA7EE9">
        <w:rPr>
          <w:rStyle w:val="markdown-word"/>
          <w:color w:val="000000"/>
          <w:spacing w:val="3"/>
          <w:sz w:val="28"/>
          <w:szCs w:val="28"/>
        </w:rPr>
        <w:t>– по</w:t>
      </w:r>
      <w:r w:rsidRPr="00FA7EE9">
        <w:rPr>
          <w:rStyle w:val="apple-converted-space"/>
          <w:color w:val="000000"/>
          <w:spacing w:val="3"/>
          <w:sz w:val="28"/>
          <w:szCs w:val="28"/>
        </w:rPr>
        <w:t xml:space="preserve"> </w:t>
      </w:r>
      <w:r w:rsidRPr="00FA7EE9">
        <w:rPr>
          <w:rStyle w:val="markdown-word"/>
          <w:color w:val="000000"/>
          <w:spacing w:val="3"/>
          <w:sz w:val="28"/>
          <w:szCs w:val="28"/>
        </w:rPr>
        <w:t>налогу</w:t>
      </w:r>
      <w:r w:rsidRPr="00FA7EE9">
        <w:rPr>
          <w:rStyle w:val="apple-converted-space"/>
          <w:color w:val="000000"/>
          <w:spacing w:val="3"/>
          <w:sz w:val="28"/>
          <w:szCs w:val="28"/>
        </w:rPr>
        <w:t xml:space="preserve"> </w:t>
      </w:r>
      <w:r w:rsidRPr="00FA7EE9">
        <w:rPr>
          <w:rStyle w:val="markdown-word"/>
          <w:color w:val="000000"/>
          <w:spacing w:val="3"/>
          <w:sz w:val="28"/>
          <w:szCs w:val="28"/>
        </w:rPr>
        <w:t>на</w:t>
      </w:r>
      <w:r w:rsidRPr="00FA7EE9">
        <w:rPr>
          <w:rStyle w:val="apple-converted-space"/>
          <w:color w:val="000000"/>
          <w:spacing w:val="3"/>
          <w:sz w:val="28"/>
          <w:szCs w:val="28"/>
        </w:rPr>
        <w:t> </w:t>
      </w:r>
      <w:r w:rsidRPr="00FA7EE9">
        <w:rPr>
          <w:rStyle w:val="markdown-word"/>
          <w:color w:val="000000"/>
          <w:spacing w:val="3"/>
          <w:sz w:val="28"/>
          <w:szCs w:val="28"/>
        </w:rPr>
        <w:t>имущество</w:t>
      </w:r>
      <w:r w:rsidRPr="00FA7EE9">
        <w:rPr>
          <w:rStyle w:val="apple-converted-space"/>
          <w:color w:val="000000"/>
          <w:spacing w:val="3"/>
          <w:sz w:val="28"/>
          <w:szCs w:val="28"/>
        </w:rPr>
        <w:t xml:space="preserve"> </w:t>
      </w:r>
      <w:r w:rsidRPr="00FA7EE9">
        <w:rPr>
          <w:rStyle w:val="markdown-word"/>
          <w:color w:val="000000"/>
          <w:spacing w:val="3"/>
          <w:sz w:val="28"/>
          <w:szCs w:val="28"/>
        </w:rPr>
        <w:t>организаций в размере 0 % в</w:t>
      </w:r>
      <w:r w:rsidRPr="00FA7EE9">
        <w:rPr>
          <w:rStyle w:val="apple-converted-space"/>
          <w:color w:val="000000"/>
          <w:spacing w:val="3"/>
          <w:sz w:val="28"/>
          <w:szCs w:val="28"/>
        </w:rPr>
        <w:t xml:space="preserve"> </w:t>
      </w:r>
      <w:r w:rsidRPr="00FA7EE9">
        <w:rPr>
          <w:rStyle w:val="markdown-word"/>
          <w:color w:val="000000"/>
          <w:spacing w:val="3"/>
          <w:sz w:val="28"/>
          <w:szCs w:val="28"/>
        </w:rPr>
        <w:t>течение</w:t>
      </w:r>
      <w:r w:rsidRPr="00FA7EE9">
        <w:rPr>
          <w:rStyle w:val="apple-converted-space"/>
          <w:color w:val="000000"/>
          <w:spacing w:val="3"/>
          <w:sz w:val="28"/>
          <w:szCs w:val="28"/>
        </w:rPr>
        <w:t xml:space="preserve"> </w:t>
      </w:r>
      <w:r w:rsidRPr="00FA7EE9">
        <w:rPr>
          <w:rStyle w:val="markdown-word"/>
          <w:color w:val="000000"/>
          <w:spacing w:val="3"/>
          <w:sz w:val="28"/>
          <w:szCs w:val="28"/>
        </w:rPr>
        <w:t>10</w:t>
      </w:r>
      <w:r w:rsidRPr="00FA7EE9">
        <w:rPr>
          <w:rStyle w:val="apple-converted-space"/>
          <w:color w:val="000000"/>
          <w:spacing w:val="3"/>
          <w:sz w:val="28"/>
          <w:szCs w:val="28"/>
        </w:rPr>
        <w:t> </w:t>
      </w:r>
      <w:r w:rsidRPr="00FA7EE9">
        <w:rPr>
          <w:rStyle w:val="markdown-word"/>
          <w:color w:val="000000"/>
          <w:spacing w:val="3"/>
          <w:sz w:val="28"/>
          <w:szCs w:val="28"/>
        </w:rPr>
        <w:t>лет;</w:t>
      </w:r>
    </w:p>
    <w:p w14:paraId="6E3EF047" w14:textId="77777777" w:rsidR="009614BE" w:rsidRPr="00FA7EE9" w:rsidRDefault="009614BE" w:rsidP="009614BE">
      <w:pPr>
        <w:pStyle w:val="af0"/>
        <w:widowControl w:val="0"/>
        <w:spacing w:before="0" w:beforeAutospacing="0" w:after="0" w:afterAutospacing="0" w:line="340" w:lineRule="exact"/>
        <w:ind w:firstLine="709"/>
        <w:jc w:val="both"/>
        <w:rPr>
          <w:color w:val="000000"/>
          <w:spacing w:val="3"/>
          <w:sz w:val="28"/>
          <w:szCs w:val="28"/>
        </w:rPr>
      </w:pPr>
      <w:r w:rsidRPr="00FA7EE9">
        <w:rPr>
          <w:rStyle w:val="markdown-word"/>
          <w:color w:val="000000"/>
          <w:spacing w:val="3"/>
          <w:sz w:val="28"/>
          <w:szCs w:val="28"/>
        </w:rPr>
        <w:t>– по</w:t>
      </w:r>
      <w:r w:rsidRPr="00FA7EE9">
        <w:rPr>
          <w:rStyle w:val="apple-converted-space"/>
          <w:color w:val="000000"/>
          <w:spacing w:val="3"/>
          <w:sz w:val="28"/>
          <w:szCs w:val="28"/>
        </w:rPr>
        <w:t xml:space="preserve"> </w:t>
      </w:r>
      <w:r w:rsidRPr="00FA7EE9">
        <w:rPr>
          <w:rStyle w:val="markdown-word"/>
          <w:color w:val="000000"/>
          <w:spacing w:val="3"/>
          <w:sz w:val="28"/>
          <w:szCs w:val="28"/>
        </w:rPr>
        <w:t>земельному</w:t>
      </w:r>
      <w:r w:rsidRPr="00FA7EE9">
        <w:rPr>
          <w:rStyle w:val="apple-converted-space"/>
          <w:color w:val="000000"/>
          <w:spacing w:val="3"/>
          <w:sz w:val="28"/>
          <w:szCs w:val="28"/>
        </w:rPr>
        <w:t xml:space="preserve"> </w:t>
      </w:r>
      <w:r w:rsidRPr="00FA7EE9">
        <w:rPr>
          <w:rStyle w:val="markdown-word"/>
          <w:color w:val="000000"/>
          <w:spacing w:val="3"/>
          <w:sz w:val="28"/>
          <w:szCs w:val="28"/>
        </w:rPr>
        <w:t>налогу в размере 0 % в</w:t>
      </w:r>
      <w:r w:rsidRPr="00FA7EE9">
        <w:rPr>
          <w:rStyle w:val="apple-converted-space"/>
          <w:color w:val="000000"/>
          <w:spacing w:val="3"/>
          <w:sz w:val="28"/>
          <w:szCs w:val="28"/>
        </w:rPr>
        <w:t xml:space="preserve"> </w:t>
      </w:r>
      <w:r w:rsidRPr="00FA7EE9">
        <w:rPr>
          <w:rStyle w:val="markdown-word"/>
          <w:color w:val="000000"/>
          <w:spacing w:val="3"/>
          <w:sz w:val="28"/>
          <w:szCs w:val="28"/>
        </w:rPr>
        <w:t>течение</w:t>
      </w:r>
      <w:r w:rsidRPr="00FA7EE9">
        <w:rPr>
          <w:rStyle w:val="apple-converted-space"/>
          <w:color w:val="000000"/>
          <w:spacing w:val="3"/>
          <w:sz w:val="28"/>
          <w:szCs w:val="28"/>
        </w:rPr>
        <w:t xml:space="preserve"> </w:t>
      </w:r>
      <w:r w:rsidRPr="00FA7EE9">
        <w:rPr>
          <w:rStyle w:val="markdown-word"/>
          <w:color w:val="000000"/>
          <w:spacing w:val="3"/>
          <w:sz w:val="28"/>
          <w:szCs w:val="28"/>
        </w:rPr>
        <w:t>10</w:t>
      </w:r>
      <w:r w:rsidRPr="00FA7EE9">
        <w:rPr>
          <w:rStyle w:val="apple-converted-space"/>
          <w:color w:val="000000"/>
          <w:spacing w:val="3"/>
          <w:sz w:val="28"/>
          <w:szCs w:val="28"/>
        </w:rPr>
        <w:t xml:space="preserve"> </w:t>
      </w:r>
      <w:r w:rsidRPr="00FA7EE9">
        <w:rPr>
          <w:rStyle w:val="markdown-word"/>
          <w:color w:val="000000"/>
          <w:spacing w:val="3"/>
          <w:sz w:val="28"/>
          <w:szCs w:val="28"/>
        </w:rPr>
        <w:t>лет.</w:t>
      </w:r>
    </w:p>
    <w:p w14:paraId="7F94B8A5" w14:textId="77777777" w:rsidR="009614BE" w:rsidRPr="00532D45" w:rsidRDefault="009614BE" w:rsidP="009614BE">
      <w:pPr>
        <w:spacing w:line="340" w:lineRule="exact"/>
      </w:pPr>
      <w:r w:rsidRPr="00532D45">
        <w:t>4) Финансовую поддержку в виде субсидий, займов, лизинга и гарантий, получили 17 инвестиционных проектов, в том числе:</w:t>
      </w:r>
    </w:p>
    <w:p w14:paraId="077C7EAB" w14:textId="77777777" w:rsidR="009614BE" w:rsidRPr="00532D45" w:rsidRDefault="009614BE" w:rsidP="009614BE">
      <w:pPr>
        <w:spacing w:line="340" w:lineRule="exact"/>
      </w:pPr>
      <w:r w:rsidRPr="00532D45">
        <w:t>– в сфере сельского хозяйства – 5 инвестиционным проектам на общую сумму 602,1 млн рублей (ООО «Полоса», ООО «АЛИЯК», ООО «Анжелина», КФХ «Сад», АО «</w:t>
      </w:r>
      <w:proofErr w:type="spellStart"/>
      <w:r w:rsidRPr="00532D45">
        <w:t>Кизлярагрокомплекс</w:t>
      </w:r>
      <w:proofErr w:type="spellEnd"/>
      <w:r w:rsidRPr="00532D45">
        <w:t>»);</w:t>
      </w:r>
    </w:p>
    <w:p w14:paraId="4E1408D0" w14:textId="77777777" w:rsidR="009614BE" w:rsidRPr="00532D45" w:rsidRDefault="009614BE" w:rsidP="009614BE">
      <w:pPr>
        <w:spacing w:line="340" w:lineRule="exact"/>
      </w:pPr>
      <w:r w:rsidRPr="00532D45">
        <w:t>– в сфере промышленности – инвестиционному проекту АО «Керамогранит-Дагестан» в виде субсидии на компенсацию части затрат, связанных с приобретением машин и оборудования, в том числе нового оборудования, для реализации инвестиционных проектов по модернизации производства на сумму 2,3 млн рублей и на компенсацию части затрат, связанных с приобретением машин и оборудования, в том числе нового оборудования, для реализации инвестиционных проектов по модернизации производства на сумму 2,5 млн рублей. При этом АО «Керамогранит Дагестан» приостановил реализацию проекта в связи с санкциями;</w:t>
      </w:r>
    </w:p>
    <w:p w14:paraId="71A2F138" w14:textId="77777777" w:rsidR="009614BE" w:rsidRPr="00532D45" w:rsidRDefault="009614BE" w:rsidP="009614BE">
      <w:pPr>
        <w:spacing w:line="340" w:lineRule="exact"/>
      </w:pPr>
      <w:r w:rsidRPr="00532D45">
        <w:t>– в сфере туризма – ООО «Каспий» в виде субсидии по созданию модульных некапитальных средств размещения на сумму 23,8 млн рублей (проект «Расширение туристско-рекреационного комплекса «Каспий»);</w:t>
      </w:r>
    </w:p>
    <w:p w14:paraId="130CF37F" w14:textId="77777777" w:rsidR="009614BE" w:rsidRPr="00532D45" w:rsidRDefault="009614BE" w:rsidP="009614BE">
      <w:pPr>
        <w:spacing w:line="340" w:lineRule="exact"/>
      </w:pPr>
      <w:r w:rsidRPr="00532D45">
        <w:t>– в сфере рыбного хозяйства – инвестиционному проекту ООО «Ирганайская Форель» в виде субсидии на приобретение кормов на сумму 2,095 млн рублей (проект «Строительство рыбоводной фермы по выращиванию форели в садках в акватории Ирганайского водохранилища и в УЗВ (установка замкнутого водоснабжения)»;</w:t>
      </w:r>
    </w:p>
    <w:p w14:paraId="72E6163E" w14:textId="77777777" w:rsidR="009614BE" w:rsidRPr="00532D45" w:rsidRDefault="009614BE" w:rsidP="009614BE">
      <w:pPr>
        <w:spacing w:line="340" w:lineRule="exact"/>
      </w:pPr>
      <w:r w:rsidRPr="00532D45">
        <w:t xml:space="preserve">– Агентством по предпринимательству и инвестициям Республики Дагестан предоставлены субсидии: </w:t>
      </w:r>
    </w:p>
    <w:p w14:paraId="7FF030D2" w14:textId="77777777" w:rsidR="009614BE" w:rsidRPr="00532D45" w:rsidRDefault="009614BE" w:rsidP="009614BE">
      <w:pPr>
        <w:spacing w:line="340" w:lineRule="exact"/>
      </w:pPr>
      <w:r w:rsidRPr="00532D45">
        <w:t xml:space="preserve">на первоначальный взнос при заключении договора лизинга ООО «Анжелина» в размере 0,637 млн рублей; </w:t>
      </w:r>
    </w:p>
    <w:p w14:paraId="3C8DE27F" w14:textId="77777777" w:rsidR="009614BE" w:rsidRPr="00532D45" w:rsidRDefault="009614BE" w:rsidP="009614BE">
      <w:pPr>
        <w:spacing w:line="340" w:lineRule="exact"/>
      </w:pPr>
      <w:r w:rsidRPr="00532D45">
        <w:t>по возмещению части затрат, связанных с уплатой процентов по кредиту ООО «Батыр-бройлер» в размере 5,6 млн рублей.</w:t>
      </w:r>
    </w:p>
    <w:p w14:paraId="2A3705DE" w14:textId="77777777" w:rsidR="009614BE" w:rsidRPr="00532D45" w:rsidRDefault="009614BE" w:rsidP="009614BE">
      <w:pPr>
        <w:spacing w:line="340" w:lineRule="exact"/>
      </w:pPr>
      <w:r w:rsidRPr="00532D45">
        <w:t>Размер финансирования по лизинговым сделкам МФК «</w:t>
      </w:r>
      <w:proofErr w:type="spellStart"/>
      <w:r w:rsidRPr="00532D45">
        <w:t>Даглизингфонд</w:t>
      </w:r>
      <w:proofErr w:type="spellEnd"/>
      <w:r w:rsidRPr="00532D45">
        <w:t>» инициаторам инвестиционных проектов составил: в 2024 году – на сумму 3,1 млн рублей (ООО «Керамин»), в 2025 году – на сумму 41,3 млн рублей (ООО «Батыр-Бройлер»), ООО «</w:t>
      </w:r>
      <w:proofErr w:type="spellStart"/>
      <w:r w:rsidRPr="00532D45">
        <w:t>Ириб</w:t>
      </w:r>
      <w:proofErr w:type="spellEnd"/>
      <w:r w:rsidRPr="00532D45">
        <w:t>» – на сумму 38,2 млн рублей, ООО «</w:t>
      </w:r>
      <w:proofErr w:type="spellStart"/>
      <w:r w:rsidRPr="00532D45">
        <w:t>Экотуркомплекс</w:t>
      </w:r>
      <w:proofErr w:type="spellEnd"/>
      <w:r w:rsidRPr="00532D45">
        <w:t xml:space="preserve"> </w:t>
      </w:r>
      <w:proofErr w:type="spellStart"/>
      <w:r w:rsidRPr="00532D45">
        <w:t>Главрыба</w:t>
      </w:r>
      <w:proofErr w:type="spellEnd"/>
      <w:r w:rsidRPr="00532D45">
        <w:t>» – 51,9 млн рублей.</w:t>
      </w:r>
    </w:p>
    <w:p w14:paraId="1BE8E66C" w14:textId="77777777" w:rsidR="009614BE" w:rsidRPr="00532D45" w:rsidRDefault="009614BE" w:rsidP="009614BE">
      <w:pPr>
        <w:spacing w:line="340" w:lineRule="exact"/>
      </w:pPr>
      <w:r w:rsidRPr="00532D45">
        <w:t xml:space="preserve">Гарантийная поддержка по линии подведомственному Агентству по предпринимательству и инвестициям Республики Дагестан Гарантийному фонду размер поручительства по кредитным договорам инициаторов инвестиционных проектов составляет: ООО «Анжелина» – 5 млн рублей (реализован), КФХ «Сад» – 25 млн рублей, ИП </w:t>
      </w:r>
      <w:proofErr w:type="spellStart"/>
      <w:r w:rsidRPr="00532D45">
        <w:t>Гюльмагомедов</w:t>
      </w:r>
      <w:proofErr w:type="spellEnd"/>
      <w:r w:rsidRPr="00532D45">
        <w:t xml:space="preserve"> </w:t>
      </w:r>
      <w:proofErr w:type="spellStart"/>
      <w:r w:rsidRPr="00532D45">
        <w:t>Шихмагомед</w:t>
      </w:r>
      <w:proofErr w:type="spellEnd"/>
      <w:r w:rsidRPr="00532D45">
        <w:t xml:space="preserve"> </w:t>
      </w:r>
      <w:proofErr w:type="spellStart"/>
      <w:r w:rsidRPr="00532D45">
        <w:t>Исрафилович</w:t>
      </w:r>
      <w:proofErr w:type="spellEnd"/>
      <w:r w:rsidRPr="00532D45">
        <w:t xml:space="preserve"> – 25 млн рублей (проект по строительству отеля «Камелия»). </w:t>
      </w:r>
    </w:p>
    <w:p w14:paraId="50DC8FBB" w14:textId="77777777" w:rsidR="009614BE" w:rsidRPr="00E446C6" w:rsidRDefault="009614BE" w:rsidP="009614BE">
      <w:pPr>
        <w:spacing w:line="340" w:lineRule="exact"/>
        <w:rPr>
          <w:szCs w:val="28"/>
          <w:shd w:val="clear" w:color="auto" w:fill="FFFF00"/>
        </w:rPr>
      </w:pPr>
      <w:r w:rsidRPr="00532D45">
        <w:t>Таким образом, меры государственной</w:t>
      </w:r>
      <w:r w:rsidRPr="00E446C6">
        <w:rPr>
          <w:rStyle w:val="apple-converted-space"/>
          <w:spacing w:val="3"/>
          <w:szCs w:val="28"/>
        </w:rPr>
        <w:t xml:space="preserve"> </w:t>
      </w:r>
      <w:r w:rsidRPr="00E446C6">
        <w:rPr>
          <w:rStyle w:val="markdown-word"/>
          <w:spacing w:val="3"/>
          <w:szCs w:val="28"/>
        </w:rPr>
        <w:t>поддержки</w:t>
      </w:r>
      <w:r w:rsidRPr="00E446C6">
        <w:rPr>
          <w:rStyle w:val="apple-converted-space"/>
          <w:spacing w:val="3"/>
          <w:szCs w:val="28"/>
        </w:rPr>
        <w:t xml:space="preserve"> </w:t>
      </w:r>
      <w:r w:rsidRPr="00E446C6">
        <w:rPr>
          <w:rStyle w:val="markdown-word"/>
          <w:spacing w:val="3"/>
          <w:szCs w:val="28"/>
        </w:rPr>
        <w:t>не</w:t>
      </w:r>
      <w:r w:rsidRPr="00E446C6">
        <w:rPr>
          <w:rStyle w:val="apple-converted-space"/>
          <w:spacing w:val="3"/>
          <w:szCs w:val="28"/>
        </w:rPr>
        <w:t xml:space="preserve"> </w:t>
      </w:r>
      <w:r w:rsidRPr="00E446C6">
        <w:rPr>
          <w:rStyle w:val="markdown-word"/>
          <w:spacing w:val="3"/>
          <w:szCs w:val="28"/>
        </w:rPr>
        <w:t>были</w:t>
      </w:r>
      <w:r w:rsidRPr="00E446C6">
        <w:rPr>
          <w:rStyle w:val="apple-converted-space"/>
          <w:spacing w:val="3"/>
          <w:szCs w:val="28"/>
        </w:rPr>
        <w:t xml:space="preserve"> </w:t>
      </w:r>
      <w:r w:rsidRPr="00E446C6">
        <w:rPr>
          <w:rStyle w:val="markdown-word"/>
          <w:spacing w:val="3"/>
          <w:szCs w:val="28"/>
        </w:rPr>
        <w:t>оказаны</w:t>
      </w:r>
      <w:r w:rsidRPr="00E446C6">
        <w:rPr>
          <w:rStyle w:val="apple-converted-space"/>
          <w:spacing w:val="3"/>
          <w:szCs w:val="28"/>
        </w:rPr>
        <w:t xml:space="preserve"> </w:t>
      </w:r>
      <w:r w:rsidRPr="00E446C6">
        <w:rPr>
          <w:rStyle w:val="markdown-word"/>
          <w:spacing w:val="3"/>
          <w:szCs w:val="28"/>
        </w:rPr>
        <w:t>инициатор</w:t>
      </w:r>
      <w:r>
        <w:rPr>
          <w:rStyle w:val="markdown-word"/>
          <w:spacing w:val="3"/>
          <w:szCs w:val="28"/>
        </w:rPr>
        <w:t>ам</w:t>
      </w:r>
      <w:r w:rsidRPr="00E446C6">
        <w:rPr>
          <w:rStyle w:val="apple-converted-space"/>
          <w:spacing w:val="3"/>
          <w:szCs w:val="28"/>
        </w:rPr>
        <w:t xml:space="preserve"> </w:t>
      </w:r>
      <w:r w:rsidRPr="00E446C6">
        <w:rPr>
          <w:rStyle w:val="markdown-word"/>
          <w:spacing w:val="3"/>
          <w:szCs w:val="28"/>
        </w:rPr>
        <w:t>21</w:t>
      </w:r>
      <w:r w:rsidRPr="00E446C6">
        <w:rPr>
          <w:rStyle w:val="apple-converted-space"/>
          <w:spacing w:val="3"/>
          <w:szCs w:val="28"/>
        </w:rPr>
        <w:t xml:space="preserve"> </w:t>
      </w:r>
      <w:r w:rsidRPr="00E446C6">
        <w:rPr>
          <w:rStyle w:val="markdown-word"/>
          <w:spacing w:val="3"/>
          <w:szCs w:val="28"/>
        </w:rPr>
        <w:t>инвестиционного</w:t>
      </w:r>
      <w:r w:rsidRPr="00E446C6">
        <w:rPr>
          <w:rStyle w:val="apple-converted-space"/>
          <w:spacing w:val="3"/>
          <w:szCs w:val="28"/>
        </w:rPr>
        <w:t xml:space="preserve"> </w:t>
      </w:r>
      <w:r w:rsidRPr="00E446C6">
        <w:rPr>
          <w:rStyle w:val="markdown-word"/>
          <w:spacing w:val="3"/>
          <w:szCs w:val="28"/>
        </w:rPr>
        <w:t>проекта</w:t>
      </w:r>
      <w:r>
        <w:rPr>
          <w:rStyle w:val="markdown-word"/>
          <w:spacing w:val="3"/>
          <w:szCs w:val="28"/>
        </w:rPr>
        <w:t>, что составляет 31,3 % от общего количества проектов</w:t>
      </w:r>
      <w:r w:rsidRPr="00E446C6">
        <w:rPr>
          <w:rStyle w:val="markdown-word"/>
          <w:spacing w:val="3"/>
          <w:szCs w:val="28"/>
        </w:rPr>
        <w:t>,</w:t>
      </w:r>
      <w:r w:rsidRPr="00E446C6">
        <w:rPr>
          <w:rStyle w:val="apple-converted-space"/>
          <w:spacing w:val="3"/>
          <w:szCs w:val="28"/>
        </w:rPr>
        <w:t xml:space="preserve"> </w:t>
      </w:r>
      <w:r w:rsidRPr="00E446C6">
        <w:rPr>
          <w:rStyle w:val="markdown-word"/>
          <w:spacing w:val="3"/>
          <w:szCs w:val="28"/>
        </w:rPr>
        <w:t>включ</w:t>
      </w:r>
      <w:r>
        <w:rPr>
          <w:rStyle w:val="markdown-word"/>
          <w:spacing w:val="3"/>
          <w:szCs w:val="28"/>
        </w:rPr>
        <w:t>е</w:t>
      </w:r>
      <w:r w:rsidRPr="00E446C6">
        <w:rPr>
          <w:rStyle w:val="markdown-word"/>
          <w:spacing w:val="3"/>
          <w:szCs w:val="28"/>
        </w:rPr>
        <w:t>нн</w:t>
      </w:r>
      <w:r>
        <w:rPr>
          <w:rStyle w:val="markdown-word"/>
          <w:spacing w:val="3"/>
          <w:szCs w:val="28"/>
        </w:rPr>
        <w:t xml:space="preserve">ых </w:t>
      </w:r>
      <w:r w:rsidRPr="00E446C6">
        <w:rPr>
          <w:rStyle w:val="markdown-word"/>
          <w:spacing w:val="3"/>
          <w:szCs w:val="28"/>
        </w:rPr>
        <w:t>в</w:t>
      </w:r>
      <w:r w:rsidRPr="00E446C6">
        <w:rPr>
          <w:rStyle w:val="apple-converted-space"/>
          <w:spacing w:val="3"/>
          <w:szCs w:val="28"/>
        </w:rPr>
        <w:t> </w:t>
      </w:r>
      <w:r w:rsidRPr="00E446C6">
        <w:rPr>
          <w:rStyle w:val="markdown-word"/>
          <w:spacing w:val="3"/>
          <w:szCs w:val="28"/>
        </w:rPr>
        <w:t xml:space="preserve">Реестр </w:t>
      </w:r>
      <w:r>
        <w:rPr>
          <w:szCs w:val="28"/>
        </w:rPr>
        <w:t>инвестиционных проектов Республики Дагестан.</w:t>
      </w:r>
    </w:p>
    <w:p w14:paraId="0DC8A883" w14:textId="2E59AAAC" w:rsidR="009614BE" w:rsidRPr="00713BDD" w:rsidRDefault="00756038" w:rsidP="009614BE">
      <w:pPr>
        <w:spacing w:line="340" w:lineRule="exact"/>
        <w:textAlignment w:val="baseline"/>
        <w:rPr>
          <w:szCs w:val="28"/>
        </w:rPr>
      </w:pPr>
      <w:r>
        <w:rPr>
          <w:bCs/>
          <w:szCs w:val="28"/>
        </w:rPr>
        <w:t>11.</w:t>
      </w:r>
      <w:r w:rsidR="009614BE" w:rsidRPr="003268A5">
        <w:rPr>
          <w:szCs w:val="28"/>
        </w:rPr>
        <w:t xml:space="preserve"> </w:t>
      </w:r>
      <w:r w:rsidR="009614BE">
        <w:rPr>
          <w:szCs w:val="28"/>
        </w:rPr>
        <w:t xml:space="preserve">В ходе экспертно-аналитического мероприятия установлено, что в нарушение требований </w:t>
      </w:r>
      <w:r w:rsidR="00B31A80" w:rsidRPr="003268A5">
        <w:rPr>
          <w:szCs w:val="28"/>
        </w:rPr>
        <w:t>Порядк</w:t>
      </w:r>
      <w:r w:rsidR="00B31A80">
        <w:rPr>
          <w:szCs w:val="28"/>
        </w:rPr>
        <w:t>а</w:t>
      </w:r>
      <w:r w:rsidR="00B31A80" w:rsidRPr="003268A5">
        <w:rPr>
          <w:szCs w:val="28"/>
        </w:rPr>
        <w:t xml:space="preserve"> (регламент</w:t>
      </w:r>
      <w:r w:rsidR="00B31A80">
        <w:rPr>
          <w:szCs w:val="28"/>
        </w:rPr>
        <w:t>а</w:t>
      </w:r>
      <w:r w:rsidR="00B31A80" w:rsidRPr="003268A5">
        <w:rPr>
          <w:szCs w:val="28"/>
        </w:rPr>
        <w:t xml:space="preserve">) взаимодействия органов исполнительной </w:t>
      </w:r>
      <w:r w:rsidR="00B31A80">
        <w:rPr>
          <w:szCs w:val="28"/>
        </w:rPr>
        <w:t>власти Республики Дагестан и субъектов инвестиционной деятельности по сопровождению инвестиционных проектов по принципу одного окна (</w:t>
      </w:r>
      <w:r w:rsidR="00B31A80">
        <w:rPr>
          <w:rFonts w:eastAsia="Times New Roman"/>
          <w:bCs/>
          <w:szCs w:val="28"/>
        </w:rPr>
        <w:t xml:space="preserve">Постановление Правительства </w:t>
      </w:r>
      <w:r w:rsidR="00B31A80">
        <w:rPr>
          <w:rFonts w:eastAsia="Times New Roman"/>
          <w:szCs w:val="28"/>
        </w:rPr>
        <w:t>Республики Дагестан</w:t>
      </w:r>
      <w:r w:rsidR="00B31A80">
        <w:rPr>
          <w:rFonts w:eastAsia="Times New Roman"/>
          <w:bCs/>
          <w:szCs w:val="28"/>
        </w:rPr>
        <w:t xml:space="preserve"> от 21.06.2023 № 303) </w:t>
      </w:r>
      <w:r w:rsidR="009614BE">
        <w:rPr>
          <w:szCs w:val="28"/>
        </w:rPr>
        <w:t>Агентством по предпринимательству и инвестициям Республики Дагестан соответствующие сведения о количестве инвестиционных проектов и информацию о ходе их реализации в Правительство Республики Дагестан, в 2025 году, ежеквартально не представлялись.</w:t>
      </w:r>
    </w:p>
    <w:p w14:paraId="65F55319" w14:textId="77777777" w:rsidR="009614BE" w:rsidRPr="005F71A0" w:rsidRDefault="00756038" w:rsidP="009614BE">
      <w:pPr>
        <w:spacing w:line="340" w:lineRule="exact"/>
        <w:textAlignment w:val="baseline"/>
        <w:rPr>
          <w:szCs w:val="28"/>
        </w:rPr>
      </w:pPr>
      <w:r>
        <w:rPr>
          <w:bCs/>
          <w:szCs w:val="28"/>
        </w:rPr>
        <w:t>12.</w:t>
      </w:r>
      <w:r w:rsidR="009614BE" w:rsidRPr="003268A5">
        <w:rPr>
          <w:szCs w:val="28"/>
        </w:rPr>
        <w:t xml:space="preserve"> Согласно </w:t>
      </w:r>
      <w:r w:rsidR="009614BE">
        <w:rPr>
          <w:szCs w:val="28"/>
        </w:rPr>
        <w:t>пункта 4 раздела 1 Протокола заседания Совета при Главе Республики Дагестан по улучшению инвестиционного климата и развитию предпринимательства в Республике Дагестан от 18.01.2023 № 01-22-01-521/23 органам исполнительной власти Республике Дагестан, ответственным за реализацию инвестиционных проектов, было поручено осуществлять мониторинг хода реализации инвестиционных проектов и обеспечить ежемесячное представление актуальной информации по их реализации в Агентство по предпринимательству и инвестициям Республики Дагестан.</w:t>
      </w:r>
    </w:p>
    <w:p w14:paraId="0F81D80D" w14:textId="77777777" w:rsidR="009614BE" w:rsidRPr="00027365" w:rsidRDefault="009614BE" w:rsidP="009614BE">
      <w:pPr>
        <w:spacing w:line="340" w:lineRule="exact"/>
        <w:textAlignment w:val="baseline"/>
        <w:rPr>
          <w:color w:val="0070C0"/>
          <w:spacing w:val="3"/>
          <w:szCs w:val="28"/>
        </w:rPr>
      </w:pPr>
      <w:r>
        <w:rPr>
          <w:rStyle w:val="markdown-word"/>
          <w:spacing w:val="3"/>
          <w:szCs w:val="28"/>
        </w:rPr>
        <w:t>Однако, отраслевые органы исполнительной</w:t>
      </w:r>
      <w:r>
        <w:rPr>
          <w:rStyle w:val="apple-converted-space"/>
          <w:spacing w:val="3"/>
          <w:szCs w:val="28"/>
        </w:rPr>
        <w:t xml:space="preserve"> </w:t>
      </w:r>
      <w:r>
        <w:rPr>
          <w:rStyle w:val="markdown-word"/>
          <w:spacing w:val="3"/>
          <w:szCs w:val="28"/>
        </w:rPr>
        <w:t>власти</w:t>
      </w:r>
      <w:r>
        <w:rPr>
          <w:rStyle w:val="apple-converted-space"/>
          <w:spacing w:val="3"/>
          <w:szCs w:val="28"/>
        </w:rPr>
        <w:t xml:space="preserve"> </w:t>
      </w:r>
      <w:r>
        <w:rPr>
          <w:rStyle w:val="markdown-word"/>
          <w:spacing w:val="3"/>
          <w:szCs w:val="28"/>
        </w:rPr>
        <w:t>Республики</w:t>
      </w:r>
      <w:r>
        <w:rPr>
          <w:rStyle w:val="apple-converted-space"/>
          <w:spacing w:val="3"/>
          <w:szCs w:val="28"/>
        </w:rPr>
        <w:t xml:space="preserve"> </w:t>
      </w:r>
      <w:r>
        <w:rPr>
          <w:rStyle w:val="markdown-word"/>
          <w:spacing w:val="3"/>
          <w:szCs w:val="28"/>
        </w:rPr>
        <w:t>Дагестан</w:t>
      </w:r>
      <w:r>
        <w:rPr>
          <w:rStyle w:val="af6"/>
          <w:szCs w:val="28"/>
          <w:shd w:val="clear" w:color="auto" w:fill="FFFFFF"/>
        </w:rPr>
        <w:t xml:space="preserve">, </w:t>
      </w:r>
      <w:r>
        <w:rPr>
          <w:bCs/>
          <w:szCs w:val="28"/>
        </w:rPr>
        <w:t>ежемесячно не представляли в Агентство по предпринимательству и инвестициям Республики Дагестан отчеты о реализации инвестиционных проектов, в том числе, масштабных инвестиционных проектов</w:t>
      </w:r>
      <w:r w:rsidRPr="00027365">
        <w:rPr>
          <w:bCs/>
          <w:color w:val="0070C0"/>
          <w:szCs w:val="28"/>
        </w:rPr>
        <w:t xml:space="preserve">. </w:t>
      </w:r>
    </w:p>
    <w:p w14:paraId="034A28C4" w14:textId="77777777" w:rsidR="009614BE" w:rsidRPr="005F71A0" w:rsidRDefault="00756038" w:rsidP="009614BE">
      <w:pPr>
        <w:spacing w:line="340" w:lineRule="exact"/>
        <w:rPr>
          <w:szCs w:val="28"/>
        </w:rPr>
      </w:pPr>
      <w:r>
        <w:rPr>
          <w:bCs/>
          <w:szCs w:val="28"/>
        </w:rPr>
        <w:t>13.</w:t>
      </w:r>
      <w:r w:rsidR="009614BE" w:rsidRPr="003268A5">
        <w:rPr>
          <w:szCs w:val="28"/>
        </w:rPr>
        <w:t xml:space="preserve"> В </w:t>
      </w:r>
      <w:r w:rsidR="009614BE">
        <w:rPr>
          <w:szCs w:val="28"/>
        </w:rPr>
        <w:t xml:space="preserve">рамках экспертно-аналитического мероприятия, Счетной палатой Республики Дагестан в </w:t>
      </w:r>
      <w:r w:rsidR="009614BE">
        <w:rPr>
          <w:rStyle w:val="markdown-word"/>
          <w:spacing w:val="3"/>
          <w:szCs w:val="28"/>
        </w:rPr>
        <w:t>отраслевых органах исполнительной</w:t>
      </w:r>
      <w:r w:rsidR="009614BE">
        <w:rPr>
          <w:rStyle w:val="apple-converted-space"/>
          <w:spacing w:val="3"/>
          <w:szCs w:val="28"/>
        </w:rPr>
        <w:t xml:space="preserve"> </w:t>
      </w:r>
      <w:r w:rsidR="009614BE">
        <w:rPr>
          <w:rStyle w:val="markdown-word"/>
          <w:spacing w:val="3"/>
          <w:szCs w:val="28"/>
        </w:rPr>
        <w:t>власти</w:t>
      </w:r>
      <w:r w:rsidR="009614BE">
        <w:rPr>
          <w:rStyle w:val="apple-converted-space"/>
          <w:spacing w:val="3"/>
          <w:szCs w:val="28"/>
        </w:rPr>
        <w:t xml:space="preserve"> </w:t>
      </w:r>
      <w:r w:rsidR="009614BE">
        <w:rPr>
          <w:rStyle w:val="markdown-word"/>
          <w:spacing w:val="3"/>
          <w:szCs w:val="28"/>
        </w:rPr>
        <w:t>Республики</w:t>
      </w:r>
      <w:r w:rsidR="009614BE">
        <w:rPr>
          <w:rStyle w:val="apple-converted-space"/>
          <w:spacing w:val="3"/>
          <w:szCs w:val="28"/>
        </w:rPr>
        <w:t xml:space="preserve"> </w:t>
      </w:r>
      <w:r w:rsidR="009614BE">
        <w:rPr>
          <w:rStyle w:val="markdown-word"/>
          <w:spacing w:val="3"/>
          <w:szCs w:val="28"/>
        </w:rPr>
        <w:t xml:space="preserve">Дагестан были запрошены сведений о сопровождении инвестиционных проектов (о </w:t>
      </w:r>
      <w:r w:rsidR="009614BE">
        <w:rPr>
          <w:szCs w:val="28"/>
        </w:rPr>
        <w:t>мерах государственной поддержки инициаторов инвестиционных проектов, о достижении показателей, предусмотренных инвестиционными проектами</w:t>
      </w:r>
      <w:r w:rsidR="009614BE">
        <w:rPr>
          <w:rStyle w:val="markdown-word"/>
          <w:spacing w:val="3"/>
          <w:szCs w:val="28"/>
        </w:rPr>
        <w:t xml:space="preserve">, в том числе, информация о плановых и фактических показателях </w:t>
      </w:r>
      <w:r w:rsidR="009614BE">
        <w:rPr>
          <w:szCs w:val="28"/>
        </w:rPr>
        <w:t xml:space="preserve">численности созданных рабочих мест и уплаченных налоговых платежей, инвестиций, сведений о мерах государственной поддержки (включая субсидии, льготы и иные преференции). </w:t>
      </w:r>
    </w:p>
    <w:p w14:paraId="4F0AA9F7" w14:textId="77777777" w:rsidR="009614BE" w:rsidRDefault="009614BE" w:rsidP="009614BE">
      <w:pPr>
        <w:spacing w:line="340" w:lineRule="exact"/>
        <w:rPr>
          <w:szCs w:val="28"/>
        </w:rPr>
      </w:pPr>
      <w:r>
        <w:rPr>
          <w:szCs w:val="28"/>
        </w:rPr>
        <w:t>Анализ представленной информации показал, что отраслевыми органами исполнительной власти Республики Дагестан не в полной мере реализуются мероприятия по сопровождению инвестиционных проектов, не проводиться анализ их реализации. При этом, в Агентство по предпринимательству и инвестициям Республики Дагестан ежемесячно не представляется информация о ходе выполнения инвестиционных проектов. В частности, в представленных материалах о реализации инвестиционных проектов, относящихся к сфере деятельности:</w:t>
      </w:r>
    </w:p>
    <w:p w14:paraId="67273C80" w14:textId="40F5562F" w:rsidR="009614BE" w:rsidRPr="00C21124" w:rsidRDefault="009614BE" w:rsidP="009614BE">
      <w:pPr>
        <w:spacing w:line="340" w:lineRule="exact"/>
        <w:rPr>
          <w:szCs w:val="28"/>
          <w:shd w:val="clear" w:color="auto" w:fill="FFFFFF"/>
        </w:rPr>
      </w:pPr>
      <w:r w:rsidRPr="00B31A80">
        <w:rPr>
          <w:rStyle w:val="af6"/>
          <w:b w:val="0"/>
          <w:bCs w:val="0"/>
          <w:szCs w:val="28"/>
          <w:shd w:val="clear" w:color="auto" w:fill="FFFFFF"/>
        </w:rPr>
        <w:t>1) Министерства промышленности и торговли Республики Дагестан</w:t>
      </w:r>
      <w:r>
        <w:rPr>
          <w:rStyle w:val="af6"/>
          <w:szCs w:val="28"/>
          <w:shd w:val="clear" w:color="auto" w:fill="FFFFFF"/>
        </w:rPr>
        <w:t xml:space="preserve"> </w:t>
      </w:r>
      <w:r w:rsidRPr="00B94CC7">
        <w:rPr>
          <w:rStyle w:val="af6"/>
          <w:b w:val="0"/>
          <w:bCs w:val="0"/>
          <w:szCs w:val="28"/>
          <w:shd w:val="clear" w:color="auto" w:fill="FFFFFF"/>
        </w:rPr>
        <w:t>отсутствуют сведения о</w:t>
      </w:r>
      <w:r>
        <w:rPr>
          <w:rStyle w:val="af6"/>
          <w:szCs w:val="28"/>
          <w:shd w:val="clear" w:color="auto" w:fill="FFFFFF"/>
        </w:rPr>
        <w:t xml:space="preserve"> </w:t>
      </w:r>
      <w:r>
        <w:rPr>
          <w:szCs w:val="28"/>
          <w:shd w:val="clear" w:color="auto" w:fill="FFFFFF"/>
        </w:rPr>
        <w:t>плановых показателях и фактически уплаченных налоговых платежах в рамках реализации инвестиционных проектов:</w:t>
      </w:r>
    </w:p>
    <w:p w14:paraId="6748EE30" w14:textId="77777777" w:rsidR="009614BE" w:rsidRPr="00C21124" w:rsidRDefault="009614BE" w:rsidP="009614BE">
      <w:pPr>
        <w:spacing w:line="340" w:lineRule="exact"/>
        <w:rPr>
          <w:color w:val="000000"/>
          <w:szCs w:val="28"/>
        </w:rPr>
      </w:pPr>
      <w:r>
        <w:rPr>
          <w:szCs w:val="28"/>
          <w:shd w:val="clear" w:color="auto" w:fill="FFFFFF"/>
        </w:rPr>
        <w:t xml:space="preserve">– </w:t>
      </w:r>
      <w:r>
        <w:rPr>
          <w:color w:val="000000"/>
          <w:szCs w:val="28"/>
        </w:rPr>
        <w:t xml:space="preserve">«Техническое перевооружение и расширение заготовительного производства» (инициатор – АО «Завод им. Гаджиева»); </w:t>
      </w:r>
    </w:p>
    <w:p w14:paraId="73E692A8" w14:textId="77777777" w:rsidR="009614BE" w:rsidRPr="00C21124" w:rsidRDefault="009614BE" w:rsidP="009614BE">
      <w:pPr>
        <w:spacing w:line="340" w:lineRule="exact"/>
        <w:rPr>
          <w:color w:val="000000"/>
          <w:szCs w:val="28"/>
        </w:rPr>
      </w:pPr>
      <w:r>
        <w:rPr>
          <w:color w:val="000000"/>
          <w:szCs w:val="28"/>
        </w:rPr>
        <w:t xml:space="preserve">– «Организация и расширение производства керамогранитной плитки в Республике Дагестан» (инициатор – АО «Керамогранит-Дагестан»); </w:t>
      </w:r>
    </w:p>
    <w:p w14:paraId="6F953475" w14:textId="77777777" w:rsidR="009614BE" w:rsidRPr="00C21124" w:rsidRDefault="009614BE" w:rsidP="009614BE">
      <w:pPr>
        <w:spacing w:line="340" w:lineRule="exact"/>
        <w:rPr>
          <w:color w:val="000000"/>
          <w:szCs w:val="28"/>
        </w:rPr>
      </w:pPr>
      <w:r>
        <w:rPr>
          <w:color w:val="000000"/>
          <w:szCs w:val="28"/>
        </w:rPr>
        <w:t>– «Реализация проекта по строительству швейного цеха в с. Карата Ахвахского района» (инициатор – ООО «</w:t>
      </w:r>
      <w:proofErr w:type="spellStart"/>
      <w:r>
        <w:rPr>
          <w:color w:val="000000"/>
          <w:szCs w:val="28"/>
        </w:rPr>
        <w:t>Пронт</w:t>
      </w:r>
      <w:proofErr w:type="spellEnd"/>
      <w:r>
        <w:rPr>
          <w:color w:val="000000"/>
          <w:szCs w:val="28"/>
        </w:rPr>
        <w:t>»);</w:t>
      </w:r>
    </w:p>
    <w:p w14:paraId="4A0A6F67" w14:textId="77777777" w:rsidR="009614BE" w:rsidRPr="00C21124" w:rsidRDefault="009614BE" w:rsidP="009614BE">
      <w:pPr>
        <w:spacing w:line="340" w:lineRule="exact"/>
        <w:rPr>
          <w:color w:val="000000"/>
          <w:szCs w:val="28"/>
        </w:rPr>
      </w:pPr>
      <w:r>
        <w:rPr>
          <w:color w:val="000000"/>
          <w:szCs w:val="28"/>
        </w:rPr>
        <w:t>– «Создание высокотехнологичного производства многоцелевого четырехместного двух-двигательного самолета МАИ-411 «Альфа-КМ» (инициатор – АО «Концерн КЭМЗ»);</w:t>
      </w:r>
    </w:p>
    <w:p w14:paraId="0D60A8D9" w14:textId="77777777" w:rsidR="009614BE" w:rsidRDefault="009614BE" w:rsidP="009614BE">
      <w:pPr>
        <w:spacing w:line="340" w:lineRule="exact"/>
        <w:rPr>
          <w:color w:val="000000"/>
          <w:szCs w:val="28"/>
        </w:rPr>
      </w:pPr>
      <w:r>
        <w:rPr>
          <w:color w:val="000000"/>
          <w:szCs w:val="28"/>
        </w:rPr>
        <w:t>–</w:t>
      </w:r>
      <w:r w:rsidR="00B94CC7">
        <w:rPr>
          <w:color w:val="000000"/>
          <w:szCs w:val="28"/>
        </w:rPr>
        <w:t> </w:t>
      </w:r>
      <w:r>
        <w:rPr>
          <w:color w:val="000000"/>
          <w:szCs w:val="28"/>
        </w:rPr>
        <w:t>«Организация производства одностадийного текстильного стекловолокна» (инициатор – ООО «Каспийский завод стекловолокна»);</w:t>
      </w:r>
    </w:p>
    <w:p w14:paraId="503A4BEC" w14:textId="77777777" w:rsidR="009614BE" w:rsidRDefault="009614BE" w:rsidP="009614BE">
      <w:pPr>
        <w:spacing w:line="340" w:lineRule="exact"/>
        <w:rPr>
          <w:color w:val="000000"/>
          <w:szCs w:val="28"/>
        </w:rPr>
      </w:pPr>
      <w:r>
        <w:rPr>
          <w:color w:val="000000"/>
          <w:szCs w:val="28"/>
        </w:rPr>
        <w:t>– «Строительство асфальтобетонного завода» (инициатор – ООО строительная компания «М-Групп»;</w:t>
      </w:r>
    </w:p>
    <w:p w14:paraId="677F7453" w14:textId="77777777" w:rsidR="009614BE" w:rsidRDefault="009614BE" w:rsidP="009614BE">
      <w:pPr>
        <w:spacing w:line="340" w:lineRule="exact"/>
        <w:rPr>
          <w:color w:val="000000"/>
          <w:szCs w:val="28"/>
        </w:rPr>
      </w:pPr>
      <w:r>
        <w:rPr>
          <w:color w:val="000000"/>
          <w:szCs w:val="28"/>
        </w:rPr>
        <w:t>– «Строительство универсального склада продовольственных и не продовольственных товаров, г. Махачкала» (инициатор – ООО «ОРЦ Махачкала»);</w:t>
      </w:r>
    </w:p>
    <w:p w14:paraId="1F9E7AF5" w14:textId="77777777" w:rsidR="009614BE" w:rsidRDefault="009614BE" w:rsidP="009614BE">
      <w:pPr>
        <w:spacing w:line="340" w:lineRule="exact"/>
        <w:rPr>
          <w:color w:val="000000"/>
          <w:szCs w:val="28"/>
        </w:rPr>
      </w:pPr>
      <w:r>
        <w:rPr>
          <w:color w:val="000000"/>
          <w:szCs w:val="28"/>
        </w:rPr>
        <w:t>– «Строительство завода по производству керамического кирпича в городе Каспийске Республики Дагестан» (инициатор – ООО «Керамин»);</w:t>
      </w:r>
    </w:p>
    <w:p w14:paraId="1DDFC493" w14:textId="77777777" w:rsidR="009614BE" w:rsidRDefault="009614BE" w:rsidP="009614BE">
      <w:pPr>
        <w:spacing w:line="340" w:lineRule="exact"/>
        <w:rPr>
          <w:color w:val="000000"/>
          <w:szCs w:val="28"/>
        </w:rPr>
      </w:pPr>
      <w:r>
        <w:rPr>
          <w:color w:val="000000"/>
          <w:szCs w:val="28"/>
        </w:rPr>
        <w:t>– «Организация производства импортозамещающих стеклянных нитей марки ЕС и текстильных материалов» (инициатор – ООО «Каспийский завод стекловолокна»);</w:t>
      </w:r>
    </w:p>
    <w:p w14:paraId="2C84FE64" w14:textId="77777777" w:rsidR="009614BE" w:rsidRDefault="009614BE" w:rsidP="009614BE">
      <w:pPr>
        <w:spacing w:line="340" w:lineRule="exact"/>
        <w:rPr>
          <w:color w:val="000000"/>
          <w:szCs w:val="28"/>
        </w:rPr>
      </w:pPr>
      <w:r>
        <w:rPr>
          <w:color w:val="000000"/>
          <w:szCs w:val="28"/>
        </w:rPr>
        <w:t>– «Организация производства ковров и ковровых изделий в Республике Дагестан» (инициатор – ООО «ДТЕКС»;</w:t>
      </w:r>
    </w:p>
    <w:p w14:paraId="052004A5" w14:textId="77777777" w:rsidR="009614BE" w:rsidRDefault="009614BE" w:rsidP="009614BE">
      <w:pPr>
        <w:spacing w:line="340" w:lineRule="exact"/>
        <w:rPr>
          <w:color w:val="000000"/>
          <w:szCs w:val="28"/>
        </w:rPr>
      </w:pPr>
      <w:r>
        <w:rPr>
          <w:color w:val="000000"/>
          <w:szCs w:val="28"/>
        </w:rPr>
        <w:t>– «Организация производства листового стекла с мягким покрытием» (инициатор – ООО «Салаватстекло Каспий»);</w:t>
      </w:r>
    </w:p>
    <w:p w14:paraId="385ED7E7" w14:textId="77777777" w:rsidR="009614BE" w:rsidRPr="00897F92" w:rsidRDefault="009614BE" w:rsidP="009614BE">
      <w:pPr>
        <w:spacing w:line="340" w:lineRule="exact"/>
        <w:rPr>
          <w:szCs w:val="28"/>
          <w:shd w:val="clear" w:color="auto" w:fill="FFFFFF"/>
        </w:rPr>
      </w:pPr>
      <w:r>
        <w:rPr>
          <w:color w:val="000000"/>
          <w:szCs w:val="28"/>
        </w:rPr>
        <w:t xml:space="preserve">– </w:t>
      </w:r>
      <w:r>
        <w:rPr>
          <w:szCs w:val="28"/>
          <w:shd w:val="clear" w:color="auto" w:fill="FFFFFF"/>
        </w:rPr>
        <w:t>«</w:t>
      </w:r>
      <w:r>
        <w:rPr>
          <w:color w:val="000000"/>
          <w:szCs w:val="28"/>
        </w:rPr>
        <w:t>Строительство оптово-распределительного центра» (инициатор – ООО «АЙТИ Технологии»).</w:t>
      </w:r>
    </w:p>
    <w:p w14:paraId="298D87F8" w14:textId="77777777" w:rsidR="009614BE" w:rsidRDefault="009614BE" w:rsidP="009614BE">
      <w:pPr>
        <w:spacing w:line="340" w:lineRule="exact"/>
        <w:rPr>
          <w:szCs w:val="28"/>
          <w:shd w:val="clear" w:color="auto" w:fill="FFFFFF"/>
        </w:rPr>
      </w:pPr>
      <w:r w:rsidRPr="00B31A80">
        <w:rPr>
          <w:szCs w:val="28"/>
        </w:rPr>
        <w:t>2) М</w:t>
      </w:r>
      <w:r w:rsidRPr="00B31A80">
        <w:rPr>
          <w:rStyle w:val="af6"/>
          <w:b w:val="0"/>
          <w:bCs w:val="0"/>
          <w:szCs w:val="28"/>
          <w:shd w:val="clear" w:color="auto" w:fill="FFFFFF"/>
        </w:rPr>
        <w:t>инистерства сельского хозяйства и продовольствия Республики Дагестан</w:t>
      </w:r>
      <w:r>
        <w:rPr>
          <w:rStyle w:val="af6"/>
          <w:szCs w:val="28"/>
          <w:shd w:val="clear" w:color="auto" w:fill="FFFFFF"/>
        </w:rPr>
        <w:t xml:space="preserve"> </w:t>
      </w:r>
      <w:r w:rsidRPr="00B94CC7">
        <w:rPr>
          <w:rStyle w:val="af6"/>
          <w:b w:val="0"/>
          <w:bCs w:val="0"/>
          <w:szCs w:val="28"/>
          <w:shd w:val="clear" w:color="auto" w:fill="FFFFFF"/>
        </w:rPr>
        <w:t xml:space="preserve">отсутствует </w:t>
      </w:r>
      <w:r w:rsidRPr="00793DCE">
        <w:rPr>
          <w:szCs w:val="28"/>
          <w:shd w:val="clear" w:color="auto" w:fill="FFFFFF"/>
        </w:rPr>
        <w:t>информация</w:t>
      </w:r>
      <w:r w:rsidRPr="00162006">
        <w:rPr>
          <w:b/>
          <w:bCs/>
          <w:szCs w:val="28"/>
          <w:shd w:val="clear" w:color="auto" w:fill="FFFFFF"/>
        </w:rPr>
        <w:t xml:space="preserve"> </w:t>
      </w:r>
      <w:r>
        <w:rPr>
          <w:szCs w:val="28"/>
          <w:shd w:val="clear" w:color="auto" w:fill="FFFFFF"/>
        </w:rPr>
        <w:t>о плановых показателях и фактически уплаченных налоговых платежах (по всем инвестиционным проектам), сведения о созданных рабочих местах (по всем инвестиционным проектам), а также информация об объеме фактических инвестиций, направленных на реализацию инвестиционных проектов:</w:t>
      </w:r>
    </w:p>
    <w:p w14:paraId="35A600C6" w14:textId="77777777" w:rsidR="009614BE" w:rsidRDefault="009614BE" w:rsidP="009614BE">
      <w:pPr>
        <w:spacing w:line="340" w:lineRule="exact"/>
        <w:rPr>
          <w:szCs w:val="28"/>
        </w:rPr>
      </w:pPr>
      <w:r>
        <w:rPr>
          <w:szCs w:val="28"/>
          <w:shd w:val="clear" w:color="auto" w:fill="FFFFFF"/>
        </w:rPr>
        <w:t xml:space="preserve">– </w:t>
      </w:r>
      <w:r>
        <w:rPr>
          <w:szCs w:val="28"/>
        </w:rPr>
        <w:t>«Организация производства и переработки 25 тыс. тонн мяса птицы в год» (инициатор – ООО «Батыр Бройлер»);</w:t>
      </w:r>
    </w:p>
    <w:p w14:paraId="3C7870F0" w14:textId="77777777" w:rsidR="009614BE" w:rsidRDefault="009614BE" w:rsidP="009614BE">
      <w:pPr>
        <w:spacing w:line="340" w:lineRule="exact"/>
        <w:rPr>
          <w:szCs w:val="28"/>
        </w:rPr>
      </w:pPr>
      <w:r>
        <w:rPr>
          <w:szCs w:val="28"/>
        </w:rPr>
        <w:t>– «Строительство (посадка) интенсивного сада» (инициатор – КФХ «Сад»);</w:t>
      </w:r>
    </w:p>
    <w:p w14:paraId="73918C30" w14:textId="77777777" w:rsidR="009614BE" w:rsidRDefault="009614BE" w:rsidP="009614BE">
      <w:pPr>
        <w:spacing w:line="340" w:lineRule="exact"/>
        <w:rPr>
          <w:szCs w:val="28"/>
        </w:rPr>
      </w:pPr>
      <w:r>
        <w:rPr>
          <w:szCs w:val="28"/>
        </w:rPr>
        <w:t xml:space="preserve">– «Строительство репродукторов второго порядка для производства 20 млн инкубационного яйца в год» (инициатор – ООО «Батыр-Демир»); </w:t>
      </w:r>
    </w:p>
    <w:p w14:paraId="31BC07F2" w14:textId="77777777" w:rsidR="009614BE" w:rsidRDefault="009614BE" w:rsidP="009614BE">
      <w:pPr>
        <w:spacing w:line="340" w:lineRule="exact"/>
        <w:rPr>
          <w:szCs w:val="28"/>
        </w:rPr>
      </w:pPr>
      <w:r>
        <w:rPr>
          <w:szCs w:val="28"/>
        </w:rPr>
        <w:t xml:space="preserve">– «Производство по розливу воды, соков и лимонадов» (инициатор – </w:t>
      </w:r>
      <w:r w:rsidR="00B94CC7">
        <w:rPr>
          <w:szCs w:val="28"/>
        </w:rPr>
        <w:br/>
      </w:r>
      <w:r>
        <w:rPr>
          <w:szCs w:val="28"/>
        </w:rPr>
        <w:t>ООО «</w:t>
      </w:r>
      <w:proofErr w:type="spellStart"/>
      <w:r>
        <w:rPr>
          <w:szCs w:val="28"/>
        </w:rPr>
        <w:t>Ириб</w:t>
      </w:r>
      <w:proofErr w:type="spellEnd"/>
      <w:r>
        <w:rPr>
          <w:szCs w:val="28"/>
        </w:rPr>
        <w:t xml:space="preserve">»); </w:t>
      </w:r>
    </w:p>
    <w:p w14:paraId="1589A828" w14:textId="77777777" w:rsidR="009614BE" w:rsidRDefault="009614BE" w:rsidP="009614BE">
      <w:pPr>
        <w:spacing w:line="340" w:lineRule="exact"/>
        <w:rPr>
          <w:szCs w:val="28"/>
        </w:rPr>
      </w:pPr>
      <w:r>
        <w:rPr>
          <w:szCs w:val="28"/>
        </w:rPr>
        <w:t xml:space="preserve">– «Строительство завода по производству кондитерских изделий» (инициатор – ООО «ЮНИОН»); </w:t>
      </w:r>
    </w:p>
    <w:p w14:paraId="5D04C6D1" w14:textId="77777777" w:rsidR="009614BE" w:rsidRDefault="009614BE" w:rsidP="009614BE">
      <w:pPr>
        <w:spacing w:line="340" w:lineRule="exact"/>
        <w:rPr>
          <w:szCs w:val="28"/>
          <w:shd w:val="clear" w:color="auto" w:fill="FFFFFF"/>
        </w:rPr>
      </w:pPr>
      <w:r>
        <w:rPr>
          <w:szCs w:val="28"/>
        </w:rPr>
        <w:t>– «Расширение площадей рисовых участков» (инициатор – АО «</w:t>
      </w:r>
      <w:proofErr w:type="spellStart"/>
      <w:r>
        <w:rPr>
          <w:szCs w:val="28"/>
        </w:rPr>
        <w:t>Кизлярагрокомплекс</w:t>
      </w:r>
      <w:proofErr w:type="spellEnd"/>
      <w:r>
        <w:rPr>
          <w:szCs w:val="28"/>
        </w:rPr>
        <w:t>»</w:t>
      </w:r>
      <w:r>
        <w:rPr>
          <w:szCs w:val="28"/>
          <w:shd w:val="clear" w:color="auto" w:fill="FFFFFF"/>
        </w:rPr>
        <w:t xml:space="preserve">). </w:t>
      </w:r>
    </w:p>
    <w:p w14:paraId="1B4C3A49" w14:textId="1A1F6EB1" w:rsidR="009614BE" w:rsidRPr="00961762" w:rsidRDefault="009614BE" w:rsidP="009614BE">
      <w:pPr>
        <w:pStyle w:val="af0"/>
        <w:widowControl w:val="0"/>
        <w:spacing w:before="0" w:beforeAutospacing="0" w:after="0" w:afterAutospacing="0" w:line="340" w:lineRule="exact"/>
        <w:ind w:firstLine="709"/>
        <w:jc w:val="both"/>
        <w:rPr>
          <w:rStyle w:val="markdown-word"/>
          <w:color w:val="000000"/>
          <w:spacing w:val="3"/>
          <w:sz w:val="28"/>
          <w:szCs w:val="28"/>
        </w:rPr>
      </w:pPr>
      <w:r>
        <w:rPr>
          <w:rStyle w:val="markdown-word"/>
          <w:color w:val="000000"/>
          <w:spacing w:val="3"/>
          <w:sz w:val="28"/>
          <w:szCs w:val="28"/>
        </w:rPr>
        <w:t>Вместе с тем, Министерством сельского хозяйства и</w:t>
      </w:r>
      <w:r>
        <w:rPr>
          <w:rStyle w:val="apple-converted-space"/>
          <w:color w:val="000000"/>
          <w:spacing w:val="3"/>
          <w:sz w:val="28"/>
          <w:szCs w:val="28"/>
        </w:rPr>
        <w:t xml:space="preserve"> </w:t>
      </w:r>
      <w:r>
        <w:rPr>
          <w:rStyle w:val="markdown-word"/>
          <w:color w:val="000000"/>
          <w:spacing w:val="3"/>
          <w:sz w:val="28"/>
          <w:szCs w:val="28"/>
        </w:rPr>
        <w:t>продовольствия Республики Дагестан не представлена информация о</w:t>
      </w:r>
      <w:r>
        <w:rPr>
          <w:rStyle w:val="apple-converted-space"/>
          <w:color w:val="000000"/>
          <w:spacing w:val="3"/>
          <w:sz w:val="28"/>
          <w:szCs w:val="28"/>
        </w:rPr>
        <w:t xml:space="preserve"> </w:t>
      </w:r>
      <w:r>
        <w:rPr>
          <w:rStyle w:val="markdown-word"/>
          <w:color w:val="000000"/>
          <w:spacing w:val="3"/>
          <w:sz w:val="28"/>
          <w:szCs w:val="28"/>
        </w:rPr>
        <w:t>реализации инвестиционного проекта «Закладка виноградников с</w:t>
      </w:r>
      <w:r>
        <w:rPr>
          <w:rStyle w:val="apple-converted-space"/>
          <w:color w:val="000000"/>
          <w:spacing w:val="3"/>
          <w:sz w:val="28"/>
          <w:szCs w:val="28"/>
        </w:rPr>
        <w:t xml:space="preserve"> </w:t>
      </w:r>
      <w:r>
        <w:rPr>
          <w:rStyle w:val="markdown-word"/>
          <w:color w:val="000000"/>
          <w:spacing w:val="3"/>
          <w:sz w:val="28"/>
          <w:szCs w:val="28"/>
        </w:rPr>
        <w:t>капельным орошением</w:t>
      </w:r>
      <w:r>
        <w:rPr>
          <w:rStyle w:val="apple-converted-space"/>
          <w:color w:val="000000"/>
          <w:spacing w:val="3"/>
          <w:sz w:val="28"/>
          <w:szCs w:val="28"/>
        </w:rPr>
        <w:t xml:space="preserve"> </w:t>
      </w:r>
      <w:r>
        <w:rPr>
          <w:rStyle w:val="markdown-word"/>
          <w:color w:val="000000"/>
          <w:spacing w:val="3"/>
          <w:sz w:val="28"/>
          <w:szCs w:val="28"/>
        </w:rPr>
        <w:t>на</w:t>
      </w:r>
      <w:r>
        <w:rPr>
          <w:rStyle w:val="apple-converted-space"/>
          <w:color w:val="000000"/>
          <w:spacing w:val="3"/>
          <w:sz w:val="28"/>
          <w:szCs w:val="28"/>
        </w:rPr>
        <w:t xml:space="preserve"> </w:t>
      </w:r>
      <w:r>
        <w:rPr>
          <w:rStyle w:val="markdown-word"/>
          <w:color w:val="000000"/>
          <w:spacing w:val="3"/>
          <w:sz w:val="28"/>
          <w:szCs w:val="28"/>
        </w:rPr>
        <w:t>земельном</w:t>
      </w:r>
      <w:r>
        <w:rPr>
          <w:rStyle w:val="apple-converted-space"/>
          <w:color w:val="000000"/>
          <w:spacing w:val="3"/>
          <w:sz w:val="28"/>
          <w:szCs w:val="28"/>
        </w:rPr>
        <w:t xml:space="preserve"> </w:t>
      </w:r>
      <w:r>
        <w:rPr>
          <w:rStyle w:val="markdown-word"/>
          <w:color w:val="000000"/>
          <w:spacing w:val="3"/>
          <w:sz w:val="28"/>
          <w:szCs w:val="28"/>
        </w:rPr>
        <w:t>участке площадью</w:t>
      </w:r>
      <w:r>
        <w:rPr>
          <w:rStyle w:val="apple-converted-space"/>
          <w:color w:val="000000"/>
          <w:spacing w:val="3"/>
          <w:sz w:val="28"/>
          <w:szCs w:val="28"/>
        </w:rPr>
        <w:t xml:space="preserve"> </w:t>
      </w:r>
      <w:r>
        <w:rPr>
          <w:rStyle w:val="markdown-word"/>
          <w:color w:val="000000"/>
          <w:spacing w:val="3"/>
          <w:sz w:val="28"/>
          <w:szCs w:val="28"/>
        </w:rPr>
        <w:t>331,8 га,</w:t>
      </w:r>
      <w:r>
        <w:rPr>
          <w:rStyle w:val="apple-converted-space"/>
          <w:color w:val="000000"/>
          <w:spacing w:val="3"/>
          <w:sz w:val="28"/>
          <w:szCs w:val="28"/>
        </w:rPr>
        <w:t xml:space="preserve"> </w:t>
      </w:r>
      <w:r>
        <w:rPr>
          <w:rStyle w:val="markdown-word"/>
          <w:color w:val="000000"/>
          <w:spacing w:val="3"/>
          <w:sz w:val="28"/>
          <w:szCs w:val="28"/>
        </w:rPr>
        <w:t xml:space="preserve">сел. </w:t>
      </w:r>
      <w:proofErr w:type="spellStart"/>
      <w:r>
        <w:rPr>
          <w:rStyle w:val="markdown-word"/>
          <w:color w:val="000000"/>
          <w:spacing w:val="3"/>
          <w:sz w:val="28"/>
          <w:szCs w:val="28"/>
        </w:rPr>
        <w:t>Джалган</w:t>
      </w:r>
      <w:proofErr w:type="spellEnd"/>
      <w:r>
        <w:rPr>
          <w:rStyle w:val="apple-converted-space"/>
          <w:color w:val="000000"/>
          <w:spacing w:val="3"/>
          <w:sz w:val="28"/>
          <w:szCs w:val="28"/>
        </w:rPr>
        <w:t xml:space="preserve"> </w:t>
      </w:r>
      <w:r>
        <w:rPr>
          <w:rStyle w:val="markdown-word"/>
          <w:color w:val="000000"/>
          <w:spacing w:val="3"/>
          <w:sz w:val="28"/>
          <w:szCs w:val="28"/>
        </w:rPr>
        <w:t>Дербентского</w:t>
      </w:r>
      <w:r>
        <w:rPr>
          <w:rStyle w:val="apple-converted-space"/>
          <w:color w:val="000000"/>
          <w:spacing w:val="3"/>
          <w:sz w:val="28"/>
          <w:szCs w:val="28"/>
        </w:rPr>
        <w:t xml:space="preserve"> </w:t>
      </w:r>
      <w:r>
        <w:rPr>
          <w:rStyle w:val="markdown-word"/>
          <w:color w:val="000000"/>
          <w:spacing w:val="3"/>
          <w:sz w:val="28"/>
          <w:szCs w:val="28"/>
        </w:rPr>
        <w:t>района»</w:t>
      </w:r>
      <w:r>
        <w:rPr>
          <w:rStyle w:val="apple-converted-space"/>
          <w:color w:val="000000"/>
          <w:spacing w:val="3"/>
          <w:sz w:val="28"/>
          <w:szCs w:val="28"/>
        </w:rPr>
        <w:t xml:space="preserve"> </w:t>
      </w:r>
      <w:r>
        <w:rPr>
          <w:rStyle w:val="markdown-word"/>
          <w:color w:val="000000"/>
          <w:spacing w:val="3"/>
          <w:sz w:val="28"/>
          <w:szCs w:val="28"/>
        </w:rPr>
        <w:t>(инициатор</w:t>
      </w:r>
      <w:r>
        <w:rPr>
          <w:rStyle w:val="apple-converted-space"/>
          <w:color w:val="000000"/>
          <w:spacing w:val="3"/>
          <w:sz w:val="28"/>
          <w:szCs w:val="28"/>
        </w:rPr>
        <w:t xml:space="preserve"> –</w:t>
      </w:r>
      <w:r>
        <w:rPr>
          <w:rStyle w:val="markdown-word"/>
          <w:color w:val="000000"/>
          <w:spacing w:val="3"/>
          <w:sz w:val="28"/>
          <w:szCs w:val="28"/>
        </w:rPr>
        <w:t xml:space="preserve"> ООО</w:t>
      </w:r>
      <w:r w:rsidR="00801B3D">
        <w:rPr>
          <w:rStyle w:val="markdown-word"/>
          <w:color w:val="000000"/>
          <w:spacing w:val="3"/>
          <w:sz w:val="28"/>
          <w:szCs w:val="28"/>
        </w:rPr>
        <w:t xml:space="preserve"> </w:t>
      </w:r>
      <w:r>
        <w:rPr>
          <w:rStyle w:val="markdown-word"/>
          <w:color w:val="000000"/>
          <w:spacing w:val="3"/>
          <w:sz w:val="28"/>
          <w:szCs w:val="28"/>
        </w:rPr>
        <w:t>«Дербент</w:t>
      </w:r>
      <w:r>
        <w:rPr>
          <w:rStyle w:val="apple-converted-space"/>
          <w:color w:val="000000"/>
          <w:spacing w:val="3"/>
          <w:sz w:val="28"/>
          <w:szCs w:val="28"/>
        </w:rPr>
        <w:t xml:space="preserve"> </w:t>
      </w:r>
      <w:r>
        <w:rPr>
          <w:rStyle w:val="markdown-word"/>
          <w:color w:val="000000"/>
          <w:spacing w:val="3"/>
          <w:sz w:val="28"/>
          <w:szCs w:val="28"/>
        </w:rPr>
        <w:t>Агро»),</w:t>
      </w:r>
      <w:r>
        <w:rPr>
          <w:rStyle w:val="apple-converted-space"/>
          <w:color w:val="000000"/>
          <w:spacing w:val="3"/>
          <w:sz w:val="28"/>
          <w:szCs w:val="28"/>
        </w:rPr>
        <w:t xml:space="preserve"> </w:t>
      </w:r>
      <w:r>
        <w:rPr>
          <w:rStyle w:val="markdown-word"/>
          <w:color w:val="000000"/>
          <w:spacing w:val="3"/>
          <w:sz w:val="28"/>
          <w:szCs w:val="28"/>
        </w:rPr>
        <w:t>со</w:t>
      </w:r>
      <w:r>
        <w:rPr>
          <w:rStyle w:val="apple-converted-space"/>
          <w:color w:val="000000"/>
          <w:spacing w:val="3"/>
          <w:sz w:val="28"/>
          <w:szCs w:val="28"/>
        </w:rPr>
        <w:t xml:space="preserve"> </w:t>
      </w:r>
      <w:r>
        <w:rPr>
          <w:rStyle w:val="markdown-word"/>
          <w:color w:val="000000"/>
          <w:spacing w:val="3"/>
          <w:sz w:val="28"/>
          <w:szCs w:val="28"/>
        </w:rPr>
        <w:t>ссылкой</w:t>
      </w:r>
      <w:r>
        <w:rPr>
          <w:rStyle w:val="apple-converted-space"/>
          <w:color w:val="000000"/>
          <w:spacing w:val="3"/>
          <w:sz w:val="28"/>
          <w:szCs w:val="28"/>
        </w:rPr>
        <w:t xml:space="preserve"> </w:t>
      </w:r>
      <w:r>
        <w:rPr>
          <w:rStyle w:val="markdown-word"/>
          <w:color w:val="000000"/>
          <w:spacing w:val="3"/>
          <w:sz w:val="28"/>
          <w:szCs w:val="28"/>
        </w:rPr>
        <w:t>на то, что</w:t>
      </w:r>
      <w:r>
        <w:rPr>
          <w:rStyle w:val="apple-converted-space"/>
          <w:color w:val="000000"/>
          <w:spacing w:val="3"/>
          <w:sz w:val="28"/>
          <w:szCs w:val="28"/>
        </w:rPr>
        <w:t xml:space="preserve"> </w:t>
      </w:r>
      <w:r>
        <w:rPr>
          <w:rStyle w:val="markdown-word"/>
          <w:color w:val="000000"/>
          <w:spacing w:val="3"/>
          <w:sz w:val="28"/>
          <w:szCs w:val="28"/>
        </w:rPr>
        <w:t>проект</w:t>
      </w:r>
      <w:r>
        <w:rPr>
          <w:rStyle w:val="apple-converted-space"/>
          <w:color w:val="000000"/>
          <w:spacing w:val="3"/>
          <w:sz w:val="28"/>
          <w:szCs w:val="28"/>
        </w:rPr>
        <w:t xml:space="preserve"> </w:t>
      </w:r>
      <w:r>
        <w:rPr>
          <w:rStyle w:val="markdown-word"/>
          <w:color w:val="000000"/>
          <w:spacing w:val="3"/>
          <w:sz w:val="28"/>
          <w:szCs w:val="28"/>
        </w:rPr>
        <w:t>не</w:t>
      </w:r>
      <w:r>
        <w:rPr>
          <w:rStyle w:val="apple-converted-space"/>
          <w:color w:val="000000"/>
          <w:spacing w:val="3"/>
          <w:sz w:val="28"/>
          <w:szCs w:val="28"/>
        </w:rPr>
        <w:t xml:space="preserve"> </w:t>
      </w:r>
      <w:r>
        <w:rPr>
          <w:rStyle w:val="markdown-word"/>
          <w:color w:val="000000"/>
          <w:spacing w:val="3"/>
          <w:sz w:val="28"/>
          <w:szCs w:val="28"/>
        </w:rPr>
        <w:t>входит</w:t>
      </w:r>
      <w:r>
        <w:rPr>
          <w:rStyle w:val="apple-converted-space"/>
          <w:color w:val="000000"/>
          <w:spacing w:val="3"/>
          <w:sz w:val="28"/>
          <w:szCs w:val="28"/>
        </w:rPr>
        <w:t xml:space="preserve"> </w:t>
      </w:r>
      <w:r>
        <w:rPr>
          <w:rStyle w:val="markdown-word"/>
          <w:color w:val="000000"/>
          <w:spacing w:val="3"/>
          <w:sz w:val="28"/>
          <w:szCs w:val="28"/>
        </w:rPr>
        <w:t>в</w:t>
      </w:r>
      <w:r>
        <w:rPr>
          <w:rStyle w:val="apple-converted-space"/>
          <w:color w:val="000000"/>
          <w:spacing w:val="3"/>
          <w:sz w:val="28"/>
          <w:szCs w:val="28"/>
        </w:rPr>
        <w:t xml:space="preserve"> </w:t>
      </w:r>
      <w:r>
        <w:rPr>
          <w:rStyle w:val="markdown-word"/>
          <w:color w:val="000000"/>
          <w:spacing w:val="3"/>
          <w:sz w:val="28"/>
          <w:szCs w:val="28"/>
        </w:rPr>
        <w:t>сферу</w:t>
      </w:r>
      <w:r>
        <w:rPr>
          <w:rStyle w:val="apple-converted-space"/>
          <w:color w:val="000000"/>
          <w:spacing w:val="3"/>
          <w:sz w:val="28"/>
          <w:szCs w:val="28"/>
        </w:rPr>
        <w:t xml:space="preserve"> </w:t>
      </w:r>
      <w:r>
        <w:rPr>
          <w:rStyle w:val="markdown-word"/>
          <w:color w:val="000000"/>
          <w:spacing w:val="3"/>
          <w:sz w:val="28"/>
          <w:szCs w:val="28"/>
        </w:rPr>
        <w:t>деятельности министерства.</w:t>
      </w:r>
      <w:r>
        <w:rPr>
          <w:rStyle w:val="apple-converted-space"/>
          <w:color w:val="000000"/>
          <w:spacing w:val="3"/>
          <w:sz w:val="28"/>
          <w:szCs w:val="28"/>
        </w:rPr>
        <w:t xml:space="preserve"> </w:t>
      </w:r>
      <w:r w:rsidRPr="00961762">
        <w:rPr>
          <w:rStyle w:val="markdown-word"/>
          <w:rFonts w:eastAsia="Calibri"/>
          <w:sz w:val="28"/>
          <w:szCs w:val="28"/>
        </w:rPr>
        <w:t>Однако</w:t>
      </w:r>
      <w:r>
        <w:rPr>
          <w:rStyle w:val="apple-converted-space"/>
          <w:color w:val="000000"/>
          <w:sz w:val="28"/>
          <w:szCs w:val="28"/>
        </w:rPr>
        <w:t xml:space="preserve"> </w:t>
      </w:r>
      <w:r w:rsidRPr="00961762">
        <w:rPr>
          <w:rStyle w:val="markdown-word"/>
          <w:rFonts w:eastAsia="Calibri"/>
          <w:sz w:val="28"/>
          <w:szCs w:val="28"/>
        </w:rPr>
        <w:t>следует</w:t>
      </w:r>
      <w:r>
        <w:rPr>
          <w:rStyle w:val="apple-converted-space"/>
          <w:color w:val="000000"/>
          <w:sz w:val="28"/>
          <w:szCs w:val="28"/>
        </w:rPr>
        <w:t xml:space="preserve"> </w:t>
      </w:r>
      <w:r w:rsidRPr="00961762">
        <w:rPr>
          <w:rStyle w:val="markdown-word"/>
          <w:rFonts w:eastAsia="Calibri"/>
          <w:sz w:val="28"/>
          <w:szCs w:val="28"/>
        </w:rPr>
        <w:t>отметить,</w:t>
      </w:r>
      <w:r>
        <w:rPr>
          <w:rStyle w:val="apple-converted-space"/>
          <w:color w:val="000000"/>
          <w:sz w:val="28"/>
          <w:szCs w:val="28"/>
        </w:rPr>
        <w:t xml:space="preserve"> </w:t>
      </w:r>
      <w:r w:rsidRPr="00961762">
        <w:rPr>
          <w:rStyle w:val="markdown-word"/>
          <w:rFonts w:eastAsia="Calibri"/>
          <w:sz w:val="28"/>
          <w:szCs w:val="28"/>
        </w:rPr>
        <w:t>что</w:t>
      </w:r>
      <w:r>
        <w:rPr>
          <w:rStyle w:val="apple-converted-space"/>
          <w:color w:val="000000"/>
          <w:sz w:val="28"/>
          <w:szCs w:val="28"/>
        </w:rPr>
        <w:t xml:space="preserve"> </w:t>
      </w:r>
      <w:r w:rsidRPr="00961762">
        <w:rPr>
          <w:rStyle w:val="markdown-word"/>
          <w:rFonts w:eastAsia="Calibri"/>
          <w:sz w:val="28"/>
          <w:szCs w:val="28"/>
        </w:rPr>
        <w:t>согласно</w:t>
      </w:r>
      <w:r>
        <w:rPr>
          <w:rStyle w:val="apple-converted-space"/>
          <w:color w:val="000000"/>
          <w:sz w:val="28"/>
          <w:szCs w:val="28"/>
        </w:rPr>
        <w:t xml:space="preserve"> </w:t>
      </w:r>
      <w:r w:rsidRPr="00961762">
        <w:rPr>
          <w:rStyle w:val="markdown-word"/>
          <w:rFonts w:eastAsia="Calibri"/>
          <w:sz w:val="28"/>
          <w:szCs w:val="28"/>
        </w:rPr>
        <w:t>Общероссийскому</w:t>
      </w:r>
      <w:r>
        <w:rPr>
          <w:rStyle w:val="apple-converted-space"/>
          <w:color w:val="000000"/>
          <w:sz w:val="28"/>
          <w:szCs w:val="28"/>
        </w:rPr>
        <w:t xml:space="preserve"> </w:t>
      </w:r>
      <w:r w:rsidRPr="00961762">
        <w:rPr>
          <w:rStyle w:val="markdown-word"/>
          <w:rFonts w:eastAsia="Calibri"/>
          <w:sz w:val="28"/>
          <w:szCs w:val="28"/>
        </w:rPr>
        <w:t>классификатору</w:t>
      </w:r>
      <w:r>
        <w:rPr>
          <w:rStyle w:val="markdown-word"/>
          <w:rFonts w:eastAsia="Calibri"/>
          <w:sz w:val="28"/>
          <w:szCs w:val="28"/>
        </w:rPr>
        <w:t xml:space="preserve"> </w:t>
      </w:r>
      <w:r w:rsidRPr="00961762">
        <w:rPr>
          <w:rStyle w:val="markdown-word"/>
          <w:rFonts w:eastAsia="Calibri"/>
          <w:sz w:val="28"/>
          <w:szCs w:val="28"/>
        </w:rPr>
        <w:t>видов</w:t>
      </w:r>
      <w:r>
        <w:rPr>
          <w:rStyle w:val="apple-converted-space"/>
          <w:color w:val="000000"/>
          <w:sz w:val="28"/>
          <w:szCs w:val="28"/>
        </w:rPr>
        <w:t xml:space="preserve"> </w:t>
      </w:r>
      <w:r w:rsidRPr="00961762">
        <w:rPr>
          <w:rStyle w:val="markdown-word"/>
          <w:rFonts w:eastAsia="Calibri"/>
          <w:sz w:val="28"/>
          <w:szCs w:val="28"/>
        </w:rPr>
        <w:t>экономической</w:t>
      </w:r>
      <w:r>
        <w:rPr>
          <w:rStyle w:val="apple-converted-space"/>
          <w:color w:val="000000"/>
          <w:sz w:val="28"/>
          <w:szCs w:val="28"/>
        </w:rPr>
        <w:t xml:space="preserve"> </w:t>
      </w:r>
      <w:r w:rsidRPr="00961762">
        <w:rPr>
          <w:rStyle w:val="markdown-word"/>
          <w:rFonts w:eastAsia="Calibri"/>
          <w:sz w:val="28"/>
          <w:szCs w:val="28"/>
        </w:rPr>
        <w:t>деятельности</w:t>
      </w:r>
      <w:r>
        <w:rPr>
          <w:rStyle w:val="apple-converted-space"/>
          <w:color w:val="000000"/>
          <w:sz w:val="28"/>
          <w:szCs w:val="28"/>
        </w:rPr>
        <w:t xml:space="preserve"> </w:t>
      </w:r>
      <w:r w:rsidRPr="00961762">
        <w:rPr>
          <w:rStyle w:val="markdown-word"/>
          <w:rFonts w:eastAsia="Calibri"/>
          <w:sz w:val="28"/>
          <w:szCs w:val="28"/>
        </w:rPr>
        <w:t>(ОКВЭД,</w:t>
      </w:r>
      <w:r>
        <w:rPr>
          <w:rStyle w:val="markdown-word"/>
          <w:rFonts w:eastAsia="Calibri"/>
          <w:sz w:val="28"/>
          <w:szCs w:val="28"/>
        </w:rPr>
        <w:t xml:space="preserve"> </w:t>
      </w:r>
      <w:r w:rsidRPr="00961762">
        <w:rPr>
          <w:rStyle w:val="markdown-word"/>
          <w:rFonts w:eastAsia="Calibri"/>
          <w:sz w:val="28"/>
          <w:szCs w:val="28"/>
        </w:rPr>
        <w:t>код</w:t>
      </w:r>
      <w:r>
        <w:rPr>
          <w:rStyle w:val="markdown-word"/>
          <w:rFonts w:eastAsia="Calibri"/>
          <w:sz w:val="28"/>
          <w:szCs w:val="28"/>
        </w:rPr>
        <w:t xml:space="preserve"> </w:t>
      </w:r>
      <w:r w:rsidRPr="00961762">
        <w:rPr>
          <w:rStyle w:val="markdown-word"/>
          <w:rFonts w:eastAsia="Calibri"/>
          <w:sz w:val="28"/>
          <w:szCs w:val="28"/>
        </w:rPr>
        <w:t>01.21),</w:t>
      </w:r>
      <w:r>
        <w:rPr>
          <w:rStyle w:val="apple-converted-space"/>
          <w:color w:val="000000"/>
          <w:sz w:val="28"/>
          <w:szCs w:val="28"/>
        </w:rPr>
        <w:t xml:space="preserve"> </w:t>
      </w:r>
      <w:r w:rsidRPr="00961762">
        <w:rPr>
          <w:rStyle w:val="markdown-word"/>
          <w:rFonts w:eastAsia="Calibri"/>
          <w:sz w:val="28"/>
          <w:szCs w:val="28"/>
        </w:rPr>
        <w:t>закладка</w:t>
      </w:r>
      <w:r>
        <w:rPr>
          <w:rStyle w:val="markdown-word"/>
          <w:rFonts w:eastAsia="Calibri"/>
          <w:sz w:val="28"/>
          <w:szCs w:val="28"/>
        </w:rPr>
        <w:t xml:space="preserve"> </w:t>
      </w:r>
      <w:r w:rsidRPr="00961762">
        <w:rPr>
          <w:rStyle w:val="markdown-word"/>
          <w:rFonts w:eastAsia="Calibri"/>
          <w:sz w:val="28"/>
          <w:szCs w:val="28"/>
        </w:rPr>
        <w:t>виноградников</w:t>
      </w:r>
      <w:r>
        <w:rPr>
          <w:rStyle w:val="apple-converted-space"/>
          <w:color w:val="000000"/>
          <w:sz w:val="28"/>
          <w:szCs w:val="28"/>
        </w:rPr>
        <w:t xml:space="preserve"> </w:t>
      </w:r>
      <w:r w:rsidRPr="00961762">
        <w:rPr>
          <w:rStyle w:val="markdown-word"/>
          <w:rFonts w:eastAsia="Calibri"/>
          <w:sz w:val="28"/>
          <w:szCs w:val="28"/>
        </w:rPr>
        <w:t>относится</w:t>
      </w:r>
      <w:r>
        <w:rPr>
          <w:rStyle w:val="apple-converted-space"/>
          <w:color w:val="000000"/>
          <w:sz w:val="28"/>
          <w:szCs w:val="28"/>
        </w:rPr>
        <w:t xml:space="preserve"> </w:t>
      </w:r>
      <w:r w:rsidRPr="00961762">
        <w:rPr>
          <w:rStyle w:val="markdown-word"/>
          <w:rFonts w:eastAsia="Calibri"/>
          <w:sz w:val="28"/>
          <w:szCs w:val="28"/>
        </w:rPr>
        <w:t>к</w:t>
      </w:r>
      <w:r>
        <w:rPr>
          <w:rStyle w:val="apple-converted-space"/>
          <w:color w:val="000000"/>
          <w:sz w:val="28"/>
          <w:szCs w:val="28"/>
        </w:rPr>
        <w:t xml:space="preserve"> </w:t>
      </w:r>
      <w:r w:rsidRPr="00961762">
        <w:rPr>
          <w:rStyle w:val="markdown-word"/>
          <w:rFonts w:eastAsia="Calibri"/>
          <w:sz w:val="28"/>
          <w:szCs w:val="28"/>
        </w:rPr>
        <w:t>сфере</w:t>
      </w:r>
      <w:r>
        <w:rPr>
          <w:rStyle w:val="apple-converted-space"/>
          <w:color w:val="000000"/>
          <w:sz w:val="28"/>
          <w:szCs w:val="28"/>
        </w:rPr>
        <w:t xml:space="preserve"> </w:t>
      </w:r>
      <w:r w:rsidRPr="00961762">
        <w:rPr>
          <w:rStyle w:val="markdown-word"/>
          <w:rFonts w:eastAsia="Calibri"/>
          <w:sz w:val="28"/>
          <w:szCs w:val="28"/>
        </w:rPr>
        <w:t>сельского</w:t>
      </w:r>
      <w:r>
        <w:rPr>
          <w:rStyle w:val="apple-converted-space"/>
          <w:color w:val="000000"/>
          <w:sz w:val="28"/>
          <w:szCs w:val="28"/>
        </w:rPr>
        <w:t xml:space="preserve"> </w:t>
      </w:r>
      <w:r w:rsidRPr="00961762">
        <w:rPr>
          <w:rStyle w:val="markdown-word"/>
          <w:rFonts w:eastAsia="Calibri"/>
          <w:sz w:val="28"/>
          <w:szCs w:val="28"/>
        </w:rPr>
        <w:t>хозяйства</w:t>
      </w:r>
      <w:r>
        <w:rPr>
          <w:rStyle w:val="apple-converted-space"/>
          <w:color w:val="000000"/>
          <w:sz w:val="28"/>
          <w:szCs w:val="28"/>
        </w:rPr>
        <w:t xml:space="preserve"> </w:t>
      </w:r>
      <w:r w:rsidRPr="00961762">
        <w:rPr>
          <w:rStyle w:val="markdown-word"/>
          <w:rFonts w:eastAsia="Calibri"/>
          <w:sz w:val="28"/>
          <w:szCs w:val="28"/>
        </w:rPr>
        <w:t>и</w:t>
      </w:r>
      <w:r>
        <w:rPr>
          <w:rStyle w:val="apple-converted-space"/>
          <w:color w:val="000000"/>
          <w:sz w:val="28"/>
          <w:szCs w:val="28"/>
        </w:rPr>
        <w:t xml:space="preserve"> </w:t>
      </w:r>
      <w:r w:rsidRPr="00961762">
        <w:rPr>
          <w:rStyle w:val="markdown-word"/>
          <w:rFonts w:eastAsia="Calibri"/>
          <w:sz w:val="28"/>
          <w:szCs w:val="28"/>
        </w:rPr>
        <w:t>входит</w:t>
      </w:r>
      <w:r>
        <w:rPr>
          <w:rStyle w:val="apple-converted-space"/>
          <w:color w:val="000000"/>
          <w:sz w:val="28"/>
          <w:szCs w:val="28"/>
        </w:rPr>
        <w:t xml:space="preserve"> </w:t>
      </w:r>
      <w:r w:rsidRPr="00961762">
        <w:rPr>
          <w:rStyle w:val="markdown-word"/>
          <w:rFonts w:eastAsia="Calibri"/>
          <w:sz w:val="28"/>
          <w:szCs w:val="28"/>
        </w:rPr>
        <w:t>в</w:t>
      </w:r>
      <w:r>
        <w:rPr>
          <w:rStyle w:val="apple-converted-space"/>
          <w:color w:val="000000"/>
          <w:sz w:val="28"/>
          <w:szCs w:val="28"/>
        </w:rPr>
        <w:t xml:space="preserve"> </w:t>
      </w:r>
      <w:r w:rsidRPr="00961762">
        <w:rPr>
          <w:rStyle w:val="markdown-word"/>
          <w:rFonts w:eastAsia="Calibri"/>
          <w:sz w:val="28"/>
          <w:szCs w:val="28"/>
        </w:rPr>
        <w:t>категорию</w:t>
      </w:r>
      <w:r>
        <w:rPr>
          <w:rStyle w:val="markdown-word"/>
          <w:rFonts w:eastAsia="Calibri"/>
          <w:sz w:val="28"/>
          <w:szCs w:val="28"/>
        </w:rPr>
        <w:t xml:space="preserve"> </w:t>
      </w:r>
      <w:r w:rsidRPr="00961762">
        <w:rPr>
          <w:rStyle w:val="markdown-word"/>
          <w:rFonts w:eastAsia="Calibri"/>
          <w:sz w:val="28"/>
          <w:szCs w:val="28"/>
        </w:rPr>
        <w:t>«Выращивание</w:t>
      </w:r>
      <w:r>
        <w:rPr>
          <w:rStyle w:val="apple-converted-space"/>
          <w:color w:val="000000"/>
          <w:sz w:val="28"/>
          <w:szCs w:val="28"/>
        </w:rPr>
        <w:t xml:space="preserve"> </w:t>
      </w:r>
      <w:r w:rsidRPr="00961762">
        <w:rPr>
          <w:rStyle w:val="markdown-word"/>
          <w:rFonts w:eastAsia="Calibri"/>
          <w:sz w:val="28"/>
          <w:szCs w:val="28"/>
        </w:rPr>
        <w:t>многолетних</w:t>
      </w:r>
      <w:r>
        <w:rPr>
          <w:rStyle w:val="apple-converted-space"/>
          <w:color w:val="000000"/>
          <w:sz w:val="28"/>
          <w:szCs w:val="28"/>
        </w:rPr>
        <w:t xml:space="preserve"> </w:t>
      </w:r>
      <w:r w:rsidRPr="00961762">
        <w:rPr>
          <w:rStyle w:val="markdown-word"/>
          <w:rFonts w:eastAsia="Calibri"/>
          <w:sz w:val="28"/>
          <w:szCs w:val="28"/>
        </w:rPr>
        <w:t>культур».</w:t>
      </w:r>
    </w:p>
    <w:p w14:paraId="5664CDBF" w14:textId="77777777" w:rsidR="009614BE" w:rsidRPr="00F7374F" w:rsidRDefault="009614BE" w:rsidP="009614BE">
      <w:pPr>
        <w:pStyle w:val="ConsPlusNormal"/>
        <w:spacing w:line="340" w:lineRule="exact"/>
        <w:ind w:firstLine="709"/>
        <w:jc w:val="both"/>
        <w:rPr>
          <w:rFonts w:ascii="Times New Roman" w:hAnsi="Times New Roman" w:cs="Times New Roman"/>
          <w:spacing w:val="-4"/>
          <w:sz w:val="28"/>
          <w:szCs w:val="28"/>
        </w:rPr>
      </w:pPr>
      <w:r w:rsidRPr="00B31A80">
        <w:rPr>
          <w:rStyle w:val="af6"/>
          <w:rFonts w:ascii="Times New Roman" w:eastAsiaTheme="majorEastAsia" w:hAnsi="Times New Roman" w:cs="Times New Roman"/>
          <w:b w:val="0"/>
          <w:bCs w:val="0"/>
          <w:sz w:val="28"/>
          <w:szCs w:val="28"/>
          <w:shd w:val="clear" w:color="auto" w:fill="FFFFFF"/>
        </w:rPr>
        <w:t xml:space="preserve">3) Министерства строительства Республики Дагестан </w:t>
      </w:r>
      <w:r w:rsidRPr="00B94CC7">
        <w:rPr>
          <w:rStyle w:val="af6"/>
          <w:rFonts w:ascii="Times New Roman" w:eastAsiaTheme="majorEastAsia" w:hAnsi="Times New Roman" w:cs="Times New Roman"/>
          <w:b w:val="0"/>
          <w:bCs w:val="0"/>
          <w:sz w:val="28"/>
          <w:szCs w:val="28"/>
          <w:shd w:val="clear" w:color="auto" w:fill="FFFFFF"/>
        </w:rPr>
        <w:t>отсутствует</w:t>
      </w:r>
      <w:r w:rsidRPr="00162006">
        <w:rPr>
          <w:rStyle w:val="af6"/>
          <w:rFonts w:ascii="Times New Roman" w:eastAsiaTheme="majorEastAsia" w:hAnsi="Times New Roman" w:cs="Times New Roman"/>
          <w:sz w:val="28"/>
          <w:szCs w:val="28"/>
          <w:shd w:val="clear" w:color="auto" w:fill="FFFFFF"/>
        </w:rPr>
        <w:t xml:space="preserve"> </w:t>
      </w:r>
      <w:r w:rsidRPr="00B94CC7">
        <w:rPr>
          <w:rStyle w:val="af6"/>
          <w:rFonts w:ascii="Times New Roman" w:eastAsiaTheme="majorEastAsia" w:hAnsi="Times New Roman" w:cs="Times New Roman"/>
          <w:b w:val="0"/>
          <w:bCs w:val="0"/>
          <w:sz w:val="28"/>
          <w:szCs w:val="28"/>
          <w:shd w:val="clear" w:color="auto" w:fill="FFFFFF"/>
        </w:rPr>
        <w:t>и</w:t>
      </w:r>
      <w:r>
        <w:rPr>
          <w:rFonts w:ascii="Times New Roman" w:hAnsi="Times New Roman" w:cs="Times New Roman"/>
          <w:sz w:val="28"/>
          <w:szCs w:val="28"/>
          <w:shd w:val="clear" w:color="auto" w:fill="FFFFFF"/>
        </w:rPr>
        <w:t xml:space="preserve">нформация о плановых показателях и фактически уплаченных налоговых платежах, о созданных рабочих местах, в том числе по инвестиционным проектам </w:t>
      </w:r>
      <w:r>
        <w:rPr>
          <w:rFonts w:ascii="Times New Roman" w:hAnsi="Times New Roman" w:cs="Times New Roman"/>
          <w:sz w:val="28"/>
          <w:szCs w:val="28"/>
        </w:rPr>
        <w:t>«Строительство МКР «Лазурный берег» (</w:t>
      </w:r>
      <w:r>
        <w:rPr>
          <w:rFonts w:ascii="Times New Roman" w:hAnsi="Times New Roman" w:cs="Times New Roman"/>
          <w:sz w:val="28"/>
          <w:szCs w:val="28"/>
          <w:shd w:val="clear" w:color="auto" w:fill="FFFFFF"/>
        </w:rPr>
        <w:t xml:space="preserve">инициатор проекта – </w:t>
      </w:r>
      <w:r>
        <w:rPr>
          <w:rFonts w:ascii="Times New Roman" w:hAnsi="Times New Roman" w:cs="Times New Roman"/>
          <w:spacing w:val="-4"/>
          <w:sz w:val="28"/>
          <w:szCs w:val="28"/>
        </w:rPr>
        <w:t>ООО</w:t>
      </w:r>
      <w:r>
        <w:rPr>
          <w:rFonts w:ascii="Times New Roman" w:hAnsi="Times New Roman" w:cs="Times New Roman"/>
          <w:sz w:val="28"/>
          <w:szCs w:val="28"/>
        </w:rPr>
        <w:t xml:space="preserve"> </w:t>
      </w:r>
      <w:r>
        <w:rPr>
          <w:rFonts w:ascii="Times New Roman" w:hAnsi="Times New Roman" w:cs="Times New Roman"/>
          <w:spacing w:val="-4"/>
          <w:sz w:val="28"/>
          <w:szCs w:val="28"/>
        </w:rPr>
        <w:t>«Капитал-Инвест›) и «</w:t>
      </w:r>
      <w:r>
        <w:rPr>
          <w:rFonts w:ascii="Times New Roman" w:hAnsi="Times New Roman" w:cs="Times New Roman"/>
          <w:sz w:val="28"/>
          <w:szCs w:val="28"/>
        </w:rPr>
        <w:t>Строительство жилого комплекса «Каспий-Сити»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инициатор проекта – </w:t>
      </w:r>
      <w:r>
        <w:rPr>
          <w:rFonts w:ascii="Times New Roman" w:hAnsi="Times New Roman" w:cs="Times New Roman"/>
          <w:spacing w:val="-4"/>
          <w:sz w:val="28"/>
          <w:szCs w:val="28"/>
        </w:rPr>
        <w:t>ООО</w:t>
      </w:r>
      <w:r>
        <w:rPr>
          <w:rFonts w:ascii="Times New Roman" w:hAnsi="Times New Roman" w:cs="Times New Roman"/>
          <w:sz w:val="28"/>
          <w:szCs w:val="28"/>
        </w:rPr>
        <w:t xml:space="preserve"> </w:t>
      </w:r>
      <w:r>
        <w:rPr>
          <w:rFonts w:ascii="Times New Roman" w:hAnsi="Times New Roman" w:cs="Times New Roman"/>
          <w:spacing w:val="-4"/>
          <w:sz w:val="28"/>
          <w:szCs w:val="28"/>
        </w:rPr>
        <w:t>«Каван›).</w:t>
      </w:r>
    </w:p>
    <w:p w14:paraId="7436004F" w14:textId="77777777" w:rsidR="009614BE" w:rsidRDefault="009614BE" w:rsidP="009614BE">
      <w:pPr>
        <w:pStyle w:val="ConsPlusNormal"/>
        <w:spacing w:line="340" w:lineRule="exact"/>
        <w:ind w:firstLine="709"/>
        <w:jc w:val="both"/>
        <w:rPr>
          <w:rFonts w:ascii="Times New Roman" w:hAnsi="Times New Roman" w:cs="Times New Roman"/>
          <w:sz w:val="28"/>
          <w:szCs w:val="28"/>
          <w:shd w:val="clear" w:color="auto" w:fill="FFFFFF"/>
        </w:rPr>
      </w:pPr>
      <w:r w:rsidRPr="00B31A80">
        <w:rPr>
          <w:rFonts w:ascii="Times New Roman" w:hAnsi="Times New Roman" w:cs="Times New Roman"/>
          <w:spacing w:val="-4"/>
          <w:sz w:val="28"/>
          <w:szCs w:val="28"/>
        </w:rPr>
        <w:t>4)</w:t>
      </w:r>
      <w:r w:rsidRPr="00B31A80">
        <w:rPr>
          <w:rFonts w:ascii="Times New Roman" w:hAnsi="Times New Roman" w:cs="Times New Roman"/>
          <w:b/>
          <w:bCs/>
          <w:spacing w:val="-4"/>
          <w:sz w:val="28"/>
          <w:szCs w:val="28"/>
        </w:rPr>
        <w:t xml:space="preserve"> </w:t>
      </w:r>
      <w:r w:rsidRPr="00B31A80">
        <w:rPr>
          <w:rStyle w:val="af6"/>
          <w:rFonts w:ascii="Times New Roman" w:eastAsiaTheme="majorEastAsia" w:hAnsi="Times New Roman" w:cs="Times New Roman"/>
          <w:b w:val="0"/>
          <w:bCs w:val="0"/>
          <w:sz w:val="28"/>
          <w:szCs w:val="28"/>
          <w:shd w:val="clear" w:color="auto" w:fill="FFFFFF"/>
        </w:rPr>
        <w:t>Министерства по туризму и народным художественным промыслам Республики Дагестан</w:t>
      </w:r>
      <w:r>
        <w:rPr>
          <w:rStyle w:val="af6"/>
          <w:rFonts w:ascii="Times New Roman" w:eastAsiaTheme="majorEastAsia" w:hAnsi="Times New Roman" w:cs="Times New Roman"/>
          <w:sz w:val="28"/>
          <w:szCs w:val="28"/>
          <w:shd w:val="clear" w:color="auto" w:fill="FFFFFF"/>
        </w:rPr>
        <w:t xml:space="preserve"> </w:t>
      </w:r>
      <w:r w:rsidRPr="00B94CC7">
        <w:rPr>
          <w:rStyle w:val="af6"/>
          <w:rFonts w:ascii="Times New Roman" w:eastAsiaTheme="majorEastAsia" w:hAnsi="Times New Roman" w:cs="Times New Roman"/>
          <w:b w:val="0"/>
          <w:bCs w:val="0"/>
          <w:sz w:val="28"/>
          <w:szCs w:val="28"/>
          <w:shd w:val="clear" w:color="auto" w:fill="FFFFFF"/>
        </w:rPr>
        <w:t>не приложена</w:t>
      </w:r>
      <w:r>
        <w:rPr>
          <w:rStyle w:val="af6"/>
          <w:rFonts w:ascii="Times New Roman" w:eastAsiaTheme="majorEastAsia"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информация о плановых показателях и фактически уплаченных налоговых платежах (по всем инвестиционным проектам), о созданных рабочих местах, а также информация об объеме фактических инвестиций, направленных на реализацию инвестиционных проектов:</w:t>
      </w:r>
    </w:p>
    <w:p w14:paraId="56B6D46E" w14:textId="77777777" w:rsidR="009614BE" w:rsidRDefault="009614BE" w:rsidP="009614BE">
      <w:pPr>
        <w:pStyle w:val="ConsPlusNormal"/>
        <w:spacing w:line="340" w:lineRule="exact"/>
        <w:ind w:firstLine="709"/>
        <w:jc w:val="both"/>
        <w:rPr>
          <w:rFonts w:ascii="Times New Roman" w:hAnsi="Times New Roman" w:cs="Times New Roman"/>
          <w:spacing w:val="-4"/>
          <w:sz w:val="28"/>
          <w:szCs w:val="28"/>
        </w:rPr>
      </w:pPr>
      <w:r>
        <w:rPr>
          <w:rFonts w:ascii="Times New Roman" w:hAnsi="Times New Roman" w:cs="Times New Roman"/>
          <w:sz w:val="28"/>
          <w:szCs w:val="28"/>
          <w:shd w:val="clear" w:color="auto" w:fill="FFFFFF"/>
        </w:rPr>
        <w:t xml:space="preserve">– </w:t>
      </w:r>
      <w:r>
        <w:rPr>
          <w:rFonts w:ascii="Times New Roman" w:hAnsi="Times New Roman" w:cs="Times New Roman"/>
          <w:spacing w:val="-4"/>
          <w:sz w:val="28"/>
          <w:szCs w:val="28"/>
        </w:rPr>
        <w:t>«</w:t>
      </w:r>
      <w:r>
        <w:rPr>
          <w:rFonts w:ascii="Times New Roman" w:hAnsi="Times New Roman" w:cs="Times New Roman"/>
          <w:sz w:val="28"/>
          <w:szCs w:val="28"/>
        </w:rPr>
        <w:t>Создание базы отдыха «Персиковый остров» в сел. Чиркей Буйнакского района (</w:t>
      </w:r>
      <w:r>
        <w:rPr>
          <w:rFonts w:ascii="Times New Roman" w:hAnsi="Times New Roman" w:cs="Times New Roman"/>
          <w:sz w:val="28"/>
          <w:szCs w:val="28"/>
          <w:shd w:val="clear" w:color="auto" w:fill="FFFFFF"/>
        </w:rPr>
        <w:t xml:space="preserve">инициатор проекта – </w:t>
      </w:r>
      <w:r>
        <w:rPr>
          <w:rFonts w:ascii="Times New Roman" w:hAnsi="Times New Roman" w:cs="Times New Roman"/>
          <w:spacing w:val="-4"/>
          <w:sz w:val="28"/>
          <w:szCs w:val="28"/>
        </w:rPr>
        <w:t>ООО</w:t>
      </w:r>
      <w:r>
        <w:rPr>
          <w:rFonts w:ascii="Times New Roman" w:hAnsi="Times New Roman" w:cs="Times New Roman"/>
          <w:sz w:val="28"/>
          <w:szCs w:val="28"/>
        </w:rPr>
        <w:t xml:space="preserve"> </w:t>
      </w:r>
      <w:r>
        <w:rPr>
          <w:rFonts w:ascii="Times New Roman" w:hAnsi="Times New Roman" w:cs="Times New Roman"/>
          <w:spacing w:val="-4"/>
          <w:sz w:val="28"/>
          <w:szCs w:val="28"/>
        </w:rPr>
        <w:t xml:space="preserve">«Персиковый остров›); </w:t>
      </w:r>
    </w:p>
    <w:p w14:paraId="3F005202" w14:textId="77777777" w:rsidR="009614BE" w:rsidRDefault="009614BE" w:rsidP="009614BE">
      <w:pPr>
        <w:pStyle w:val="ConsPlusNormal"/>
        <w:spacing w:line="340" w:lineRule="exact"/>
        <w:ind w:firstLine="709"/>
        <w:jc w:val="both"/>
        <w:rPr>
          <w:rFonts w:ascii="Times New Roman" w:hAnsi="Times New Roman" w:cs="Times New Roman"/>
          <w:sz w:val="28"/>
          <w:szCs w:val="28"/>
        </w:rPr>
      </w:pPr>
      <w:r>
        <w:rPr>
          <w:rFonts w:ascii="Times New Roman" w:hAnsi="Times New Roman" w:cs="Times New Roman"/>
          <w:spacing w:val="-4"/>
          <w:sz w:val="28"/>
          <w:szCs w:val="28"/>
        </w:rPr>
        <w:t>– </w:t>
      </w:r>
      <w:r>
        <w:rPr>
          <w:rFonts w:ascii="Times New Roman" w:hAnsi="Times New Roman" w:cs="Times New Roman"/>
          <w:sz w:val="28"/>
          <w:szCs w:val="28"/>
        </w:rPr>
        <w:t>«Строительство курортно-туристического комплекса «</w:t>
      </w:r>
      <w:proofErr w:type="spellStart"/>
      <w:r>
        <w:rPr>
          <w:rFonts w:ascii="Times New Roman" w:hAnsi="Times New Roman" w:cs="Times New Roman"/>
          <w:sz w:val="28"/>
          <w:szCs w:val="28"/>
        </w:rPr>
        <w:t>Бекенез</w:t>
      </w:r>
      <w:proofErr w:type="spellEnd"/>
      <w:r>
        <w:rPr>
          <w:rFonts w:ascii="Times New Roman" w:hAnsi="Times New Roman" w:cs="Times New Roman"/>
          <w:sz w:val="28"/>
          <w:szCs w:val="28"/>
        </w:rPr>
        <w:t xml:space="preserve">» (инициатор проекта – ООО «Международный выставочный центр»); </w:t>
      </w:r>
    </w:p>
    <w:p w14:paraId="0A56EC99" w14:textId="77777777" w:rsidR="009614BE" w:rsidRDefault="009614BE" w:rsidP="009614BE">
      <w:pPr>
        <w:pStyle w:val="ConsPlusNormal"/>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туристско-развлекательного комплекса «Хазар» (инициатор проекта – ООО «Дельта»);</w:t>
      </w:r>
    </w:p>
    <w:p w14:paraId="43BF6334" w14:textId="77777777" w:rsidR="009614BE" w:rsidRPr="00F7374F" w:rsidRDefault="009614BE" w:rsidP="009614BE">
      <w:pPr>
        <w:pStyle w:val="ConsPlusNormal"/>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туристической базы «</w:t>
      </w:r>
      <w:proofErr w:type="spellStart"/>
      <w:r>
        <w:rPr>
          <w:rFonts w:ascii="Times New Roman" w:hAnsi="Times New Roman" w:cs="Times New Roman"/>
          <w:sz w:val="28"/>
          <w:szCs w:val="28"/>
        </w:rPr>
        <w:t>Хариколо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эскейп</w:t>
      </w:r>
      <w:proofErr w:type="spellEnd"/>
      <w:r>
        <w:rPr>
          <w:rFonts w:ascii="Times New Roman" w:hAnsi="Times New Roman" w:cs="Times New Roman"/>
          <w:sz w:val="28"/>
          <w:szCs w:val="28"/>
        </w:rPr>
        <w:t xml:space="preserve"> отель» с гостиницей, </w:t>
      </w:r>
      <w:proofErr w:type="spellStart"/>
      <w:r>
        <w:rPr>
          <w:rFonts w:ascii="Times New Roman" w:hAnsi="Times New Roman" w:cs="Times New Roman"/>
          <w:sz w:val="28"/>
          <w:szCs w:val="28"/>
        </w:rPr>
        <w:t>глэмпингом</w:t>
      </w:r>
      <w:proofErr w:type="spellEnd"/>
      <w:r>
        <w:rPr>
          <w:rFonts w:ascii="Times New Roman" w:hAnsi="Times New Roman" w:cs="Times New Roman"/>
          <w:sz w:val="28"/>
          <w:szCs w:val="28"/>
        </w:rPr>
        <w:t xml:space="preserve">, рестораном и </w:t>
      </w:r>
      <w:proofErr w:type="spellStart"/>
      <w:r>
        <w:rPr>
          <w:rFonts w:ascii="Times New Roman" w:hAnsi="Times New Roman" w:cs="Times New Roman"/>
          <w:sz w:val="28"/>
          <w:szCs w:val="28"/>
        </w:rPr>
        <w:t>экстримпарком</w:t>
      </w:r>
      <w:proofErr w:type="spellEnd"/>
      <w:r>
        <w:rPr>
          <w:rFonts w:ascii="Times New Roman" w:hAnsi="Times New Roman" w:cs="Times New Roman"/>
          <w:sz w:val="28"/>
          <w:szCs w:val="28"/>
        </w:rPr>
        <w:t xml:space="preserve">» (инициатор проекта – ИП Максудова Аминат Магомедовна). </w:t>
      </w:r>
    </w:p>
    <w:p w14:paraId="204D8F85" w14:textId="77777777" w:rsidR="009614BE" w:rsidRPr="00F7374F" w:rsidRDefault="009614BE" w:rsidP="009614BE">
      <w:pPr>
        <w:spacing w:line="340" w:lineRule="exact"/>
        <w:rPr>
          <w:szCs w:val="28"/>
          <w:shd w:val="clear" w:color="auto" w:fill="FFFFFF"/>
        </w:rPr>
      </w:pPr>
      <w:r w:rsidRPr="00B31A80">
        <w:rPr>
          <w:rStyle w:val="af6"/>
          <w:b w:val="0"/>
          <w:bCs w:val="0"/>
          <w:szCs w:val="28"/>
          <w:shd w:val="clear" w:color="auto" w:fill="FFFFFF"/>
        </w:rPr>
        <w:t>5) Министерства энергетики и тарифов Республики Дагестан</w:t>
      </w:r>
      <w:r>
        <w:rPr>
          <w:rStyle w:val="af6"/>
          <w:szCs w:val="28"/>
          <w:shd w:val="clear" w:color="auto" w:fill="FFFFFF"/>
        </w:rPr>
        <w:t xml:space="preserve"> </w:t>
      </w:r>
      <w:r>
        <w:rPr>
          <w:szCs w:val="28"/>
          <w:shd w:val="clear" w:color="auto" w:fill="FFFFFF"/>
        </w:rPr>
        <w:t xml:space="preserve">не приложены сведения о плановых показателях и фактически уплаченных налоговых платежах по всем реализуемым инвестиционным проектам в сфере энергетики. </w:t>
      </w:r>
    </w:p>
    <w:p w14:paraId="5A879BAF" w14:textId="77777777" w:rsidR="009614BE" w:rsidRPr="00A00E05" w:rsidRDefault="009614BE" w:rsidP="009614BE">
      <w:pPr>
        <w:spacing w:line="340" w:lineRule="exact"/>
        <w:rPr>
          <w:b/>
          <w:bCs/>
          <w:szCs w:val="28"/>
        </w:rPr>
      </w:pPr>
      <w:r>
        <w:rPr>
          <w:szCs w:val="28"/>
          <w:shd w:val="clear" w:color="auto" w:fill="FFFFFF"/>
        </w:rPr>
        <w:t xml:space="preserve">Кроме того, </w:t>
      </w:r>
      <w:r>
        <w:rPr>
          <w:spacing w:val="-4"/>
          <w:szCs w:val="28"/>
        </w:rPr>
        <w:t>по инвестиционному проекту «</w:t>
      </w:r>
      <w:r>
        <w:rPr>
          <w:szCs w:val="28"/>
        </w:rPr>
        <w:t xml:space="preserve">Строительство </w:t>
      </w:r>
      <w:proofErr w:type="spellStart"/>
      <w:r>
        <w:rPr>
          <w:szCs w:val="28"/>
        </w:rPr>
        <w:t>Могохской</w:t>
      </w:r>
      <w:proofErr w:type="spellEnd"/>
      <w:r>
        <w:rPr>
          <w:szCs w:val="28"/>
        </w:rPr>
        <w:t xml:space="preserve"> ГЭС мощностью 49,8 МВт (</w:t>
      </w:r>
      <w:r>
        <w:rPr>
          <w:rFonts w:eastAsia="Times New Roman"/>
          <w:szCs w:val="28"/>
        </w:rPr>
        <w:t xml:space="preserve">инициатор проекта – ПАО «РусГидро») не представлена информация </w:t>
      </w:r>
      <w:r>
        <w:rPr>
          <w:szCs w:val="28"/>
          <w:shd w:val="clear" w:color="auto" w:fill="FFFFFF"/>
        </w:rPr>
        <w:t>о создании рабочих мест, а также сведения об объеме фактических инвестиций, направленных на реализацию инвестиционного проекта</w:t>
      </w:r>
      <w:r>
        <w:rPr>
          <w:spacing w:val="-4"/>
          <w:szCs w:val="28"/>
        </w:rPr>
        <w:t>.</w:t>
      </w:r>
    </w:p>
    <w:p w14:paraId="1F6C7586" w14:textId="77777777" w:rsidR="009614BE" w:rsidRPr="00BD491F" w:rsidRDefault="00756038" w:rsidP="009614BE">
      <w:pPr>
        <w:spacing w:line="340" w:lineRule="exact"/>
        <w:contextualSpacing/>
        <w:rPr>
          <w:rFonts w:eastAsia="Times New Roman"/>
          <w:bCs/>
          <w:szCs w:val="28"/>
        </w:rPr>
      </w:pPr>
      <w:r>
        <w:rPr>
          <w:szCs w:val="28"/>
        </w:rPr>
        <w:t>14.</w:t>
      </w:r>
      <w:r w:rsidR="009614BE">
        <w:rPr>
          <w:b/>
          <w:bCs/>
          <w:szCs w:val="28"/>
        </w:rPr>
        <w:t> </w:t>
      </w:r>
      <w:r w:rsidR="009614BE" w:rsidRPr="00BD491F">
        <w:rPr>
          <w:rStyle w:val="markdown-word"/>
        </w:rPr>
        <w:t>Анализ</w:t>
      </w:r>
      <w:r w:rsidR="009614BE" w:rsidRPr="00BD491F">
        <w:rPr>
          <w:rStyle w:val="apple-converted-space"/>
        </w:rPr>
        <w:t xml:space="preserve"> </w:t>
      </w:r>
      <w:r w:rsidR="009614BE" w:rsidRPr="00BD491F">
        <w:rPr>
          <w:rStyle w:val="markdown-word"/>
        </w:rPr>
        <w:t>социально-экономических</w:t>
      </w:r>
      <w:r w:rsidR="009614BE" w:rsidRPr="00BD491F">
        <w:rPr>
          <w:rStyle w:val="apple-converted-space"/>
        </w:rPr>
        <w:t xml:space="preserve"> </w:t>
      </w:r>
      <w:r w:rsidR="009614BE" w:rsidRPr="00BD491F">
        <w:rPr>
          <w:rStyle w:val="markdown-word"/>
        </w:rPr>
        <w:t>показателей</w:t>
      </w:r>
      <w:r w:rsidR="009614BE" w:rsidRPr="00BD491F">
        <w:rPr>
          <w:rStyle w:val="apple-converted-space"/>
        </w:rPr>
        <w:t xml:space="preserve"> </w:t>
      </w:r>
      <w:r w:rsidR="009614BE" w:rsidRPr="00BD491F">
        <w:rPr>
          <w:rStyle w:val="markdown-word"/>
        </w:rPr>
        <w:t>реализации инвестиционных</w:t>
      </w:r>
      <w:r w:rsidR="009614BE" w:rsidRPr="00BD491F">
        <w:rPr>
          <w:rStyle w:val="apple-converted-space"/>
        </w:rPr>
        <w:t xml:space="preserve"> </w:t>
      </w:r>
      <w:r w:rsidR="009614BE" w:rsidRPr="00BD491F">
        <w:rPr>
          <w:rStyle w:val="markdown-word"/>
        </w:rPr>
        <w:t>проектов</w:t>
      </w:r>
      <w:r w:rsidR="009614BE" w:rsidRPr="00BD491F">
        <w:rPr>
          <w:rStyle w:val="apple-converted-space"/>
        </w:rPr>
        <w:t xml:space="preserve"> </w:t>
      </w:r>
      <w:r w:rsidR="009614BE" w:rsidRPr="00BD491F">
        <w:rPr>
          <w:rStyle w:val="markdown-word"/>
        </w:rPr>
        <w:t>показал,</w:t>
      </w:r>
      <w:r w:rsidR="009614BE" w:rsidRPr="00BD491F">
        <w:rPr>
          <w:rStyle w:val="apple-converted-space"/>
        </w:rPr>
        <w:t xml:space="preserve"> </w:t>
      </w:r>
      <w:r w:rsidR="009614BE" w:rsidRPr="00BD491F">
        <w:rPr>
          <w:rStyle w:val="markdown-word"/>
        </w:rPr>
        <w:t>что</w:t>
      </w:r>
      <w:r w:rsidR="009614BE" w:rsidRPr="00BD491F">
        <w:rPr>
          <w:rStyle w:val="apple-converted-space"/>
        </w:rPr>
        <w:t xml:space="preserve"> </w:t>
      </w:r>
      <w:r w:rsidR="009614BE" w:rsidRPr="00BD491F">
        <w:rPr>
          <w:rStyle w:val="markdown-word"/>
        </w:rPr>
        <w:t>на</w:t>
      </w:r>
      <w:r w:rsidR="009614BE" w:rsidRPr="00BD491F">
        <w:rPr>
          <w:rStyle w:val="apple-converted-space"/>
        </w:rPr>
        <w:t xml:space="preserve"> </w:t>
      </w:r>
      <w:r w:rsidR="009614BE" w:rsidRPr="00BD491F">
        <w:rPr>
          <w:rStyle w:val="markdown-word"/>
        </w:rPr>
        <w:t>начало</w:t>
      </w:r>
      <w:r w:rsidR="009614BE" w:rsidRPr="00BD491F">
        <w:rPr>
          <w:rStyle w:val="apple-converted-space"/>
        </w:rPr>
        <w:t xml:space="preserve"> </w:t>
      </w:r>
      <w:r w:rsidR="009614BE" w:rsidRPr="00BD491F">
        <w:rPr>
          <w:rStyle w:val="markdown-word"/>
        </w:rPr>
        <w:t>2026 года</w:t>
      </w:r>
      <w:r w:rsidR="009614BE" w:rsidRPr="00BD491F">
        <w:rPr>
          <w:rStyle w:val="apple-converted-space"/>
        </w:rPr>
        <w:t xml:space="preserve"> </w:t>
      </w:r>
      <w:r w:rsidR="009614BE" w:rsidRPr="00BD491F">
        <w:rPr>
          <w:rStyle w:val="markdown-word"/>
        </w:rPr>
        <w:t>создано 2 953 рабочих</w:t>
      </w:r>
      <w:r w:rsidR="009614BE" w:rsidRPr="00BD491F">
        <w:rPr>
          <w:rStyle w:val="apple-converted-space"/>
        </w:rPr>
        <w:t xml:space="preserve"> </w:t>
      </w:r>
      <w:r w:rsidR="009614BE" w:rsidRPr="00BD491F">
        <w:rPr>
          <w:rStyle w:val="markdown-word"/>
        </w:rPr>
        <w:t>места</w:t>
      </w:r>
      <w:r w:rsidR="009614BE">
        <w:rPr>
          <w:rStyle w:val="markdown-word"/>
        </w:rPr>
        <w:t>,</w:t>
      </w:r>
      <w:r w:rsidR="009614BE" w:rsidRPr="00BD491F">
        <w:rPr>
          <w:rStyle w:val="markdown-word"/>
        </w:rPr>
        <w:t xml:space="preserve"> что</w:t>
      </w:r>
      <w:r w:rsidR="009614BE" w:rsidRPr="00BD491F">
        <w:rPr>
          <w:rStyle w:val="apple-converted-space"/>
        </w:rPr>
        <w:t xml:space="preserve"> </w:t>
      </w:r>
      <w:r w:rsidR="009614BE" w:rsidRPr="00BD491F">
        <w:rPr>
          <w:rStyle w:val="markdown-word"/>
        </w:rPr>
        <w:t>составляет</w:t>
      </w:r>
      <w:r w:rsidR="009614BE" w:rsidRPr="00BD491F">
        <w:rPr>
          <w:rStyle w:val="apple-converted-space"/>
        </w:rPr>
        <w:t xml:space="preserve"> </w:t>
      </w:r>
      <w:r w:rsidR="009614BE" w:rsidRPr="00BD491F">
        <w:rPr>
          <w:rStyle w:val="markdown-word"/>
        </w:rPr>
        <w:t>12,6 % от</w:t>
      </w:r>
      <w:r w:rsidR="009614BE" w:rsidRPr="00BD491F">
        <w:rPr>
          <w:rStyle w:val="apple-converted-space"/>
        </w:rPr>
        <w:t xml:space="preserve"> </w:t>
      </w:r>
      <w:r w:rsidR="009614BE" w:rsidRPr="00BD491F">
        <w:rPr>
          <w:rStyle w:val="markdown-word"/>
        </w:rPr>
        <w:t>планируемой</w:t>
      </w:r>
      <w:r w:rsidR="009614BE" w:rsidRPr="00BD491F">
        <w:rPr>
          <w:rStyle w:val="apple-converted-space"/>
        </w:rPr>
        <w:t xml:space="preserve"> </w:t>
      </w:r>
      <w:r w:rsidR="009614BE" w:rsidRPr="00BD491F">
        <w:rPr>
          <w:rStyle w:val="markdown-word"/>
        </w:rPr>
        <w:t>численности (23 394 рабочих</w:t>
      </w:r>
      <w:r w:rsidR="009614BE" w:rsidRPr="00BD491F">
        <w:rPr>
          <w:rStyle w:val="apple-converted-space"/>
        </w:rPr>
        <w:t xml:space="preserve"> </w:t>
      </w:r>
      <w:r w:rsidR="009614BE" w:rsidRPr="00BD491F">
        <w:rPr>
          <w:rStyle w:val="markdown-word"/>
        </w:rPr>
        <w:t>места).</w:t>
      </w:r>
    </w:p>
    <w:p w14:paraId="1EE54D34" w14:textId="77777777" w:rsidR="009614BE" w:rsidRPr="00064BCF" w:rsidRDefault="009614BE" w:rsidP="009614BE">
      <w:pPr>
        <w:spacing w:line="340" w:lineRule="exact"/>
        <w:contextualSpacing/>
        <w:rPr>
          <w:rFonts w:eastAsia="Times New Roman"/>
          <w:bCs/>
          <w:color w:val="FF0000"/>
          <w:szCs w:val="28"/>
        </w:rPr>
      </w:pPr>
      <w:r w:rsidRPr="00BD491F">
        <w:rPr>
          <w:rStyle w:val="markdown-word"/>
        </w:rPr>
        <w:t>При</w:t>
      </w:r>
      <w:r>
        <w:rPr>
          <w:rStyle w:val="apple-converted-space"/>
          <w:color w:val="000000"/>
        </w:rPr>
        <w:t xml:space="preserve"> </w:t>
      </w:r>
      <w:r w:rsidRPr="00BD491F">
        <w:rPr>
          <w:rStyle w:val="markdown-word"/>
        </w:rPr>
        <w:t>этом,</w:t>
      </w:r>
      <w:r>
        <w:rPr>
          <w:rStyle w:val="apple-converted-space"/>
          <w:color w:val="000000"/>
        </w:rPr>
        <w:t xml:space="preserve"> </w:t>
      </w:r>
      <w:r w:rsidRPr="00BD491F">
        <w:rPr>
          <w:rStyle w:val="markdown-word"/>
        </w:rPr>
        <w:t>согласно</w:t>
      </w:r>
      <w:r>
        <w:rPr>
          <w:rStyle w:val="apple-converted-space"/>
          <w:color w:val="000000"/>
        </w:rPr>
        <w:t xml:space="preserve"> </w:t>
      </w:r>
      <w:r w:rsidRPr="00BD491F">
        <w:rPr>
          <w:rStyle w:val="markdown-word"/>
        </w:rPr>
        <w:t>Реестру</w:t>
      </w:r>
      <w:r>
        <w:rPr>
          <w:rStyle w:val="apple-converted-space"/>
          <w:color w:val="000000"/>
        </w:rPr>
        <w:t xml:space="preserve"> </w:t>
      </w:r>
      <w:r w:rsidRPr="00BD491F">
        <w:rPr>
          <w:rStyle w:val="markdown-word"/>
        </w:rPr>
        <w:t>масштабных</w:t>
      </w:r>
      <w:r>
        <w:rPr>
          <w:rStyle w:val="apple-converted-space"/>
          <w:color w:val="000000"/>
        </w:rPr>
        <w:t xml:space="preserve"> </w:t>
      </w:r>
      <w:r w:rsidRPr="00BD491F">
        <w:rPr>
          <w:rStyle w:val="markdown-word"/>
        </w:rPr>
        <w:t>инвестиционных</w:t>
      </w:r>
      <w:r>
        <w:rPr>
          <w:rStyle w:val="apple-converted-space"/>
          <w:color w:val="000000"/>
        </w:rPr>
        <w:t xml:space="preserve"> </w:t>
      </w:r>
      <w:r w:rsidRPr="00BD491F">
        <w:rPr>
          <w:rStyle w:val="markdown-word"/>
        </w:rPr>
        <w:t>проектов,</w:t>
      </w:r>
      <w:r>
        <w:rPr>
          <w:rStyle w:val="apple-converted-space"/>
          <w:color w:val="000000"/>
        </w:rPr>
        <w:t xml:space="preserve"> </w:t>
      </w:r>
      <w:r w:rsidRPr="00BD491F">
        <w:rPr>
          <w:rStyle w:val="markdown-word"/>
        </w:rPr>
        <w:t>при</w:t>
      </w:r>
      <w:r>
        <w:rPr>
          <w:rStyle w:val="markdown-word"/>
        </w:rPr>
        <w:t xml:space="preserve"> </w:t>
      </w:r>
      <w:r w:rsidRPr="00BD491F">
        <w:rPr>
          <w:rStyle w:val="markdown-word"/>
        </w:rPr>
        <w:t>плановом</w:t>
      </w:r>
      <w:r>
        <w:rPr>
          <w:rStyle w:val="apple-converted-space"/>
          <w:color w:val="000000"/>
        </w:rPr>
        <w:t xml:space="preserve"> </w:t>
      </w:r>
      <w:r w:rsidRPr="00BD491F">
        <w:rPr>
          <w:rStyle w:val="markdown-word"/>
        </w:rPr>
        <w:t>показателе</w:t>
      </w:r>
      <w:r>
        <w:rPr>
          <w:rStyle w:val="apple-converted-space"/>
          <w:color w:val="000000"/>
        </w:rPr>
        <w:t xml:space="preserve"> </w:t>
      </w:r>
      <w:r w:rsidRPr="00BD491F">
        <w:rPr>
          <w:rStyle w:val="markdown-word"/>
        </w:rPr>
        <w:t>4</w:t>
      </w:r>
      <w:r>
        <w:rPr>
          <w:rStyle w:val="markdown-word"/>
        </w:rPr>
        <w:t xml:space="preserve"> </w:t>
      </w:r>
      <w:r w:rsidRPr="00BD491F">
        <w:rPr>
          <w:rStyle w:val="markdown-word"/>
        </w:rPr>
        <w:t>505</w:t>
      </w:r>
      <w:r>
        <w:rPr>
          <w:rStyle w:val="markdown-word"/>
        </w:rPr>
        <w:t xml:space="preserve"> </w:t>
      </w:r>
      <w:r w:rsidRPr="00BD491F">
        <w:rPr>
          <w:rStyle w:val="markdown-word"/>
        </w:rPr>
        <w:t>рабочих</w:t>
      </w:r>
      <w:r>
        <w:rPr>
          <w:rStyle w:val="apple-converted-space"/>
          <w:color w:val="000000"/>
        </w:rPr>
        <w:t xml:space="preserve"> </w:t>
      </w:r>
      <w:r w:rsidRPr="00BD491F">
        <w:rPr>
          <w:rStyle w:val="markdown-word"/>
        </w:rPr>
        <w:t>мест</w:t>
      </w:r>
      <w:r>
        <w:rPr>
          <w:rStyle w:val="apple-converted-space"/>
          <w:color w:val="000000"/>
        </w:rPr>
        <w:t xml:space="preserve"> </w:t>
      </w:r>
      <w:r w:rsidRPr="00BD491F">
        <w:rPr>
          <w:rStyle w:val="markdown-word"/>
        </w:rPr>
        <w:t>на</w:t>
      </w:r>
      <w:r>
        <w:rPr>
          <w:rStyle w:val="apple-converted-space"/>
          <w:color w:val="000000"/>
        </w:rPr>
        <w:t xml:space="preserve"> </w:t>
      </w:r>
      <w:r w:rsidRPr="00BD491F">
        <w:rPr>
          <w:rStyle w:val="markdown-word"/>
        </w:rPr>
        <w:t>начало</w:t>
      </w:r>
      <w:r>
        <w:rPr>
          <w:rStyle w:val="apple-converted-space"/>
          <w:color w:val="000000"/>
        </w:rPr>
        <w:t xml:space="preserve"> </w:t>
      </w:r>
      <w:r w:rsidRPr="00BD491F">
        <w:rPr>
          <w:rStyle w:val="markdown-word"/>
        </w:rPr>
        <w:t>2026</w:t>
      </w:r>
      <w:r>
        <w:rPr>
          <w:rStyle w:val="markdown-word"/>
        </w:rPr>
        <w:t xml:space="preserve"> </w:t>
      </w:r>
      <w:r w:rsidRPr="00BD491F">
        <w:rPr>
          <w:rStyle w:val="markdown-word"/>
        </w:rPr>
        <w:t>года</w:t>
      </w:r>
      <w:r>
        <w:rPr>
          <w:rStyle w:val="apple-converted-space"/>
          <w:color w:val="000000"/>
        </w:rPr>
        <w:t xml:space="preserve"> </w:t>
      </w:r>
      <w:r w:rsidRPr="00BD491F">
        <w:rPr>
          <w:rStyle w:val="markdown-word"/>
        </w:rPr>
        <w:t>создано</w:t>
      </w:r>
      <w:r>
        <w:rPr>
          <w:rStyle w:val="markdown-word"/>
        </w:rPr>
        <w:t xml:space="preserve"> </w:t>
      </w:r>
      <w:r w:rsidRPr="00BD491F">
        <w:rPr>
          <w:rStyle w:val="markdown-word"/>
        </w:rPr>
        <w:t>469</w:t>
      </w:r>
      <w:r>
        <w:rPr>
          <w:rStyle w:val="markdown-word"/>
        </w:rPr>
        <w:t xml:space="preserve"> </w:t>
      </w:r>
      <w:r w:rsidRPr="00272654">
        <w:rPr>
          <w:rStyle w:val="markdown-word"/>
        </w:rPr>
        <w:t>рабочих</w:t>
      </w:r>
      <w:r w:rsidRPr="00272654">
        <w:rPr>
          <w:rStyle w:val="apple-converted-space"/>
        </w:rPr>
        <w:t xml:space="preserve"> </w:t>
      </w:r>
      <w:r w:rsidRPr="00272654">
        <w:rPr>
          <w:rStyle w:val="markdown-word"/>
        </w:rPr>
        <w:t>мест,</w:t>
      </w:r>
      <w:r w:rsidRPr="00272654">
        <w:rPr>
          <w:rStyle w:val="apple-converted-space"/>
        </w:rPr>
        <w:t xml:space="preserve"> </w:t>
      </w:r>
      <w:r w:rsidRPr="00272654">
        <w:rPr>
          <w:rStyle w:val="markdown-word"/>
        </w:rPr>
        <w:t>что</w:t>
      </w:r>
      <w:r w:rsidRPr="00272654">
        <w:rPr>
          <w:rStyle w:val="apple-converted-space"/>
        </w:rPr>
        <w:t xml:space="preserve"> </w:t>
      </w:r>
      <w:r w:rsidRPr="00272654">
        <w:rPr>
          <w:rStyle w:val="markdown-word"/>
        </w:rPr>
        <w:t>составляет</w:t>
      </w:r>
      <w:r w:rsidRPr="00272654">
        <w:rPr>
          <w:rStyle w:val="apple-converted-space"/>
        </w:rPr>
        <w:t xml:space="preserve"> </w:t>
      </w:r>
      <w:r w:rsidRPr="00272654">
        <w:rPr>
          <w:rStyle w:val="markdown-word"/>
        </w:rPr>
        <w:t>10,4 % от</w:t>
      </w:r>
      <w:r w:rsidRPr="00272654">
        <w:rPr>
          <w:rStyle w:val="apple-converted-space"/>
        </w:rPr>
        <w:t xml:space="preserve"> </w:t>
      </w:r>
      <w:r w:rsidRPr="00272654">
        <w:rPr>
          <w:rStyle w:val="markdown-word"/>
        </w:rPr>
        <w:t>планового</w:t>
      </w:r>
      <w:r w:rsidRPr="00272654">
        <w:rPr>
          <w:rStyle w:val="apple-converted-space"/>
        </w:rPr>
        <w:t xml:space="preserve"> </w:t>
      </w:r>
      <w:r w:rsidRPr="00272654">
        <w:rPr>
          <w:rStyle w:val="markdown-word"/>
        </w:rPr>
        <w:t>показателя</w:t>
      </w:r>
      <w:r w:rsidRPr="00272654">
        <w:rPr>
          <w:rStyle w:val="apple-converted-space"/>
        </w:rPr>
        <w:t xml:space="preserve"> </w:t>
      </w:r>
      <w:r w:rsidRPr="00272654">
        <w:rPr>
          <w:rStyle w:val="markdown-word"/>
        </w:rPr>
        <w:t>за</w:t>
      </w:r>
      <w:r w:rsidRPr="00272654">
        <w:rPr>
          <w:rStyle w:val="apple-converted-space"/>
        </w:rPr>
        <w:t xml:space="preserve"> </w:t>
      </w:r>
      <w:r w:rsidRPr="00272654">
        <w:rPr>
          <w:rStyle w:val="markdown-word"/>
        </w:rPr>
        <w:t>весь период</w:t>
      </w:r>
      <w:r w:rsidRPr="00272654">
        <w:rPr>
          <w:rStyle w:val="apple-converted-space"/>
        </w:rPr>
        <w:t> </w:t>
      </w:r>
      <w:r w:rsidRPr="00272654">
        <w:rPr>
          <w:rStyle w:val="markdown-word"/>
        </w:rPr>
        <w:t>их</w:t>
      </w:r>
      <w:r w:rsidRPr="00272654">
        <w:rPr>
          <w:rStyle w:val="apple-converted-space"/>
        </w:rPr>
        <w:t xml:space="preserve"> </w:t>
      </w:r>
      <w:r w:rsidRPr="00272654">
        <w:rPr>
          <w:rStyle w:val="markdown-word"/>
        </w:rPr>
        <w:t>реализации</w:t>
      </w:r>
      <w:r>
        <w:rPr>
          <w:rStyle w:val="markdown-word"/>
        </w:rPr>
        <w:t>.</w:t>
      </w:r>
    </w:p>
    <w:p w14:paraId="5DCF8E38" w14:textId="77777777" w:rsidR="009614BE" w:rsidRPr="00DF6CBB" w:rsidRDefault="00756038" w:rsidP="009614BE">
      <w:pPr>
        <w:widowControl w:val="0"/>
        <w:spacing w:line="340" w:lineRule="exact"/>
        <w:rPr>
          <w:szCs w:val="28"/>
        </w:rPr>
      </w:pPr>
      <w:r>
        <w:rPr>
          <w:szCs w:val="28"/>
        </w:rPr>
        <w:t>15.</w:t>
      </w:r>
      <w:r w:rsidR="009614BE">
        <w:rPr>
          <w:szCs w:val="28"/>
        </w:rPr>
        <w:t> </w:t>
      </w:r>
      <w:r w:rsidR="009614BE" w:rsidRPr="00272654">
        <w:rPr>
          <w:szCs w:val="28"/>
        </w:rPr>
        <w:t xml:space="preserve">В </w:t>
      </w:r>
      <w:r w:rsidR="009614BE" w:rsidRPr="00272654">
        <w:rPr>
          <w:bCs/>
          <w:szCs w:val="28"/>
        </w:rPr>
        <w:t xml:space="preserve">ходе экспертно-аналитического мероприятия </w:t>
      </w:r>
      <w:r w:rsidR="009614BE" w:rsidRPr="00272654">
        <w:rPr>
          <w:szCs w:val="28"/>
        </w:rPr>
        <w:t xml:space="preserve">Управлением Федеральной налоговой службы по Республике Дагестан представлена информация </w:t>
      </w:r>
      <w:r w:rsidR="009614BE">
        <w:rPr>
          <w:szCs w:val="28"/>
        </w:rPr>
        <w:t>(по запросу</w:t>
      </w:r>
      <w:r w:rsidR="009614BE" w:rsidRPr="00DF6CBB">
        <w:rPr>
          <w:szCs w:val="28"/>
        </w:rPr>
        <w:t xml:space="preserve">) </w:t>
      </w:r>
      <w:r w:rsidR="009614BE" w:rsidRPr="00532D45">
        <w:t>об объеме уплаченных инициаторами реализации инвестиционных проектов налоговых платежей и</w:t>
      </w:r>
      <w:r w:rsidR="009614BE" w:rsidRPr="00DF6CBB">
        <w:rPr>
          <w:szCs w:val="28"/>
        </w:rPr>
        <w:t xml:space="preserve"> количестве созданных рабочих мест за период с 1 января 2023 года по 1 марта 2026 года, в тои числе:</w:t>
      </w:r>
    </w:p>
    <w:p w14:paraId="7E8FDB5F" w14:textId="77777777" w:rsidR="009614BE" w:rsidRPr="000F1335" w:rsidRDefault="009614BE" w:rsidP="009614BE">
      <w:pPr>
        <w:pStyle w:val="ConsPlusNormal"/>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 за 2023 год – 10 188 рабочих места, что оставляет 43,5 % от запланированного показателя (23 583 рабочих мест);</w:t>
      </w:r>
    </w:p>
    <w:p w14:paraId="6FDFD454" w14:textId="77777777" w:rsidR="009614BE" w:rsidRPr="000F1335" w:rsidRDefault="009614BE" w:rsidP="009614BE">
      <w:pPr>
        <w:pStyle w:val="ConsPlusNormal"/>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 за 2024 год – 10 594 рабочих места, что оставляет 45,2 % от запланированного показателя (23 438 рабочих мест);</w:t>
      </w:r>
    </w:p>
    <w:p w14:paraId="78E18E6D" w14:textId="77777777" w:rsidR="009614BE" w:rsidRPr="000F1335" w:rsidRDefault="009614BE" w:rsidP="009614BE">
      <w:pPr>
        <w:pStyle w:val="ConsPlusNormal"/>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 за 2025 год – 10 807 рабочих места, что оставляет 46,1 % от запланированного показателя (23 442 рабочих места).</w:t>
      </w:r>
    </w:p>
    <w:p w14:paraId="0021EBCE" w14:textId="77777777" w:rsidR="009614BE" w:rsidRPr="00B67D3A" w:rsidRDefault="009614BE" w:rsidP="009614BE">
      <w:pPr>
        <w:pStyle w:val="ConsPlusNormal"/>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Анализ фактического достижения показателя по количеству рабочих мест показал, что 9 юридическими лицами (инициаторами инвестиционных проектов), рабочие места не созданы, в том числе:</w:t>
      </w:r>
    </w:p>
    <w:p w14:paraId="305FE939" w14:textId="77777777" w:rsidR="009614BE"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ООО «</w:t>
      </w:r>
      <w:proofErr w:type="spellStart"/>
      <w:r>
        <w:rPr>
          <w:rFonts w:ascii="Times New Roman" w:hAnsi="Times New Roman" w:cs="Times New Roman"/>
          <w:bCs/>
          <w:sz w:val="28"/>
          <w:szCs w:val="28"/>
        </w:rPr>
        <w:t>Пронт</w:t>
      </w:r>
      <w:proofErr w:type="spellEnd"/>
      <w:r>
        <w:rPr>
          <w:rFonts w:ascii="Times New Roman" w:hAnsi="Times New Roman" w:cs="Times New Roman"/>
          <w:bCs/>
          <w:sz w:val="28"/>
          <w:szCs w:val="28"/>
        </w:rPr>
        <w:t xml:space="preserve">» </w:t>
      </w:r>
      <w:r>
        <w:rPr>
          <w:rStyle w:val="markdown-word"/>
          <w:rFonts w:ascii="Times New Roman" w:hAnsi="Times New Roman" w:cs="Times New Roman"/>
          <w:color w:val="000000"/>
          <w:spacing w:val="3"/>
          <w:sz w:val="28"/>
          <w:szCs w:val="28"/>
        </w:rPr>
        <w:t>планировалось</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создание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60</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рабочих</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6A82E9B3" w14:textId="77777777" w:rsidR="009614BE"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ООО «Керамин» </w:t>
      </w:r>
      <w:r>
        <w:rPr>
          <w:rStyle w:val="markdown-word"/>
          <w:rFonts w:ascii="Times New Roman" w:hAnsi="Times New Roman" w:cs="Times New Roman"/>
          <w:color w:val="000000"/>
          <w:spacing w:val="3"/>
          <w:sz w:val="28"/>
          <w:szCs w:val="28"/>
        </w:rPr>
        <w:t>планировалось</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создание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110</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рабочих</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3B4C76E2" w14:textId="77777777" w:rsidR="009614BE" w:rsidRPr="00D10891"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ООО «Новая энергия» </w:t>
      </w:r>
      <w:r>
        <w:rPr>
          <w:rStyle w:val="markdown-word"/>
          <w:rFonts w:ascii="Times New Roman" w:hAnsi="Times New Roman" w:cs="Times New Roman"/>
          <w:color w:val="000000"/>
          <w:spacing w:val="3"/>
          <w:sz w:val="28"/>
          <w:szCs w:val="28"/>
        </w:rPr>
        <w:t>планировалось</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создание</w:t>
      </w:r>
      <w:r>
        <w:rPr>
          <w:rStyle w:val="apple-converted-space"/>
          <w:color w:val="000000"/>
          <w:spacing w:val="3"/>
          <w:sz w:val="28"/>
          <w:szCs w:val="28"/>
        </w:rPr>
        <w:t xml:space="preserve"> </w:t>
      </w:r>
      <w:r>
        <w:rPr>
          <w:rFonts w:ascii="Times New Roman" w:hAnsi="Times New Roman" w:cs="Times New Roman"/>
          <w:bCs/>
          <w:sz w:val="28"/>
          <w:szCs w:val="28"/>
        </w:rPr>
        <w:t xml:space="preserve">25 рабочих мест,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7F79836E" w14:textId="77777777" w:rsidR="009614BE" w:rsidRPr="00D10891"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bCs/>
          <w:color w:val="000000"/>
          <w:sz w:val="28"/>
          <w:szCs w:val="28"/>
        </w:rPr>
        <w:t>ООО «Международный выставочный центр</w:t>
      </w:r>
      <w:r>
        <w:rPr>
          <w:rFonts w:ascii="Times New Roman" w:hAnsi="Times New Roman" w:cs="Times New Roman"/>
          <w:bCs/>
          <w:sz w:val="28"/>
          <w:szCs w:val="28"/>
        </w:rPr>
        <w:t xml:space="preserve">» планировалось создание 102 рабочих места,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73B4102A" w14:textId="77777777" w:rsidR="009614BE" w:rsidRPr="00D10891"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bCs/>
          <w:color w:val="000000"/>
          <w:sz w:val="28"/>
          <w:szCs w:val="28"/>
        </w:rPr>
        <w:t>ООО «Исход</w:t>
      </w:r>
      <w:r>
        <w:rPr>
          <w:rFonts w:ascii="Times New Roman" w:hAnsi="Times New Roman" w:cs="Times New Roman"/>
          <w:bCs/>
          <w:sz w:val="28"/>
          <w:szCs w:val="28"/>
        </w:rPr>
        <w:t xml:space="preserve">» планировалось создание 200 рабочих мест,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5DDD092D" w14:textId="77777777" w:rsidR="009614BE" w:rsidRPr="00D10891"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bCs/>
          <w:color w:val="000000"/>
          <w:sz w:val="28"/>
          <w:szCs w:val="28"/>
        </w:rPr>
        <w:t xml:space="preserve">ИП Максудова Аминат Магомедовна панировалось создание </w:t>
      </w:r>
      <w:r>
        <w:rPr>
          <w:rFonts w:ascii="Times New Roman" w:hAnsi="Times New Roman" w:cs="Times New Roman"/>
          <w:bCs/>
          <w:sz w:val="28"/>
          <w:szCs w:val="28"/>
        </w:rPr>
        <w:t xml:space="preserve">15 рабочих мест,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03B5EF2C" w14:textId="77777777" w:rsidR="009614BE" w:rsidRPr="00D10891"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bCs/>
          <w:color w:val="000000"/>
          <w:sz w:val="28"/>
          <w:szCs w:val="28"/>
        </w:rPr>
        <w:t xml:space="preserve">ООО Холдинговая компания «Интера» планировалось создание </w:t>
      </w:r>
      <w:r>
        <w:rPr>
          <w:rFonts w:ascii="Times New Roman" w:hAnsi="Times New Roman" w:cs="Times New Roman"/>
          <w:bCs/>
          <w:sz w:val="28"/>
          <w:szCs w:val="28"/>
        </w:rPr>
        <w:t xml:space="preserve">75 рабочих мест,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75A52D11" w14:textId="77777777" w:rsidR="009614BE" w:rsidRPr="00B67D3A" w:rsidRDefault="009614BE" w:rsidP="009614BE">
      <w:pPr>
        <w:pStyle w:val="ConsPlusNormal"/>
        <w:spacing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bCs/>
          <w:color w:val="000000"/>
          <w:sz w:val="28"/>
          <w:szCs w:val="28"/>
        </w:rPr>
        <w:t>ООО «</w:t>
      </w:r>
      <w:proofErr w:type="spellStart"/>
      <w:r>
        <w:rPr>
          <w:rFonts w:ascii="Times New Roman" w:hAnsi="Times New Roman" w:cs="Times New Roman"/>
          <w:bCs/>
          <w:color w:val="000000"/>
          <w:sz w:val="28"/>
          <w:szCs w:val="28"/>
        </w:rPr>
        <w:t>Газинжсети</w:t>
      </w:r>
      <w:proofErr w:type="spellEnd"/>
      <w:r>
        <w:rPr>
          <w:rFonts w:ascii="Times New Roman" w:hAnsi="Times New Roman" w:cs="Times New Roman"/>
          <w:bCs/>
          <w:color w:val="000000"/>
          <w:sz w:val="28"/>
          <w:szCs w:val="28"/>
        </w:rPr>
        <w:t xml:space="preserve">» планировалось создание </w:t>
      </w:r>
      <w:r>
        <w:rPr>
          <w:rFonts w:ascii="Times New Roman" w:hAnsi="Times New Roman" w:cs="Times New Roman"/>
          <w:bCs/>
          <w:sz w:val="28"/>
          <w:szCs w:val="28"/>
        </w:rPr>
        <w:t xml:space="preserve">100 рабочих мест,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r>
        <w:rPr>
          <w:rFonts w:ascii="Times New Roman" w:hAnsi="Times New Roman" w:cs="Times New Roman"/>
          <w:bCs/>
          <w:sz w:val="28"/>
          <w:szCs w:val="28"/>
        </w:rPr>
        <w:t>;</w:t>
      </w:r>
    </w:p>
    <w:p w14:paraId="5CBEED52" w14:textId="77777777" w:rsidR="009614BE" w:rsidRDefault="009614BE" w:rsidP="009614BE">
      <w:pPr>
        <w:pStyle w:val="ConsPlusNormal"/>
        <w:spacing w:line="340" w:lineRule="exact"/>
        <w:ind w:firstLine="709"/>
        <w:jc w:val="both"/>
        <w:rPr>
          <w:rStyle w:val="markdown-word"/>
          <w:rFonts w:ascii="Times New Roman" w:hAnsi="Times New Roman" w:cs="Times New Roman"/>
          <w:color w:val="000000"/>
          <w:spacing w:val="3"/>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ООО «</w:t>
      </w:r>
      <w:r>
        <w:rPr>
          <w:rFonts w:ascii="Times New Roman" w:hAnsi="Times New Roman" w:cs="Times New Roman"/>
          <w:bCs/>
          <w:color w:val="000000"/>
          <w:sz w:val="28"/>
          <w:szCs w:val="28"/>
        </w:rPr>
        <w:t>Дельта</w:t>
      </w:r>
      <w:r>
        <w:rPr>
          <w:rFonts w:ascii="Times New Roman" w:hAnsi="Times New Roman" w:cs="Times New Roman"/>
          <w:bCs/>
          <w:sz w:val="28"/>
          <w:szCs w:val="28"/>
        </w:rPr>
        <w:t xml:space="preserve">» планировалось создание 54 рабочих мест, </w:t>
      </w:r>
      <w:r>
        <w:rPr>
          <w:rStyle w:val="markdown-word"/>
          <w:rFonts w:ascii="Times New Roman" w:hAnsi="Times New Roman" w:cs="Times New Roman"/>
          <w:color w:val="000000"/>
          <w:spacing w:val="3"/>
          <w:sz w:val="28"/>
          <w:szCs w:val="28"/>
        </w:rPr>
        <w:t>однако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по</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состоянию</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1</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января</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2026</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года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указанные</w:t>
      </w:r>
      <w:r>
        <w:rPr>
          <w:rStyle w:val="markdown-word"/>
          <w:color w:val="000000"/>
          <w:spacing w:val="3"/>
          <w:sz w:val="28"/>
          <w:szCs w:val="28"/>
        </w:rPr>
        <w:t xml:space="preserve"> </w:t>
      </w:r>
      <w:r>
        <w:rPr>
          <w:rStyle w:val="markdown-word"/>
          <w:rFonts w:ascii="Times New Roman" w:hAnsi="Times New Roman" w:cs="Times New Roman"/>
          <w:color w:val="000000"/>
          <w:spacing w:val="3"/>
          <w:sz w:val="28"/>
          <w:szCs w:val="28"/>
        </w:rPr>
        <w:t>рабочие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места</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не</w:t>
      </w:r>
      <w:r>
        <w:rPr>
          <w:rStyle w:val="apple-converted-space"/>
          <w:color w:val="000000"/>
          <w:spacing w:val="3"/>
          <w:sz w:val="28"/>
          <w:szCs w:val="28"/>
        </w:rPr>
        <w:t xml:space="preserve"> </w:t>
      </w:r>
      <w:r>
        <w:rPr>
          <w:rStyle w:val="markdown-word"/>
          <w:rFonts w:ascii="Times New Roman" w:hAnsi="Times New Roman" w:cs="Times New Roman"/>
          <w:color w:val="000000"/>
          <w:spacing w:val="3"/>
          <w:sz w:val="28"/>
          <w:szCs w:val="28"/>
        </w:rPr>
        <w:t>сформированы.</w:t>
      </w:r>
    </w:p>
    <w:p w14:paraId="23A33E47" w14:textId="77777777" w:rsidR="009614BE" w:rsidRPr="00991C06" w:rsidRDefault="009614BE" w:rsidP="009614BE">
      <w:pPr>
        <w:pStyle w:val="af0"/>
        <w:spacing w:before="0" w:beforeAutospacing="0" w:after="0" w:afterAutospacing="0" w:line="340" w:lineRule="exact"/>
        <w:ind w:firstLine="709"/>
        <w:jc w:val="both"/>
        <w:rPr>
          <w:sz w:val="28"/>
          <w:szCs w:val="28"/>
        </w:rPr>
      </w:pPr>
      <w:r w:rsidRPr="003C6EA8">
        <w:rPr>
          <w:rStyle w:val="markdown-word"/>
          <w:color w:val="000000"/>
          <w:spacing w:val="3"/>
          <w:sz w:val="28"/>
          <w:szCs w:val="28"/>
        </w:rPr>
        <w:t>Вместе с тем, отдельными инициаторами инвестиционных</w:t>
      </w:r>
      <w:r w:rsidRPr="003C6EA8">
        <w:rPr>
          <w:rStyle w:val="apple-converted-space"/>
          <w:color w:val="000000"/>
          <w:spacing w:val="3"/>
          <w:sz w:val="28"/>
          <w:szCs w:val="28"/>
        </w:rPr>
        <w:t xml:space="preserve"> </w:t>
      </w:r>
      <w:r w:rsidRPr="003C6EA8">
        <w:rPr>
          <w:rStyle w:val="markdown-word"/>
          <w:color w:val="000000"/>
          <w:spacing w:val="3"/>
          <w:sz w:val="28"/>
          <w:szCs w:val="28"/>
        </w:rPr>
        <w:t>проектов формально выполнены показатели</w:t>
      </w:r>
      <w:r w:rsidRPr="003C6EA8">
        <w:rPr>
          <w:rStyle w:val="apple-converted-space"/>
          <w:color w:val="000000"/>
          <w:spacing w:val="3"/>
          <w:sz w:val="28"/>
          <w:szCs w:val="28"/>
        </w:rPr>
        <w:t xml:space="preserve"> </w:t>
      </w:r>
      <w:r w:rsidRPr="003C6EA8">
        <w:rPr>
          <w:rStyle w:val="markdown-word"/>
          <w:color w:val="000000"/>
          <w:spacing w:val="3"/>
          <w:sz w:val="28"/>
          <w:szCs w:val="28"/>
        </w:rPr>
        <w:t>по</w:t>
      </w:r>
      <w:r w:rsidRPr="003C6EA8">
        <w:rPr>
          <w:rStyle w:val="apple-converted-space"/>
          <w:color w:val="000000"/>
          <w:spacing w:val="3"/>
          <w:sz w:val="28"/>
          <w:szCs w:val="28"/>
        </w:rPr>
        <w:t xml:space="preserve"> </w:t>
      </w:r>
      <w:r w:rsidRPr="003C6EA8">
        <w:rPr>
          <w:rStyle w:val="markdown-word"/>
          <w:color w:val="000000"/>
          <w:spacing w:val="3"/>
          <w:sz w:val="28"/>
          <w:szCs w:val="28"/>
        </w:rPr>
        <w:t>созданию</w:t>
      </w:r>
      <w:r w:rsidRPr="003C6EA8">
        <w:rPr>
          <w:rStyle w:val="apple-converted-space"/>
          <w:color w:val="000000"/>
          <w:spacing w:val="3"/>
          <w:sz w:val="28"/>
          <w:szCs w:val="28"/>
        </w:rPr>
        <w:t xml:space="preserve"> </w:t>
      </w:r>
      <w:r w:rsidRPr="003C6EA8">
        <w:rPr>
          <w:rStyle w:val="markdown-word"/>
          <w:color w:val="000000"/>
          <w:spacing w:val="3"/>
          <w:sz w:val="28"/>
          <w:szCs w:val="28"/>
        </w:rPr>
        <w:t>рабочих</w:t>
      </w:r>
      <w:r w:rsidRPr="003C6EA8">
        <w:rPr>
          <w:rStyle w:val="apple-converted-space"/>
          <w:color w:val="000000"/>
          <w:spacing w:val="3"/>
          <w:sz w:val="28"/>
          <w:szCs w:val="28"/>
        </w:rPr>
        <w:t xml:space="preserve"> </w:t>
      </w:r>
      <w:r w:rsidRPr="003C6EA8">
        <w:rPr>
          <w:rStyle w:val="markdown-word"/>
          <w:color w:val="000000"/>
          <w:spacing w:val="3"/>
          <w:sz w:val="28"/>
          <w:szCs w:val="28"/>
        </w:rPr>
        <w:t>мест,</w:t>
      </w:r>
      <w:r w:rsidRPr="003C6EA8">
        <w:rPr>
          <w:rStyle w:val="apple-converted-space"/>
          <w:color w:val="000000"/>
          <w:spacing w:val="3"/>
          <w:sz w:val="28"/>
          <w:szCs w:val="28"/>
        </w:rPr>
        <w:t xml:space="preserve"> за счет </w:t>
      </w:r>
      <w:r w:rsidRPr="003C6EA8">
        <w:rPr>
          <w:rStyle w:val="markdown-word"/>
          <w:color w:val="000000"/>
          <w:spacing w:val="3"/>
          <w:sz w:val="28"/>
          <w:szCs w:val="28"/>
        </w:rPr>
        <w:t>учета уже</w:t>
      </w:r>
      <w:r w:rsidRPr="003C6EA8">
        <w:rPr>
          <w:rStyle w:val="apple-converted-space"/>
          <w:color w:val="000000"/>
          <w:spacing w:val="3"/>
          <w:sz w:val="28"/>
          <w:szCs w:val="28"/>
        </w:rPr>
        <w:t xml:space="preserve"> </w:t>
      </w:r>
      <w:r w:rsidRPr="003C6EA8">
        <w:rPr>
          <w:rStyle w:val="markdown-word"/>
          <w:color w:val="000000"/>
          <w:spacing w:val="3"/>
          <w:sz w:val="28"/>
          <w:szCs w:val="28"/>
        </w:rPr>
        <w:t>существующих рабочих мест у крупных юридических</w:t>
      </w:r>
      <w:r w:rsidRPr="003C6EA8">
        <w:rPr>
          <w:rStyle w:val="apple-converted-space"/>
          <w:color w:val="000000"/>
          <w:spacing w:val="3"/>
          <w:sz w:val="28"/>
          <w:szCs w:val="28"/>
        </w:rPr>
        <w:t xml:space="preserve"> </w:t>
      </w:r>
      <w:r w:rsidRPr="003C6EA8">
        <w:rPr>
          <w:rStyle w:val="markdown-word"/>
          <w:color w:val="000000"/>
          <w:spacing w:val="3"/>
          <w:sz w:val="28"/>
          <w:szCs w:val="28"/>
        </w:rPr>
        <w:t>лиц (которые</w:t>
      </w:r>
      <w:r w:rsidRPr="003C6EA8">
        <w:rPr>
          <w:rStyle w:val="apple-converted-space"/>
          <w:color w:val="000000"/>
          <w:spacing w:val="3"/>
          <w:sz w:val="28"/>
          <w:szCs w:val="28"/>
        </w:rPr>
        <w:t xml:space="preserve"> </w:t>
      </w:r>
      <w:r w:rsidRPr="003C6EA8">
        <w:rPr>
          <w:rStyle w:val="markdown-word"/>
          <w:color w:val="000000"/>
          <w:spacing w:val="3"/>
          <w:sz w:val="28"/>
          <w:szCs w:val="28"/>
        </w:rPr>
        <w:t>были</w:t>
      </w:r>
      <w:r w:rsidRPr="003C6EA8">
        <w:rPr>
          <w:rStyle w:val="apple-converted-space"/>
          <w:color w:val="000000"/>
          <w:spacing w:val="3"/>
          <w:sz w:val="28"/>
          <w:szCs w:val="28"/>
        </w:rPr>
        <w:t xml:space="preserve"> </w:t>
      </w:r>
      <w:r w:rsidRPr="003C6EA8">
        <w:rPr>
          <w:rStyle w:val="markdown-word"/>
          <w:color w:val="000000"/>
          <w:spacing w:val="3"/>
          <w:sz w:val="28"/>
          <w:szCs w:val="28"/>
        </w:rPr>
        <w:t>до</w:t>
      </w:r>
      <w:r w:rsidRPr="003C6EA8">
        <w:rPr>
          <w:rStyle w:val="apple-converted-space"/>
          <w:color w:val="000000"/>
          <w:spacing w:val="3"/>
          <w:sz w:val="28"/>
          <w:szCs w:val="28"/>
        </w:rPr>
        <w:t xml:space="preserve"> </w:t>
      </w:r>
      <w:r w:rsidRPr="003C6EA8">
        <w:rPr>
          <w:rStyle w:val="markdown-word"/>
          <w:color w:val="000000"/>
          <w:spacing w:val="3"/>
          <w:sz w:val="28"/>
          <w:szCs w:val="28"/>
        </w:rPr>
        <w:t>начала</w:t>
      </w:r>
      <w:r w:rsidRPr="003C6EA8">
        <w:rPr>
          <w:rStyle w:val="apple-converted-space"/>
          <w:color w:val="000000"/>
          <w:spacing w:val="3"/>
          <w:sz w:val="28"/>
          <w:szCs w:val="28"/>
        </w:rPr>
        <w:t xml:space="preserve"> </w:t>
      </w:r>
      <w:r w:rsidRPr="003C6EA8">
        <w:rPr>
          <w:rStyle w:val="markdown-word"/>
          <w:color w:val="000000"/>
          <w:spacing w:val="3"/>
          <w:sz w:val="28"/>
          <w:szCs w:val="28"/>
        </w:rPr>
        <w:t>реализации проекта), что приводит к</w:t>
      </w:r>
      <w:r>
        <w:rPr>
          <w:rStyle w:val="markdown-word"/>
          <w:color w:val="000000"/>
          <w:spacing w:val="3"/>
          <w:sz w:val="28"/>
          <w:szCs w:val="28"/>
        </w:rPr>
        <w:t>:</w:t>
      </w:r>
      <w:r w:rsidRPr="003C6EA8">
        <w:rPr>
          <w:rStyle w:val="markdown-word"/>
          <w:color w:val="000000"/>
          <w:spacing w:val="3"/>
          <w:sz w:val="28"/>
          <w:szCs w:val="28"/>
        </w:rPr>
        <w:t xml:space="preserve"> искажению реальной</w:t>
      </w:r>
      <w:r w:rsidRPr="003C6EA8">
        <w:rPr>
          <w:rStyle w:val="apple-converted-space"/>
          <w:color w:val="000000"/>
          <w:spacing w:val="3"/>
          <w:sz w:val="28"/>
          <w:szCs w:val="28"/>
        </w:rPr>
        <w:t xml:space="preserve"> </w:t>
      </w:r>
      <w:r w:rsidRPr="003C6EA8">
        <w:rPr>
          <w:rStyle w:val="markdown-word"/>
          <w:color w:val="000000"/>
          <w:spacing w:val="3"/>
          <w:sz w:val="28"/>
          <w:szCs w:val="28"/>
        </w:rPr>
        <w:t>картины создания</w:t>
      </w:r>
      <w:r w:rsidRPr="003C6EA8">
        <w:rPr>
          <w:rStyle w:val="apple-converted-space"/>
          <w:color w:val="000000"/>
          <w:spacing w:val="3"/>
          <w:sz w:val="28"/>
          <w:szCs w:val="28"/>
        </w:rPr>
        <w:t xml:space="preserve"> </w:t>
      </w:r>
      <w:r w:rsidRPr="003C6EA8">
        <w:rPr>
          <w:rStyle w:val="markdown-word"/>
          <w:color w:val="000000"/>
          <w:spacing w:val="3"/>
          <w:sz w:val="28"/>
          <w:szCs w:val="28"/>
        </w:rPr>
        <w:t>новых</w:t>
      </w:r>
      <w:r w:rsidRPr="003C6EA8">
        <w:rPr>
          <w:rStyle w:val="apple-converted-space"/>
          <w:color w:val="000000"/>
          <w:spacing w:val="3"/>
          <w:sz w:val="28"/>
          <w:szCs w:val="28"/>
        </w:rPr>
        <w:t xml:space="preserve"> </w:t>
      </w:r>
      <w:r w:rsidRPr="003C6EA8">
        <w:rPr>
          <w:rStyle w:val="markdown-word"/>
          <w:color w:val="000000"/>
          <w:spacing w:val="3"/>
          <w:sz w:val="28"/>
          <w:szCs w:val="28"/>
        </w:rPr>
        <w:t>рабочих</w:t>
      </w:r>
      <w:r w:rsidRPr="003C6EA8">
        <w:rPr>
          <w:rStyle w:val="apple-converted-space"/>
          <w:color w:val="000000"/>
          <w:spacing w:val="3"/>
          <w:sz w:val="28"/>
          <w:szCs w:val="28"/>
        </w:rPr>
        <w:t xml:space="preserve"> </w:t>
      </w:r>
      <w:r w:rsidRPr="003C6EA8">
        <w:rPr>
          <w:rStyle w:val="markdown-word"/>
          <w:color w:val="000000"/>
          <w:spacing w:val="3"/>
          <w:sz w:val="28"/>
          <w:szCs w:val="28"/>
        </w:rPr>
        <w:t>мест;</w:t>
      </w:r>
      <w:r>
        <w:rPr>
          <w:rStyle w:val="markdown-word"/>
          <w:color w:val="000000"/>
          <w:spacing w:val="3"/>
          <w:sz w:val="28"/>
          <w:szCs w:val="28"/>
        </w:rPr>
        <w:t xml:space="preserve"> </w:t>
      </w:r>
      <w:r w:rsidRPr="003C6EA8">
        <w:rPr>
          <w:rStyle w:val="markdown-word"/>
          <w:color w:val="000000"/>
          <w:spacing w:val="3"/>
          <w:sz w:val="28"/>
          <w:szCs w:val="28"/>
        </w:rPr>
        <w:t>завышению</w:t>
      </w:r>
      <w:r>
        <w:rPr>
          <w:rStyle w:val="apple-converted-space"/>
          <w:color w:val="000000"/>
          <w:spacing w:val="3"/>
          <w:sz w:val="28"/>
          <w:szCs w:val="28"/>
        </w:rPr>
        <w:t xml:space="preserve"> </w:t>
      </w:r>
      <w:r w:rsidRPr="003C6EA8">
        <w:rPr>
          <w:rStyle w:val="markdown-word"/>
          <w:color w:val="000000"/>
          <w:spacing w:val="3"/>
          <w:sz w:val="28"/>
          <w:szCs w:val="28"/>
        </w:rPr>
        <w:t>отч</w:t>
      </w:r>
      <w:r>
        <w:rPr>
          <w:rStyle w:val="markdown-word"/>
          <w:color w:val="000000"/>
          <w:spacing w:val="3"/>
          <w:sz w:val="28"/>
          <w:szCs w:val="28"/>
        </w:rPr>
        <w:t>е</w:t>
      </w:r>
      <w:r w:rsidRPr="003C6EA8">
        <w:rPr>
          <w:rStyle w:val="markdown-word"/>
          <w:color w:val="000000"/>
          <w:spacing w:val="3"/>
          <w:sz w:val="28"/>
          <w:szCs w:val="28"/>
        </w:rPr>
        <w:t>тных</w:t>
      </w:r>
      <w:r>
        <w:rPr>
          <w:rStyle w:val="apple-converted-space"/>
          <w:color w:val="000000"/>
          <w:spacing w:val="3"/>
          <w:sz w:val="28"/>
          <w:szCs w:val="28"/>
        </w:rPr>
        <w:t xml:space="preserve"> </w:t>
      </w:r>
      <w:r w:rsidRPr="003C6EA8">
        <w:rPr>
          <w:rStyle w:val="markdown-word"/>
          <w:color w:val="000000"/>
          <w:spacing w:val="3"/>
          <w:sz w:val="28"/>
          <w:szCs w:val="28"/>
        </w:rPr>
        <w:t>показателей;</w:t>
      </w:r>
      <w:r>
        <w:rPr>
          <w:rStyle w:val="markdown-word"/>
          <w:color w:val="000000"/>
          <w:spacing w:val="3"/>
          <w:sz w:val="28"/>
          <w:szCs w:val="28"/>
        </w:rPr>
        <w:t xml:space="preserve"> </w:t>
      </w:r>
      <w:r w:rsidRPr="003C6EA8">
        <w:rPr>
          <w:rStyle w:val="markdown-word"/>
          <w:color w:val="000000"/>
          <w:spacing w:val="3"/>
          <w:sz w:val="28"/>
          <w:szCs w:val="28"/>
        </w:rPr>
        <w:t>неэффективному</w:t>
      </w:r>
      <w:r>
        <w:rPr>
          <w:rStyle w:val="apple-converted-space"/>
          <w:color w:val="000000"/>
          <w:spacing w:val="3"/>
          <w:sz w:val="28"/>
          <w:szCs w:val="28"/>
        </w:rPr>
        <w:t xml:space="preserve"> </w:t>
      </w:r>
      <w:r w:rsidRPr="003C6EA8">
        <w:rPr>
          <w:rStyle w:val="markdown-word"/>
          <w:color w:val="000000"/>
          <w:spacing w:val="3"/>
          <w:sz w:val="28"/>
          <w:szCs w:val="28"/>
        </w:rPr>
        <w:t>использованию</w:t>
      </w:r>
      <w:r>
        <w:rPr>
          <w:rStyle w:val="apple-converted-space"/>
          <w:color w:val="000000"/>
          <w:spacing w:val="3"/>
          <w:sz w:val="28"/>
          <w:szCs w:val="28"/>
        </w:rPr>
        <w:t xml:space="preserve"> </w:t>
      </w:r>
      <w:r w:rsidRPr="003C6EA8">
        <w:rPr>
          <w:rStyle w:val="markdown-word"/>
          <w:color w:val="000000"/>
          <w:spacing w:val="3"/>
          <w:sz w:val="28"/>
          <w:szCs w:val="28"/>
        </w:rPr>
        <w:t>мер</w:t>
      </w:r>
      <w:r>
        <w:rPr>
          <w:rStyle w:val="apple-converted-space"/>
          <w:color w:val="000000"/>
          <w:spacing w:val="3"/>
          <w:sz w:val="28"/>
          <w:szCs w:val="28"/>
        </w:rPr>
        <w:t xml:space="preserve"> </w:t>
      </w:r>
      <w:r w:rsidRPr="003C6EA8">
        <w:rPr>
          <w:rStyle w:val="markdown-word"/>
          <w:color w:val="000000"/>
          <w:spacing w:val="3"/>
          <w:sz w:val="28"/>
          <w:szCs w:val="28"/>
        </w:rPr>
        <w:t>господдержки</w:t>
      </w:r>
      <w:r>
        <w:rPr>
          <w:rStyle w:val="apple-converted-space"/>
          <w:color w:val="000000"/>
          <w:spacing w:val="3"/>
          <w:sz w:val="28"/>
          <w:szCs w:val="28"/>
        </w:rPr>
        <w:t xml:space="preserve"> </w:t>
      </w:r>
      <w:r w:rsidRPr="003C6EA8">
        <w:rPr>
          <w:rStyle w:val="markdown-word"/>
          <w:color w:val="000000"/>
          <w:spacing w:val="3"/>
          <w:sz w:val="28"/>
          <w:szCs w:val="28"/>
        </w:rPr>
        <w:t>(если</w:t>
      </w:r>
      <w:r>
        <w:rPr>
          <w:rStyle w:val="apple-converted-space"/>
          <w:color w:val="000000"/>
          <w:spacing w:val="3"/>
          <w:sz w:val="28"/>
          <w:szCs w:val="28"/>
        </w:rPr>
        <w:t xml:space="preserve"> </w:t>
      </w:r>
      <w:r w:rsidRPr="003C6EA8">
        <w:rPr>
          <w:rStyle w:val="markdown-word"/>
          <w:color w:val="000000"/>
          <w:spacing w:val="3"/>
          <w:sz w:val="28"/>
          <w:szCs w:val="28"/>
        </w:rPr>
        <w:t>они</w:t>
      </w:r>
      <w:r>
        <w:rPr>
          <w:rStyle w:val="apple-converted-space"/>
          <w:color w:val="000000"/>
          <w:spacing w:val="3"/>
          <w:sz w:val="28"/>
          <w:szCs w:val="28"/>
        </w:rPr>
        <w:t xml:space="preserve"> </w:t>
      </w:r>
      <w:r w:rsidRPr="003C6EA8">
        <w:rPr>
          <w:rStyle w:val="markdown-word"/>
          <w:color w:val="000000"/>
          <w:spacing w:val="3"/>
          <w:sz w:val="28"/>
          <w:szCs w:val="28"/>
        </w:rPr>
        <w:t>привязаны</w:t>
      </w:r>
      <w:r>
        <w:rPr>
          <w:rStyle w:val="apple-converted-space"/>
          <w:color w:val="000000"/>
          <w:spacing w:val="3"/>
          <w:sz w:val="28"/>
          <w:szCs w:val="28"/>
        </w:rPr>
        <w:t xml:space="preserve"> </w:t>
      </w:r>
      <w:r w:rsidRPr="003C6EA8">
        <w:rPr>
          <w:rStyle w:val="markdown-word"/>
          <w:color w:val="000000"/>
          <w:spacing w:val="3"/>
          <w:sz w:val="28"/>
          <w:szCs w:val="28"/>
        </w:rPr>
        <w:t>к</w:t>
      </w:r>
      <w:r>
        <w:rPr>
          <w:rStyle w:val="apple-converted-space"/>
          <w:color w:val="000000"/>
          <w:spacing w:val="3"/>
          <w:sz w:val="28"/>
          <w:szCs w:val="28"/>
        </w:rPr>
        <w:t xml:space="preserve"> </w:t>
      </w:r>
      <w:r w:rsidRPr="00991C06">
        <w:rPr>
          <w:rStyle w:val="markdown-word"/>
          <w:spacing w:val="3"/>
          <w:sz w:val="28"/>
          <w:szCs w:val="28"/>
        </w:rPr>
        <w:t>созданию</w:t>
      </w:r>
      <w:r w:rsidRPr="00991C06">
        <w:rPr>
          <w:rStyle w:val="apple-converted-space"/>
          <w:spacing w:val="3"/>
          <w:sz w:val="28"/>
          <w:szCs w:val="28"/>
        </w:rPr>
        <w:t xml:space="preserve"> </w:t>
      </w:r>
      <w:r w:rsidRPr="00991C06">
        <w:rPr>
          <w:rStyle w:val="markdown-word"/>
          <w:spacing w:val="3"/>
          <w:sz w:val="28"/>
          <w:szCs w:val="28"/>
        </w:rPr>
        <w:t>рабочих мест); снижению</w:t>
      </w:r>
      <w:r w:rsidRPr="00991C06">
        <w:rPr>
          <w:rStyle w:val="apple-converted-space"/>
          <w:spacing w:val="3"/>
          <w:sz w:val="28"/>
          <w:szCs w:val="28"/>
        </w:rPr>
        <w:t xml:space="preserve"> </w:t>
      </w:r>
      <w:r w:rsidRPr="00991C06">
        <w:rPr>
          <w:rStyle w:val="markdown-word"/>
          <w:spacing w:val="3"/>
          <w:sz w:val="28"/>
          <w:szCs w:val="28"/>
        </w:rPr>
        <w:t>доверия</w:t>
      </w:r>
      <w:r w:rsidRPr="00991C06">
        <w:rPr>
          <w:rStyle w:val="apple-converted-space"/>
          <w:spacing w:val="3"/>
          <w:sz w:val="28"/>
          <w:szCs w:val="28"/>
        </w:rPr>
        <w:t xml:space="preserve"> </w:t>
      </w:r>
      <w:r w:rsidRPr="00991C06">
        <w:rPr>
          <w:rStyle w:val="markdown-word"/>
          <w:spacing w:val="3"/>
          <w:sz w:val="28"/>
          <w:szCs w:val="28"/>
        </w:rPr>
        <w:t>к</w:t>
      </w:r>
      <w:r w:rsidRPr="00991C06">
        <w:rPr>
          <w:rStyle w:val="apple-converted-space"/>
          <w:spacing w:val="3"/>
          <w:sz w:val="28"/>
          <w:szCs w:val="28"/>
        </w:rPr>
        <w:t xml:space="preserve"> </w:t>
      </w:r>
      <w:r w:rsidRPr="00991C06">
        <w:rPr>
          <w:rStyle w:val="markdown-word"/>
          <w:spacing w:val="3"/>
          <w:sz w:val="28"/>
          <w:szCs w:val="28"/>
        </w:rPr>
        <w:t>статистике</w:t>
      </w:r>
      <w:r w:rsidRPr="00991C06">
        <w:rPr>
          <w:rStyle w:val="apple-converted-space"/>
          <w:spacing w:val="3"/>
          <w:sz w:val="28"/>
          <w:szCs w:val="28"/>
        </w:rPr>
        <w:t xml:space="preserve"> </w:t>
      </w:r>
      <w:r w:rsidRPr="00991C06">
        <w:rPr>
          <w:rStyle w:val="markdown-word"/>
          <w:spacing w:val="3"/>
          <w:sz w:val="28"/>
          <w:szCs w:val="28"/>
        </w:rPr>
        <w:t>по</w:t>
      </w:r>
      <w:r w:rsidRPr="00991C06">
        <w:rPr>
          <w:rStyle w:val="apple-converted-space"/>
          <w:spacing w:val="3"/>
          <w:sz w:val="28"/>
          <w:szCs w:val="28"/>
        </w:rPr>
        <w:t xml:space="preserve"> </w:t>
      </w:r>
      <w:r w:rsidRPr="00991C06">
        <w:rPr>
          <w:rStyle w:val="markdown-word"/>
          <w:spacing w:val="3"/>
          <w:sz w:val="28"/>
          <w:szCs w:val="28"/>
        </w:rPr>
        <w:t>инвестиционным</w:t>
      </w:r>
      <w:r w:rsidRPr="00991C06">
        <w:rPr>
          <w:rStyle w:val="apple-converted-space"/>
          <w:spacing w:val="3"/>
          <w:sz w:val="28"/>
          <w:szCs w:val="28"/>
        </w:rPr>
        <w:t xml:space="preserve"> </w:t>
      </w:r>
      <w:r w:rsidRPr="00991C06">
        <w:rPr>
          <w:rStyle w:val="markdown-word"/>
          <w:spacing w:val="3"/>
          <w:sz w:val="28"/>
          <w:szCs w:val="28"/>
        </w:rPr>
        <w:t xml:space="preserve">проектам. </w:t>
      </w:r>
      <w:r w:rsidRPr="00991C06">
        <w:rPr>
          <w:sz w:val="28"/>
          <w:szCs w:val="28"/>
        </w:rPr>
        <w:t>Так, к примеру, фактическое общее среднесписочное количество созданных рабочих мест:</w:t>
      </w:r>
    </w:p>
    <w:p w14:paraId="4898FB51" w14:textId="77777777" w:rsidR="009614BE" w:rsidRPr="00D973F0" w:rsidRDefault="009614BE" w:rsidP="009614BE">
      <w:pPr>
        <w:spacing w:line="340" w:lineRule="exact"/>
      </w:pPr>
      <w:r w:rsidRPr="00D973F0">
        <w:t>– в АО «Завод им. Гаджиева» за 2023 год составило 689, за 2024 год – 624, а за 2025 год – 563 рабочих места, что меньше показателя 2023 года на 126 рабочих мест;</w:t>
      </w:r>
    </w:p>
    <w:p w14:paraId="2FEE1DE1" w14:textId="77777777" w:rsidR="009614BE" w:rsidRPr="00D973F0" w:rsidRDefault="009614BE" w:rsidP="009614BE">
      <w:pPr>
        <w:spacing w:line="340" w:lineRule="exact"/>
      </w:pPr>
      <w:r w:rsidRPr="00D973F0">
        <w:t xml:space="preserve">– в АО «Концерн КЭМЗ» за 2023 год составило 3 233, за 2024 год – 3 086, а за 2025 год – 2 552 рабочих места, что меньше показателей 2023 года на 681 рабочее место; </w:t>
      </w:r>
    </w:p>
    <w:p w14:paraId="5CFD1734" w14:textId="77777777" w:rsidR="009614BE" w:rsidRPr="00D973F0" w:rsidRDefault="009614BE" w:rsidP="009614BE">
      <w:pPr>
        <w:spacing w:line="340" w:lineRule="exact"/>
      </w:pPr>
      <w:r w:rsidRPr="00D973F0">
        <w:t>– в АО «Керамогранит-Дагестан» за 2023 год составило 277, за 2024 год – 287, а за 2025 год – 254 рабочих места, что меньше показателя 2023 года на 33 рабочих места.</w:t>
      </w:r>
    </w:p>
    <w:p w14:paraId="74701741" w14:textId="77777777" w:rsidR="009614BE" w:rsidRPr="00D973F0" w:rsidRDefault="009614BE" w:rsidP="009614BE">
      <w:pPr>
        <w:spacing w:line="340" w:lineRule="exact"/>
      </w:pPr>
      <w:r w:rsidRPr="00D973F0">
        <w:t>Следует отметить, что сведения о количестве созданных рабочих мест, отраженных в Реестре инвестиционных проектов Республики Дагестан разняться с данными, представленными Управлением Федеральной налоговой службы по Республике Дагестан</w:t>
      </w:r>
      <w:r>
        <w:t>.</w:t>
      </w:r>
      <w:r w:rsidRPr="00064BCF">
        <w:rPr>
          <w:color w:val="FF0000"/>
        </w:rPr>
        <w:t xml:space="preserve"> </w:t>
      </w:r>
    </w:p>
    <w:p w14:paraId="0B391200" w14:textId="77777777" w:rsidR="009614BE" w:rsidRPr="00D973F0" w:rsidRDefault="009614BE" w:rsidP="009614BE">
      <w:pPr>
        <w:spacing w:line="340" w:lineRule="exact"/>
      </w:pPr>
      <w:r w:rsidRPr="00D973F0">
        <w:t xml:space="preserve">Согласно информации, представленной Управлением Федеральной налоговой службы по Республике Дагестан, выпадающие доходы республиканского бюджета Республики Дагестан по налогу на прибыль организаций, в связи с применением пониженных налоговых ставок инициаторами инвестиционных проектов за 2023-2025 годы были заявлены в общей сумме 29 389,5 тыс. рублей. </w:t>
      </w:r>
    </w:p>
    <w:p w14:paraId="2774475E" w14:textId="42693E86" w:rsidR="009614BE" w:rsidRPr="00DF6CBB" w:rsidRDefault="00756038" w:rsidP="009614BE">
      <w:pPr>
        <w:pStyle w:val="af0"/>
        <w:spacing w:before="0" w:beforeAutospacing="0" w:after="0" w:afterAutospacing="0" w:line="340" w:lineRule="exact"/>
        <w:ind w:firstLine="709"/>
        <w:jc w:val="both"/>
        <w:rPr>
          <w:rFonts w:eastAsia="Calibri"/>
          <w:sz w:val="28"/>
          <w:szCs w:val="28"/>
        </w:rPr>
      </w:pPr>
      <w:r>
        <w:rPr>
          <w:rFonts w:eastAsia="Calibri"/>
          <w:bCs/>
          <w:sz w:val="28"/>
          <w:szCs w:val="28"/>
        </w:rPr>
        <w:t>16.</w:t>
      </w:r>
      <w:r w:rsidR="009614BE" w:rsidRPr="00DF6CBB">
        <w:rPr>
          <w:rFonts w:eastAsia="Calibri"/>
          <w:sz w:val="28"/>
          <w:szCs w:val="28"/>
        </w:rPr>
        <w:t xml:space="preserve"> В ходе экспертно-аналитического мероприятия проведено обследование реализации 30 масштабных инвестиционных проектов, инициаторам реализации </w:t>
      </w:r>
      <w:r w:rsidR="009614BE" w:rsidRPr="00916EF3">
        <w:rPr>
          <w:rFonts w:eastAsia="Calibri"/>
          <w:sz w:val="28"/>
          <w:szCs w:val="28"/>
        </w:rPr>
        <w:t xml:space="preserve">которых предоставлены земельные участки, находящиеся в федеральной собственности – 23 </w:t>
      </w:r>
      <w:r w:rsidR="00C66E17" w:rsidRPr="00916EF3">
        <w:rPr>
          <w:rFonts w:eastAsia="Calibri"/>
          <w:sz w:val="28"/>
          <w:szCs w:val="28"/>
        </w:rPr>
        <w:t>проекта</w:t>
      </w:r>
      <w:r w:rsidR="009614BE" w:rsidRPr="00916EF3">
        <w:rPr>
          <w:rFonts w:eastAsia="Calibri"/>
          <w:sz w:val="28"/>
          <w:szCs w:val="28"/>
        </w:rPr>
        <w:t xml:space="preserve">, в государственной собственности Республики Дагестан – 7 </w:t>
      </w:r>
      <w:r w:rsidR="00C66E17" w:rsidRPr="00916EF3">
        <w:rPr>
          <w:rFonts w:eastAsia="Calibri"/>
          <w:sz w:val="28"/>
          <w:szCs w:val="28"/>
        </w:rPr>
        <w:t>проект</w:t>
      </w:r>
      <w:r w:rsidR="00916EF3">
        <w:rPr>
          <w:rFonts w:eastAsia="Calibri"/>
          <w:sz w:val="28"/>
          <w:szCs w:val="28"/>
        </w:rPr>
        <w:t>ов</w:t>
      </w:r>
      <w:r w:rsidR="009614BE" w:rsidRPr="00916EF3">
        <w:rPr>
          <w:rFonts w:eastAsia="Calibri"/>
          <w:sz w:val="28"/>
          <w:szCs w:val="28"/>
        </w:rPr>
        <w:t xml:space="preserve"> и в собственности муниципальных образований Республики Дагестан – земельных участков.</w:t>
      </w:r>
    </w:p>
    <w:p w14:paraId="32E2B1EC" w14:textId="77777777" w:rsidR="009614BE" w:rsidRPr="00064BCF" w:rsidRDefault="009614BE" w:rsidP="009614BE">
      <w:pPr>
        <w:pStyle w:val="af0"/>
        <w:spacing w:before="0" w:beforeAutospacing="0" w:after="0" w:afterAutospacing="0" w:line="340" w:lineRule="exact"/>
        <w:ind w:firstLine="709"/>
        <w:jc w:val="both"/>
        <w:rPr>
          <w:bCs/>
          <w:color w:val="FF0000"/>
          <w:sz w:val="28"/>
          <w:szCs w:val="28"/>
        </w:rPr>
      </w:pPr>
      <w:r w:rsidRPr="00DF6CBB">
        <w:rPr>
          <w:rFonts w:eastAsia="Calibri"/>
          <w:sz w:val="28"/>
          <w:szCs w:val="28"/>
        </w:rPr>
        <w:t xml:space="preserve">Следует отметить, что из 30 обследованных масштабных инвестиционных проектов, </w:t>
      </w:r>
      <w:r w:rsidRPr="00DF6CBB">
        <w:rPr>
          <w:rStyle w:val="markdown-word"/>
          <w:spacing w:val="-5"/>
          <w:sz w:val="28"/>
          <w:szCs w:val="28"/>
        </w:rPr>
        <w:t xml:space="preserve">инициаторы </w:t>
      </w:r>
      <w:r w:rsidRPr="003538C6">
        <w:rPr>
          <w:rStyle w:val="markdown-word"/>
          <w:spacing w:val="-5"/>
          <w:sz w:val="28"/>
          <w:szCs w:val="28"/>
        </w:rPr>
        <w:t>15 проектов не приступили к выполнению</w:t>
      </w:r>
      <w:r w:rsidRPr="003538C6">
        <w:rPr>
          <w:rStyle w:val="apple-converted-space"/>
          <w:spacing w:val="-5"/>
          <w:sz w:val="28"/>
          <w:szCs w:val="28"/>
        </w:rPr>
        <w:t xml:space="preserve"> </w:t>
      </w:r>
      <w:r w:rsidRPr="003538C6">
        <w:rPr>
          <w:rStyle w:val="markdown-word"/>
          <w:spacing w:val="-5"/>
          <w:sz w:val="28"/>
          <w:szCs w:val="28"/>
        </w:rPr>
        <w:t xml:space="preserve">обязательств или </w:t>
      </w:r>
      <w:r w:rsidRPr="003B75BD">
        <w:rPr>
          <w:rStyle w:val="markdown-word"/>
          <w:spacing w:val="-5"/>
          <w:sz w:val="28"/>
          <w:szCs w:val="28"/>
        </w:rPr>
        <w:t xml:space="preserve">реализация проектов приостановлена, в связи с </w:t>
      </w:r>
      <w:r w:rsidRPr="003B75BD">
        <w:rPr>
          <w:bCs/>
          <w:sz w:val="28"/>
          <w:szCs w:val="28"/>
        </w:rPr>
        <w:t xml:space="preserve">несоблюдением условий по договорам аренды земельных участков, из них </w:t>
      </w:r>
      <w:r w:rsidRPr="003B75BD">
        <w:rPr>
          <w:rStyle w:val="markdown-word"/>
          <w:spacing w:val="-5"/>
          <w:sz w:val="28"/>
          <w:szCs w:val="28"/>
        </w:rPr>
        <w:t>по</w:t>
      </w:r>
      <w:r w:rsidRPr="003B75BD">
        <w:rPr>
          <w:rStyle w:val="apple-converted-space"/>
          <w:spacing w:val="-5"/>
          <w:sz w:val="28"/>
          <w:szCs w:val="28"/>
        </w:rPr>
        <w:t xml:space="preserve"> </w:t>
      </w:r>
      <w:r w:rsidRPr="003B75BD">
        <w:rPr>
          <w:rStyle w:val="markdown-word"/>
          <w:spacing w:val="-5"/>
          <w:sz w:val="28"/>
          <w:szCs w:val="28"/>
        </w:rPr>
        <w:t>3 проектам</w:t>
      </w:r>
      <w:r w:rsidRPr="003B75BD">
        <w:rPr>
          <w:rStyle w:val="apple-converted-space"/>
          <w:spacing w:val="-5"/>
          <w:sz w:val="28"/>
          <w:szCs w:val="28"/>
        </w:rPr>
        <w:t xml:space="preserve"> создаются дополнительные риски </w:t>
      </w:r>
      <w:r w:rsidRPr="003B75BD">
        <w:rPr>
          <w:rStyle w:val="markdown-word"/>
          <w:spacing w:val="-5"/>
          <w:sz w:val="28"/>
          <w:szCs w:val="28"/>
        </w:rPr>
        <w:t xml:space="preserve">срыва сроков их завершения и </w:t>
      </w:r>
      <w:r w:rsidRPr="003B75BD">
        <w:rPr>
          <w:bCs/>
          <w:sz w:val="28"/>
          <w:szCs w:val="28"/>
        </w:rPr>
        <w:t xml:space="preserve">ввода в эксплуатацию в сроки, предусмотренные инвестиционными проектами, в связи с </w:t>
      </w:r>
      <w:r w:rsidRPr="003B75BD">
        <w:rPr>
          <w:rStyle w:val="markdown-word"/>
          <w:spacing w:val="-5"/>
          <w:sz w:val="28"/>
          <w:szCs w:val="28"/>
        </w:rPr>
        <w:t>имеющимися судебными тяжбами и отсутствием финансирования</w:t>
      </w:r>
      <w:r>
        <w:rPr>
          <w:rStyle w:val="markdown-word"/>
          <w:spacing w:val="-5"/>
          <w:sz w:val="28"/>
          <w:szCs w:val="28"/>
        </w:rPr>
        <w:t>.</w:t>
      </w:r>
    </w:p>
    <w:p w14:paraId="3DD07D3B" w14:textId="77777777" w:rsidR="009614BE" w:rsidRPr="00EF6701" w:rsidRDefault="009614BE" w:rsidP="009614BE">
      <w:pPr>
        <w:pStyle w:val="af0"/>
        <w:spacing w:before="0" w:beforeAutospacing="0" w:after="0" w:afterAutospacing="0" w:line="340" w:lineRule="exact"/>
        <w:ind w:firstLine="709"/>
        <w:jc w:val="both"/>
        <w:rPr>
          <w:bCs/>
          <w:sz w:val="28"/>
          <w:szCs w:val="28"/>
        </w:rPr>
      </w:pPr>
      <w:r w:rsidRPr="00EF6701">
        <w:rPr>
          <w:bCs/>
          <w:sz w:val="28"/>
          <w:szCs w:val="28"/>
        </w:rPr>
        <w:t>Основными причинами невыполнения обязательств по реализации мероприятий инвестиционных проектов в планируемые сроки являются: отсутствие необходимой инфраструктуры; необеспечение своевременного привлечения собственных и заемных средств; отклонение инициаторов проекта от проектной документации (сроки реализации, количество рабочих мест, объем финансирования).</w:t>
      </w:r>
    </w:p>
    <w:p w14:paraId="026119C1" w14:textId="77777777" w:rsidR="009614BE" w:rsidRPr="003B75BD" w:rsidRDefault="009614BE" w:rsidP="009614BE">
      <w:pPr>
        <w:pStyle w:val="af0"/>
        <w:spacing w:before="0" w:beforeAutospacing="0" w:after="0" w:afterAutospacing="0" w:line="340" w:lineRule="exact"/>
        <w:ind w:firstLine="709"/>
        <w:jc w:val="both"/>
        <w:rPr>
          <w:color w:val="000000"/>
          <w:sz w:val="28"/>
          <w:szCs w:val="28"/>
        </w:rPr>
      </w:pPr>
      <w:r w:rsidRPr="003B75BD">
        <w:rPr>
          <w:rStyle w:val="markdown-word"/>
          <w:color w:val="000000"/>
          <w:sz w:val="28"/>
          <w:szCs w:val="28"/>
        </w:rPr>
        <w:t>В</w:t>
      </w:r>
      <w:r>
        <w:rPr>
          <w:rStyle w:val="apple-converted-space"/>
          <w:color w:val="000000"/>
          <w:sz w:val="28"/>
          <w:szCs w:val="28"/>
        </w:rPr>
        <w:t xml:space="preserve"> </w:t>
      </w:r>
      <w:r w:rsidRPr="003B75BD">
        <w:rPr>
          <w:rStyle w:val="markdown-word"/>
          <w:color w:val="000000"/>
          <w:sz w:val="28"/>
          <w:szCs w:val="28"/>
        </w:rPr>
        <w:t>связи</w:t>
      </w:r>
      <w:r>
        <w:rPr>
          <w:rStyle w:val="apple-converted-space"/>
          <w:color w:val="000000"/>
          <w:sz w:val="28"/>
          <w:szCs w:val="28"/>
        </w:rPr>
        <w:t xml:space="preserve"> </w:t>
      </w:r>
      <w:r w:rsidRPr="003B75BD">
        <w:rPr>
          <w:rStyle w:val="markdown-word"/>
          <w:color w:val="000000"/>
          <w:sz w:val="28"/>
          <w:szCs w:val="28"/>
        </w:rPr>
        <w:t>с</w:t>
      </w:r>
      <w:r>
        <w:rPr>
          <w:rStyle w:val="apple-converted-space"/>
          <w:color w:val="000000"/>
          <w:sz w:val="28"/>
          <w:szCs w:val="28"/>
        </w:rPr>
        <w:t xml:space="preserve"> </w:t>
      </w:r>
      <w:r w:rsidRPr="003B75BD">
        <w:rPr>
          <w:rStyle w:val="markdown-word"/>
          <w:color w:val="000000"/>
          <w:sz w:val="28"/>
          <w:szCs w:val="28"/>
        </w:rPr>
        <w:t>изложенным</w:t>
      </w:r>
      <w:r>
        <w:rPr>
          <w:rStyle w:val="apple-converted-space"/>
          <w:color w:val="000000"/>
          <w:sz w:val="28"/>
          <w:szCs w:val="28"/>
        </w:rPr>
        <w:t xml:space="preserve"> </w:t>
      </w:r>
      <w:r w:rsidRPr="003B75BD">
        <w:rPr>
          <w:rStyle w:val="markdown-word"/>
          <w:color w:val="000000"/>
          <w:sz w:val="28"/>
          <w:szCs w:val="28"/>
        </w:rPr>
        <w:t>Агентству</w:t>
      </w:r>
      <w:r>
        <w:rPr>
          <w:rStyle w:val="apple-converted-space"/>
          <w:color w:val="000000"/>
          <w:sz w:val="28"/>
          <w:szCs w:val="28"/>
        </w:rPr>
        <w:t xml:space="preserve"> </w:t>
      </w:r>
      <w:r w:rsidRPr="003B75BD">
        <w:rPr>
          <w:rStyle w:val="markdown-word"/>
          <w:color w:val="000000"/>
          <w:sz w:val="28"/>
          <w:szCs w:val="28"/>
        </w:rPr>
        <w:t>по</w:t>
      </w:r>
      <w:r>
        <w:rPr>
          <w:rStyle w:val="apple-converted-space"/>
          <w:color w:val="000000"/>
          <w:sz w:val="28"/>
          <w:szCs w:val="28"/>
        </w:rPr>
        <w:t xml:space="preserve"> </w:t>
      </w:r>
      <w:r w:rsidRPr="003B75BD">
        <w:rPr>
          <w:rStyle w:val="markdown-word"/>
          <w:color w:val="000000"/>
          <w:sz w:val="28"/>
          <w:szCs w:val="28"/>
        </w:rPr>
        <w:t>предпринимательству</w:t>
      </w:r>
      <w:r>
        <w:rPr>
          <w:rStyle w:val="apple-converted-space"/>
          <w:color w:val="000000"/>
          <w:sz w:val="28"/>
          <w:szCs w:val="28"/>
        </w:rPr>
        <w:t xml:space="preserve"> </w:t>
      </w:r>
      <w:r w:rsidRPr="003B75BD">
        <w:rPr>
          <w:rStyle w:val="markdown-word"/>
          <w:color w:val="000000"/>
          <w:sz w:val="28"/>
          <w:szCs w:val="28"/>
        </w:rPr>
        <w:t>и</w:t>
      </w:r>
      <w:r>
        <w:rPr>
          <w:rStyle w:val="apple-converted-space"/>
          <w:color w:val="000000"/>
          <w:sz w:val="28"/>
          <w:szCs w:val="28"/>
        </w:rPr>
        <w:t xml:space="preserve"> </w:t>
      </w:r>
      <w:r w:rsidRPr="003B75BD">
        <w:rPr>
          <w:rStyle w:val="markdown-word"/>
          <w:color w:val="000000"/>
          <w:sz w:val="28"/>
          <w:szCs w:val="28"/>
        </w:rPr>
        <w:t>инвестициям</w:t>
      </w:r>
      <w:r>
        <w:rPr>
          <w:rStyle w:val="markdown-word"/>
          <w:color w:val="000000"/>
          <w:sz w:val="28"/>
          <w:szCs w:val="28"/>
        </w:rPr>
        <w:t xml:space="preserve"> </w:t>
      </w:r>
      <w:r w:rsidRPr="003B75BD">
        <w:rPr>
          <w:rStyle w:val="markdown-word"/>
          <w:color w:val="000000"/>
          <w:sz w:val="28"/>
          <w:szCs w:val="28"/>
        </w:rPr>
        <w:t>Республики</w:t>
      </w:r>
      <w:r>
        <w:rPr>
          <w:rStyle w:val="apple-converted-space"/>
          <w:color w:val="000000"/>
          <w:sz w:val="28"/>
          <w:szCs w:val="28"/>
        </w:rPr>
        <w:t xml:space="preserve"> </w:t>
      </w:r>
      <w:r w:rsidRPr="003B75BD">
        <w:rPr>
          <w:rStyle w:val="markdown-word"/>
          <w:color w:val="000000"/>
          <w:sz w:val="28"/>
          <w:szCs w:val="28"/>
        </w:rPr>
        <w:t>Дагестан</w:t>
      </w:r>
      <w:r>
        <w:rPr>
          <w:rStyle w:val="apple-converted-space"/>
          <w:color w:val="000000"/>
          <w:sz w:val="28"/>
          <w:szCs w:val="28"/>
        </w:rPr>
        <w:t xml:space="preserve"> </w:t>
      </w:r>
      <w:r w:rsidRPr="003B75BD">
        <w:rPr>
          <w:rStyle w:val="markdown-word"/>
          <w:color w:val="000000"/>
          <w:sz w:val="28"/>
          <w:szCs w:val="28"/>
        </w:rPr>
        <w:t>совместно</w:t>
      </w:r>
      <w:r>
        <w:rPr>
          <w:rStyle w:val="apple-converted-space"/>
          <w:color w:val="000000"/>
          <w:sz w:val="28"/>
          <w:szCs w:val="28"/>
        </w:rPr>
        <w:t xml:space="preserve"> </w:t>
      </w:r>
      <w:r w:rsidRPr="003B75BD">
        <w:rPr>
          <w:rStyle w:val="markdown-word"/>
          <w:color w:val="000000"/>
          <w:sz w:val="28"/>
          <w:szCs w:val="28"/>
        </w:rPr>
        <w:t>с</w:t>
      </w:r>
      <w:r>
        <w:rPr>
          <w:rStyle w:val="apple-converted-space"/>
          <w:color w:val="000000"/>
          <w:sz w:val="28"/>
          <w:szCs w:val="28"/>
        </w:rPr>
        <w:t xml:space="preserve"> </w:t>
      </w:r>
      <w:r w:rsidRPr="003B75BD">
        <w:rPr>
          <w:rStyle w:val="markdown-word"/>
          <w:color w:val="000000"/>
          <w:sz w:val="28"/>
          <w:szCs w:val="28"/>
        </w:rPr>
        <w:t>соответствующими</w:t>
      </w:r>
      <w:r>
        <w:rPr>
          <w:rStyle w:val="apple-converted-space"/>
          <w:color w:val="000000"/>
          <w:sz w:val="28"/>
          <w:szCs w:val="28"/>
        </w:rPr>
        <w:t xml:space="preserve"> </w:t>
      </w:r>
      <w:r w:rsidRPr="003B75BD">
        <w:rPr>
          <w:rStyle w:val="markdown-word"/>
          <w:color w:val="000000"/>
          <w:sz w:val="28"/>
          <w:szCs w:val="28"/>
        </w:rPr>
        <w:t>отраслевыми</w:t>
      </w:r>
      <w:r>
        <w:rPr>
          <w:rStyle w:val="apple-converted-space"/>
          <w:color w:val="000000"/>
          <w:sz w:val="28"/>
          <w:szCs w:val="28"/>
        </w:rPr>
        <w:t xml:space="preserve"> </w:t>
      </w:r>
      <w:r w:rsidRPr="003B75BD">
        <w:rPr>
          <w:rStyle w:val="markdown-word"/>
          <w:color w:val="000000"/>
          <w:sz w:val="28"/>
          <w:szCs w:val="28"/>
        </w:rPr>
        <w:t>органами</w:t>
      </w:r>
      <w:r>
        <w:rPr>
          <w:rStyle w:val="markdown-word"/>
          <w:color w:val="000000"/>
          <w:sz w:val="28"/>
          <w:szCs w:val="28"/>
        </w:rPr>
        <w:t xml:space="preserve"> </w:t>
      </w:r>
      <w:r w:rsidRPr="003B75BD">
        <w:rPr>
          <w:rStyle w:val="markdown-word"/>
          <w:color w:val="000000"/>
          <w:sz w:val="28"/>
          <w:szCs w:val="28"/>
        </w:rPr>
        <w:t>исполнительной</w:t>
      </w:r>
      <w:r>
        <w:rPr>
          <w:rStyle w:val="apple-converted-space"/>
          <w:color w:val="000000"/>
          <w:sz w:val="28"/>
          <w:szCs w:val="28"/>
        </w:rPr>
        <w:t xml:space="preserve"> </w:t>
      </w:r>
      <w:r w:rsidRPr="003B75BD">
        <w:rPr>
          <w:rStyle w:val="markdown-word"/>
          <w:color w:val="000000"/>
          <w:sz w:val="28"/>
          <w:szCs w:val="28"/>
        </w:rPr>
        <w:t>власти</w:t>
      </w:r>
      <w:r>
        <w:rPr>
          <w:rStyle w:val="apple-converted-space"/>
          <w:color w:val="000000"/>
          <w:sz w:val="28"/>
          <w:szCs w:val="28"/>
        </w:rPr>
        <w:t xml:space="preserve"> </w:t>
      </w:r>
      <w:r w:rsidRPr="003B75BD">
        <w:rPr>
          <w:rStyle w:val="markdown-word"/>
          <w:color w:val="000000"/>
          <w:sz w:val="28"/>
          <w:szCs w:val="28"/>
        </w:rPr>
        <w:t>Республики</w:t>
      </w:r>
      <w:r>
        <w:rPr>
          <w:rStyle w:val="apple-converted-space"/>
          <w:color w:val="000000"/>
          <w:sz w:val="28"/>
          <w:szCs w:val="28"/>
        </w:rPr>
        <w:t xml:space="preserve"> </w:t>
      </w:r>
      <w:r w:rsidRPr="003B75BD">
        <w:rPr>
          <w:rStyle w:val="markdown-word"/>
          <w:color w:val="000000"/>
          <w:sz w:val="28"/>
          <w:szCs w:val="28"/>
        </w:rPr>
        <w:t>Дагестан</w:t>
      </w:r>
      <w:r>
        <w:rPr>
          <w:rStyle w:val="apple-converted-space"/>
          <w:color w:val="000000"/>
          <w:sz w:val="28"/>
          <w:szCs w:val="28"/>
        </w:rPr>
        <w:t xml:space="preserve"> </w:t>
      </w:r>
      <w:r w:rsidRPr="003B75BD">
        <w:rPr>
          <w:rStyle w:val="markdown-word"/>
          <w:color w:val="000000"/>
          <w:sz w:val="28"/>
          <w:szCs w:val="28"/>
        </w:rPr>
        <w:t>необходимо</w:t>
      </w:r>
      <w:r>
        <w:rPr>
          <w:rStyle w:val="apple-converted-space"/>
          <w:color w:val="000000"/>
          <w:sz w:val="28"/>
          <w:szCs w:val="28"/>
        </w:rPr>
        <w:t xml:space="preserve"> </w:t>
      </w:r>
      <w:r w:rsidRPr="003B75BD">
        <w:rPr>
          <w:rStyle w:val="markdown-word"/>
          <w:color w:val="000000"/>
          <w:sz w:val="28"/>
          <w:szCs w:val="28"/>
        </w:rPr>
        <w:t>в</w:t>
      </w:r>
      <w:r>
        <w:rPr>
          <w:rStyle w:val="apple-converted-space"/>
          <w:color w:val="000000"/>
          <w:sz w:val="28"/>
          <w:szCs w:val="28"/>
        </w:rPr>
        <w:t xml:space="preserve"> </w:t>
      </w:r>
      <w:r w:rsidRPr="003B75BD">
        <w:rPr>
          <w:rStyle w:val="markdown-word"/>
          <w:color w:val="000000"/>
          <w:sz w:val="28"/>
          <w:szCs w:val="28"/>
        </w:rPr>
        <w:t>установленном</w:t>
      </w:r>
      <w:r>
        <w:rPr>
          <w:rStyle w:val="markdown-word"/>
          <w:color w:val="000000"/>
          <w:sz w:val="28"/>
          <w:szCs w:val="28"/>
        </w:rPr>
        <w:t xml:space="preserve"> </w:t>
      </w:r>
      <w:r w:rsidRPr="003B75BD">
        <w:rPr>
          <w:rStyle w:val="markdown-word"/>
          <w:color w:val="000000"/>
          <w:sz w:val="28"/>
          <w:szCs w:val="28"/>
        </w:rPr>
        <w:t>порядке:</w:t>
      </w:r>
    </w:p>
    <w:p w14:paraId="6225A201" w14:textId="77777777" w:rsidR="009614BE" w:rsidRPr="003B75BD" w:rsidRDefault="009614BE" w:rsidP="009614BE">
      <w:pPr>
        <w:pStyle w:val="af0"/>
        <w:spacing w:before="0" w:beforeAutospacing="0" w:after="0" w:afterAutospacing="0" w:line="340" w:lineRule="exact"/>
        <w:ind w:firstLine="708"/>
        <w:jc w:val="both"/>
        <w:rPr>
          <w:color w:val="000000"/>
          <w:sz w:val="28"/>
          <w:szCs w:val="28"/>
        </w:rPr>
      </w:pPr>
      <w:r>
        <w:rPr>
          <w:rStyle w:val="markdown-word"/>
          <w:color w:val="000000"/>
          <w:sz w:val="28"/>
          <w:szCs w:val="28"/>
        </w:rPr>
        <w:t>– </w:t>
      </w:r>
      <w:r w:rsidRPr="003B75BD">
        <w:rPr>
          <w:rStyle w:val="markdown-word"/>
          <w:color w:val="000000"/>
          <w:sz w:val="28"/>
          <w:szCs w:val="28"/>
        </w:rPr>
        <w:t>инициировать</w:t>
      </w:r>
      <w:r>
        <w:rPr>
          <w:rStyle w:val="apple-converted-space"/>
          <w:color w:val="000000"/>
          <w:sz w:val="28"/>
          <w:szCs w:val="28"/>
        </w:rPr>
        <w:t xml:space="preserve"> </w:t>
      </w:r>
      <w:r w:rsidRPr="003B75BD">
        <w:rPr>
          <w:rStyle w:val="markdown-word"/>
          <w:color w:val="000000"/>
          <w:sz w:val="28"/>
          <w:szCs w:val="28"/>
        </w:rPr>
        <w:t>процедуру</w:t>
      </w:r>
      <w:r>
        <w:rPr>
          <w:rStyle w:val="apple-converted-space"/>
          <w:color w:val="000000"/>
          <w:sz w:val="28"/>
          <w:szCs w:val="28"/>
        </w:rPr>
        <w:t xml:space="preserve"> </w:t>
      </w:r>
      <w:r w:rsidRPr="003B75BD">
        <w:rPr>
          <w:rStyle w:val="markdown-word"/>
          <w:color w:val="000000"/>
          <w:sz w:val="28"/>
          <w:szCs w:val="28"/>
        </w:rPr>
        <w:t>лишения</w:t>
      </w:r>
      <w:r>
        <w:rPr>
          <w:rStyle w:val="apple-converted-space"/>
          <w:color w:val="000000"/>
          <w:sz w:val="28"/>
          <w:szCs w:val="28"/>
        </w:rPr>
        <w:t xml:space="preserve"> </w:t>
      </w:r>
      <w:r w:rsidRPr="003B75BD">
        <w:rPr>
          <w:rStyle w:val="markdown-word"/>
          <w:color w:val="000000"/>
          <w:sz w:val="28"/>
          <w:szCs w:val="28"/>
        </w:rPr>
        <w:t>статуса</w:t>
      </w:r>
      <w:r>
        <w:rPr>
          <w:rStyle w:val="apple-converted-space"/>
          <w:color w:val="000000"/>
          <w:sz w:val="28"/>
          <w:szCs w:val="28"/>
        </w:rPr>
        <w:t xml:space="preserve"> </w:t>
      </w:r>
      <w:r w:rsidRPr="003B75BD">
        <w:rPr>
          <w:rStyle w:val="markdown-word"/>
          <w:color w:val="000000"/>
          <w:sz w:val="28"/>
          <w:szCs w:val="28"/>
        </w:rPr>
        <w:t>масштабного</w:t>
      </w:r>
      <w:r>
        <w:rPr>
          <w:rStyle w:val="apple-converted-space"/>
          <w:color w:val="000000"/>
          <w:sz w:val="28"/>
          <w:szCs w:val="28"/>
        </w:rPr>
        <w:t xml:space="preserve"> </w:t>
      </w:r>
      <w:r w:rsidRPr="003B75BD">
        <w:rPr>
          <w:rStyle w:val="markdown-word"/>
          <w:color w:val="000000"/>
          <w:sz w:val="28"/>
          <w:szCs w:val="28"/>
        </w:rPr>
        <w:t>инвестиционного</w:t>
      </w:r>
      <w:r>
        <w:rPr>
          <w:rStyle w:val="markdown-word"/>
          <w:color w:val="000000"/>
          <w:sz w:val="28"/>
          <w:szCs w:val="28"/>
        </w:rPr>
        <w:t xml:space="preserve"> </w:t>
      </w:r>
      <w:r w:rsidRPr="003B75BD">
        <w:rPr>
          <w:rStyle w:val="markdown-word"/>
          <w:color w:val="000000"/>
          <w:sz w:val="28"/>
          <w:szCs w:val="28"/>
        </w:rPr>
        <w:t>проекта</w:t>
      </w:r>
      <w:r>
        <w:rPr>
          <w:rStyle w:val="apple-converted-space"/>
          <w:color w:val="000000"/>
          <w:sz w:val="28"/>
          <w:szCs w:val="28"/>
        </w:rPr>
        <w:t xml:space="preserve"> </w:t>
      </w:r>
      <w:r w:rsidRPr="003B75BD">
        <w:rPr>
          <w:rStyle w:val="markdown-word"/>
          <w:color w:val="000000"/>
          <w:sz w:val="28"/>
          <w:szCs w:val="28"/>
        </w:rPr>
        <w:t>в</w:t>
      </w:r>
      <w:r>
        <w:rPr>
          <w:rStyle w:val="apple-converted-space"/>
          <w:color w:val="000000"/>
          <w:sz w:val="28"/>
          <w:szCs w:val="28"/>
        </w:rPr>
        <w:t xml:space="preserve"> </w:t>
      </w:r>
      <w:r w:rsidRPr="003B75BD">
        <w:rPr>
          <w:rStyle w:val="markdown-word"/>
          <w:color w:val="000000"/>
          <w:sz w:val="28"/>
          <w:szCs w:val="28"/>
        </w:rPr>
        <w:t>отношении</w:t>
      </w:r>
      <w:r>
        <w:rPr>
          <w:rStyle w:val="apple-converted-space"/>
          <w:color w:val="000000"/>
          <w:sz w:val="28"/>
          <w:szCs w:val="28"/>
        </w:rPr>
        <w:t xml:space="preserve"> </w:t>
      </w:r>
      <w:r w:rsidRPr="003B75BD">
        <w:rPr>
          <w:rStyle w:val="markdown-word"/>
          <w:color w:val="000000"/>
          <w:sz w:val="28"/>
          <w:szCs w:val="28"/>
        </w:rPr>
        <w:t>проектов,</w:t>
      </w:r>
      <w:r>
        <w:rPr>
          <w:rStyle w:val="apple-converted-space"/>
          <w:color w:val="000000"/>
          <w:sz w:val="28"/>
          <w:szCs w:val="28"/>
        </w:rPr>
        <w:t xml:space="preserve"> </w:t>
      </w:r>
      <w:r w:rsidRPr="003B75BD">
        <w:rPr>
          <w:rStyle w:val="markdown-word"/>
          <w:color w:val="000000"/>
          <w:sz w:val="28"/>
          <w:szCs w:val="28"/>
        </w:rPr>
        <w:t>не</w:t>
      </w:r>
      <w:r>
        <w:rPr>
          <w:rStyle w:val="apple-converted-space"/>
          <w:color w:val="000000"/>
          <w:sz w:val="28"/>
          <w:szCs w:val="28"/>
        </w:rPr>
        <w:t xml:space="preserve"> </w:t>
      </w:r>
      <w:r w:rsidRPr="003B75BD">
        <w:rPr>
          <w:rStyle w:val="markdown-word"/>
          <w:color w:val="000000"/>
          <w:sz w:val="28"/>
          <w:szCs w:val="28"/>
        </w:rPr>
        <w:t>соответствующих</w:t>
      </w:r>
      <w:r>
        <w:rPr>
          <w:rStyle w:val="apple-converted-space"/>
          <w:color w:val="000000"/>
          <w:sz w:val="28"/>
          <w:szCs w:val="28"/>
        </w:rPr>
        <w:t xml:space="preserve"> </w:t>
      </w:r>
      <w:r w:rsidRPr="003B75BD">
        <w:rPr>
          <w:rStyle w:val="markdown-word"/>
          <w:color w:val="000000"/>
          <w:sz w:val="28"/>
          <w:szCs w:val="28"/>
        </w:rPr>
        <w:t>установленным</w:t>
      </w:r>
      <w:r>
        <w:rPr>
          <w:rStyle w:val="markdown-word"/>
          <w:color w:val="000000"/>
          <w:sz w:val="28"/>
          <w:szCs w:val="28"/>
        </w:rPr>
        <w:t xml:space="preserve"> </w:t>
      </w:r>
      <w:r w:rsidRPr="003B75BD">
        <w:rPr>
          <w:rStyle w:val="markdown-word"/>
          <w:color w:val="000000"/>
          <w:sz w:val="28"/>
          <w:szCs w:val="28"/>
        </w:rPr>
        <w:t>требованиям;</w:t>
      </w:r>
    </w:p>
    <w:p w14:paraId="58C4F69A" w14:textId="77777777" w:rsidR="009614BE" w:rsidRPr="003B75BD" w:rsidRDefault="009614BE" w:rsidP="009614BE">
      <w:pPr>
        <w:pStyle w:val="af0"/>
        <w:spacing w:before="0" w:beforeAutospacing="0" w:after="0" w:afterAutospacing="0" w:line="340" w:lineRule="exact"/>
        <w:ind w:firstLine="708"/>
        <w:rPr>
          <w:color w:val="000000"/>
          <w:sz w:val="28"/>
          <w:szCs w:val="28"/>
        </w:rPr>
      </w:pPr>
      <w:r>
        <w:rPr>
          <w:rStyle w:val="markdown-word"/>
          <w:color w:val="000000"/>
          <w:sz w:val="28"/>
          <w:szCs w:val="28"/>
        </w:rPr>
        <w:t xml:space="preserve">– </w:t>
      </w:r>
      <w:r w:rsidRPr="003B75BD">
        <w:rPr>
          <w:rStyle w:val="markdown-word"/>
          <w:color w:val="000000"/>
          <w:sz w:val="28"/>
          <w:szCs w:val="28"/>
        </w:rPr>
        <w:t>обеспечить</w:t>
      </w:r>
      <w:r>
        <w:rPr>
          <w:rStyle w:val="apple-converted-space"/>
          <w:color w:val="000000"/>
          <w:sz w:val="28"/>
          <w:szCs w:val="28"/>
        </w:rPr>
        <w:t xml:space="preserve"> </w:t>
      </w:r>
      <w:r w:rsidRPr="003B75BD">
        <w:rPr>
          <w:rStyle w:val="markdown-word"/>
          <w:color w:val="000000"/>
          <w:sz w:val="28"/>
          <w:szCs w:val="28"/>
        </w:rPr>
        <w:t>расторжение</w:t>
      </w:r>
      <w:r>
        <w:rPr>
          <w:rStyle w:val="apple-converted-space"/>
          <w:color w:val="000000"/>
          <w:sz w:val="28"/>
          <w:szCs w:val="28"/>
        </w:rPr>
        <w:t xml:space="preserve"> </w:t>
      </w:r>
      <w:r w:rsidRPr="003B75BD">
        <w:rPr>
          <w:rStyle w:val="markdown-word"/>
          <w:color w:val="000000"/>
          <w:sz w:val="28"/>
          <w:szCs w:val="28"/>
        </w:rPr>
        <w:t>договоров</w:t>
      </w:r>
      <w:r>
        <w:rPr>
          <w:rStyle w:val="apple-converted-space"/>
          <w:color w:val="000000"/>
          <w:sz w:val="28"/>
          <w:szCs w:val="28"/>
        </w:rPr>
        <w:t xml:space="preserve"> </w:t>
      </w:r>
      <w:r w:rsidRPr="003B75BD">
        <w:rPr>
          <w:rStyle w:val="markdown-word"/>
          <w:color w:val="000000"/>
          <w:sz w:val="28"/>
          <w:szCs w:val="28"/>
        </w:rPr>
        <w:t>аренды</w:t>
      </w:r>
      <w:r>
        <w:rPr>
          <w:rStyle w:val="apple-converted-space"/>
          <w:color w:val="000000"/>
          <w:sz w:val="28"/>
          <w:szCs w:val="28"/>
        </w:rPr>
        <w:t xml:space="preserve"> </w:t>
      </w:r>
      <w:r w:rsidRPr="003B75BD">
        <w:rPr>
          <w:rStyle w:val="markdown-word"/>
          <w:color w:val="000000"/>
          <w:sz w:val="28"/>
          <w:szCs w:val="28"/>
        </w:rPr>
        <w:t>земельных</w:t>
      </w:r>
      <w:r>
        <w:rPr>
          <w:rStyle w:val="apple-converted-space"/>
          <w:color w:val="000000"/>
          <w:sz w:val="28"/>
          <w:szCs w:val="28"/>
        </w:rPr>
        <w:t xml:space="preserve"> </w:t>
      </w:r>
      <w:r w:rsidRPr="003B75BD">
        <w:rPr>
          <w:rStyle w:val="markdown-word"/>
          <w:color w:val="000000"/>
          <w:sz w:val="28"/>
          <w:szCs w:val="28"/>
        </w:rPr>
        <w:t>участков,</w:t>
      </w:r>
      <w:r>
        <w:rPr>
          <w:rStyle w:val="markdown-word"/>
          <w:color w:val="000000"/>
          <w:sz w:val="28"/>
          <w:szCs w:val="28"/>
        </w:rPr>
        <w:t xml:space="preserve"> </w:t>
      </w:r>
      <w:r w:rsidRPr="003B75BD">
        <w:rPr>
          <w:rStyle w:val="markdown-word"/>
          <w:color w:val="000000"/>
          <w:sz w:val="28"/>
          <w:szCs w:val="28"/>
        </w:rPr>
        <w:t>предоставленных</w:t>
      </w:r>
      <w:r>
        <w:rPr>
          <w:rStyle w:val="apple-converted-space"/>
          <w:color w:val="000000"/>
          <w:sz w:val="28"/>
          <w:szCs w:val="28"/>
        </w:rPr>
        <w:t xml:space="preserve"> </w:t>
      </w:r>
      <w:r w:rsidRPr="003B75BD">
        <w:rPr>
          <w:rStyle w:val="markdown-word"/>
          <w:color w:val="000000"/>
          <w:sz w:val="28"/>
          <w:szCs w:val="28"/>
        </w:rPr>
        <w:t>для</w:t>
      </w:r>
      <w:r>
        <w:rPr>
          <w:rStyle w:val="apple-converted-space"/>
          <w:color w:val="000000"/>
          <w:sz w:val="28"/>
          <w:szCs w:val="28"/>
        </w:rPr>
        <w:t xml:space="preserve"> </w:t>
      </w:r>
      <w:r w:rsidRPr="003B75BD">
        <w:rPr>
          <w:rStyle w:val="markdown-word"/>
          <w:color w:val="000000"/>
          <w:sz w:val="28"/>
          <w:szCs w:val="28"/>
        </w:rPr>
        <w:t>реализации</w:t>
      </w:r>
      <w:r>
        <w:rPr>
          <w:rStyle w:val="apple-converted-space"/>
          <w:color w:val="000000"/>
          <w:sz w:val="28"/>
          <w:szCs w:val="28"/>
        </w:rPr>
        <w:t xml:space="preserve"> </w:t>
      </w:r>
      <w:r w:rsidRPr="003B75BD">
        <w:rPr>
          <w:rStyle w:val="markdown-word"/>
          <w:color w:val="000000"/>
          <w:sz w:val="28"/>
          <w:szCs w:val="28"/>
        </w:rPr>
        <w:t>указанных</w:t>
      </w:r>
      <w:r>
        <w:rPr>
          <w:rStyle w:val="apple-converted-space"/>
          <w:color w:val="000000"/>
          <w:sz w:val="28"/>
          <w:szCs w:val="28"/>
        </w:rPr>
        <w:t xml:space="preserve"> </w:t>
      </w:r>
      <w:r w:rsidRPr="003B75BD">
        <w:rPr>
          <w:rStyle w:val="markdown-word"/>
          <w:color w:val="000000"/>
          <w:sz w:val="28"/>
          <w:szCs w:val="28"/>
        </w:rPr>
        <w:t>проектов</w:t>
      </w:r>
    </w:p>
    <w:p w14:paraId="1735548E" w14:textId="77777777" w:rsidR="009614BE" w:rsidRPr="00E45E38" w:rsidRDefault="00756038" w:rsidP="009614BE">
      <w:pPr>
        <w:spacing w:line="340" w:lineRule="exact"/>
        <w:rPr>
          <w:szCs w:val="28"/>
        </w:rPr>
      </w:pPr>
      <w:r>
        <w:rPr>
          <w:bCs/>
          <w:szCs w:val="28"/>
        </w:rPr>
        <w:t>17.</w:t>
      </w:r>
      <w:r w:rsidR="009614BE" w:rsidRPr="00E45E38">
        <w:rPr>
          <w:szCs w:val="28"/>
        </w:rPr>
        <w:t xml:space="preserve"> Статьей 39.6. Земельного кодекса Российской Федерации определено, что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юридическим лицам в соответствии с распоряжением высшего должностного лица субъекта Российской Федерации для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при этом, земельные участки федерального значения, переданы под реализацию масштабного инвестиционного проекта на длительный срок. </w:t>
      </w:r>
    </w:p>
    <w:p w14:paraId="73F9808F" w14:textId="77777777" w:rsidR="009614BE" w:rsidRPr="00E45E38" w:rsidRDefault="009614BE" w:rsidP="009614BE">
      <w:pPr>
        <w:spacing w:line="340" w:lineRule="exact"/>
        <w:rPr>
          <w:rFonts w:ascii="PT Serif" w:eastAsia="Times New Roman" w:hAnsi="PT Serif"/>
          <w:sz w:val="24"/>
          <w:szCs w:val="24"/>
        </w:rPr>
      </w:pPr>
      <w:r w:rsidRPr="00E45E38">
        <w:rPr>
          <w:rFonts w:eastAsia="Times New Roman"/>
          <w:szCs w:val="28"/>
        </w:rPr>
        <w:t>Подпунктом 8.5 пункта 8 статьи 39.8 Земельного кодекса Российской Федерации установлено, что договор аренды земельного участка, находящегося в государственной или муниципальной собственности, заключается на срок реализации масштабного инвестиционного проекта.</w:t>
      </w:r>
    </w:p>
    <w:p w14:paraId="45C5D7E6" w14:textId="77777777" w:rsidR="009614BE" w:rsidRPr="00E45E38" w:rsidRDefault="009614BE" w:rsidP="009614BE">
      <w:pPr>
        <w:pStyle w:val="aa"/>
        <w:widowControl w:val="0"/>
        <w:spacing w:after="0" w:line="340" w:lineRule="exact"/>
        <w:ind w:left="0" w:firstLine="709"/>
        <w:jc w:val="both"/>
        <w:rPr>
          <w:rFonts w:ascii="Times New Roman" w:hAnsi="Times New Roman" w:cs="Times New Roman"/>
          <w:sz w:val="28"/>
          <w:szCs w:val="28"/>
        </w:rPr>
      </w:pPr>
      <w:r w:rsidRPr="00E45E38">
        <w:rPr>
          <w:rFonts w:ascii="Times New Roman" w:hAnsi="Times New Roman" w:cs="Times New Roman"/>
          <w:sz w:val="28"/>
          <w:szCs w:val="28"/>
        </w:rPr>
        <w:t>Однако следует отметить, что договора аренды земельных участков, заключенных с отдельными инициаторами масштабных инвестиционных проектов, значительно превышают сроки реализации масштабного инвестиционного проекта (ООО «Новая энергия», ООО «Анжелина», ООО «Хазар», ООО «Международный выставочный центр», ООО «</w:t>
      </w:r>
      <w:proofErr w:type="spellStart"/>
      <w:r w:rsidRPr="00E45E38">
        <w:rPr>
          <w:rFonts w:ascii="Times New Roman" w:hAnsi="Times New Roman" w:cs="Times New Roman"/>
          <w:sz w:val="28"/>
          <w:szCs w:val="28"/>
        </w:rPr>
        <w:t>Пронт</w:t>
      </w:r>
      <w:proofErr w:type="spellEnd"/>
      <w:r w:rsidRPr="00E45E38">
        <w:rPr>
          <w:rFonts w:ascii="Times New Roman" w:hAnsi="Times New Roman" w:cs="Times New Roman"/>
          <w:sz w:val="28"/>
          <w:szCs w:val="28"/>
        </w:rPr>
        <w:t>», ООО «Дельта», ООО «</w:t>
      </w:r>
      <w:proofErr w:type="spellStart"/>
      <w:r w:rsidRPr="00E45E38">
        <w:rPr>
          <w:rFonts w:ascii="Times New Roman" w:hAnsi="Times New Roman" w:cs="Times New Roman"/>
          <w:sz w:val="28"/>
          <w:szCs w:val="28"/>
        </w:rPr>
        <w:t>Стройсвязьмонтаж</w:t>
      </w:r>
      <w:proofErr w:type="spellEnd"/>
      <w:r w:rsidRPr="00E45E38">
        <w:rPr>
          <w:rFonts w:ascii="Times New Roman" w:hAnsi="Times New Roman" w:cs="Times New Roman"/>
          <w:sz w:val="28"/>
          <w:szCs w:val="28"/>
        </w:rPr>
        <w:t>», ООО «</w:t>
      </w:r>
      <w:proofErr w:type="spellStart"/>
      <w:r w:rsidRPr="00E45E38">
        <w:rPr>
          <w:rFonts w:ascii="Times New Roman" w:hAnsi="Times New Roman" w:cs="Times New Roman"/>
          <w:sz w:val="28"/>
          <w:szCs w:val="28"/>
        </w:rPr>
        <w:t>Экотуркомплекс</w:t>
      </w:r>
      <w:proofErr w:type="spellEnd"/>
      <w:r w:rsidRPr="00E45E38">
        <w:rPr>
          <w:rFonts w:ascii="Times New Roman" w:hAnsi="Times New Roman" w:cs="Times New Roman"/>
          <w:sz w:val="28"/>
          <w:szCs w:val="28"/>
        </w:rPr>
        <w:t xml:space="preserve"> </w:t>
      </w:r>
      <w:proofErr w:type="spellStart"/>
      <w:r w:rsidRPr="00E45E38">
        <w:rPr>
          <w:rFonts w:ascii="Times New Roman" w:hAnsi="Times New Roman" w:cs="Times New Roman"/>
          <w:sz w:val="28"/>
          <w:szCs w:val="28"/>
        </w:rPr>
        <w:t>Главрыба</w:t>
      </w:r>
      <w:proofErr w:type="spellEnd"/>
      <w:r w:rsidRPr="00E45E38">
        <w:rPr>
          <w:rFonts w:ascii="Times New Roman" w:hAnsi="Times New Roman" w:cs="Times New Roman"/>
          <w:sz w:val="28"/>
          <w:szCs w:val="28"/>
        </w:rPr>
        <w:t>», «ООО «Капитал», ООО «ТУР», ООО «</w:t>
      </w:r>
      <w:proofErr w:type="spellStart"/>
      <w:r w:rsidRPr="00E45E38">
        <w:rPr>
          <w:rFonts w:ascii="Times New Roman" w:hAnsi="Times New Roman" w:cs="Times New Roman"/>
          <w:sz w:val="28"/>
          <w:szCs w:val="28"/>
        </w:rPr>
        <w:t>Этнотревел</w:t>
      </w:r>
      <w:proofErr w:type="spellEnd"/>
      <w:r w:rsidRPr="00E45E38">
        <w:rPr>
          <w:rFonts w:ascii="Times New Roman" w:hAnsi="Times New Roman" w:cs="Times New Roman"/>
          <w:sz w:val="28"/>
          <w:szCs w:val="28"/>
        </w:rPr>
        <w:t>», АО «</w:t>
      </w:r>
      <w:proofErr w:type="spellStart"/>
      <w:r w:rsidRPr="00E45E38">
        <w:rPr>
          <w:rFonts w:ascii="Times New Roman" w:hAnsi="Times New Roman" w:cs="Times New Roman"/>
          <w:sz w:val="28"/>
          <w:szCs w:val="28"/>
        </w:rPr>
        <w:t>Кизлярский</w:t>
      </w:r>
      <w:proofErr w:type="spellEnd"/>
      <w:r w:rsidRPr="00E45E38">
        <w:rPr>
          <w:rFonts w:ascii="Times New Roman" w:hAnsi="Times New Roman" w:cs="Times New Roman"/>
          <w:sz w:val="28"/>
          <w:szCs w:val="28"/>
        </w:rPr>
        <w:t xml:space="preserve"> коньячный завод» (140 га), ООО «Дербент Агро», ООО «Нива»).</w:t>
      </w:r>
    </w:p>
    <w:p w14:paraId="51F86666" w14:textId="77777777" w:rsidR="009614BE" w:rsidRPr="00DF6CBB" w:rsidRDefault="00756038" w:rsidP="009614BE">
      <w:pPr>
        <w:shd w:val="clear" w:color="auto" w:fill="FFFFFF"/>
        <w:spacing w:line="340" w:lineRule="exact"/>
        <w:textAlignment w:val="baseline"/>
        <w:rPr>
          <w:szCs w:val="28"/>
        </w:rPr>
      </w:pPr>
      <w:r>
        <w:rPr>
          <w:szCs w:val="28"/>
        </w:rPr>
        <w:t>18.</w:t>
      </w:r>
      <w:r w:rsidR="009614BE" w:rsidRPr="00DF6CBB">
        <w:rPr>
          <w:bCs/>
          <w:szCs w:val="28"/>
        </w:rPr>
        <w:t> </w:t>
      </w:r>
      <w:r w:rsidR="009614BE" w:rsidRPr="00B30355">
        <w:rPr>
          <w:bCs/>
          <w:szCs w:val="28"/>
        </w:rPr>
        <w:t xml:space="preserve">Проведенный анализ показал, что договора аренды земельных участков, заключенные с инициаторами масштабных инвестиционных проектов </w:t>
      </w:r>
      <w:r w:rsidR="009614BE" w:rsidRPr="00B30355">
        <w:rPr>
          <w:szCs w:val="28"/>
          <w:shd w:val="clear" w:color="auto" w:fill="FFFFFF"/>
        </w:rPr>
        <w:t xml:space="preserve">без проведения торгов, не соответствуют форме, утвержденным </w:t>
      </w:r>
      <w:r w:rsidR="009614BE" w:rsidRPr="00B30355">
        <w:rPr>
          <w:szCs w:val="28"/>
        </w:rPr>
        <w:t xml:space="preserve">Приложением № 2 к Порядку рассмотрения документов, обосновывающих соответствие, масштабных инвестиционных проектов критериям, </w:t>
      </w:r>
      <w:r w:rsidR="009614BE">
        <w:rPr>
          <w:szCs w:val="28"/>
        </w:rPr>
        <w:t xml:space="preserve">установленным </w:t>
      </w:r>
      <w:r w:rsidR="009614BE" w:rsidRPr="00560298">
        <w:rPr>
          <w:szCs w:val="28"/>
        </w:rPr>
        <w:t>Законом Республики Дагестан от 17.11.2015 № 94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юридическим лицам без проведения торгов</w:t>
      </w:r>
      <w:r w:rsidR="009614BE" w:rsidRPr="0029489F">
        <w:rPr>
          <w:szCs w:val="28"/>
        </w:rPr>
        <w:t>»</w:t>
      </w:r>
      <w:r w:rsidR="009614BE" w:rsidRPr="0029489F">
        <w:rPr>
          <w:rStyle w:val="af5"/>
          <w:color w:val="auto"/>
          <w:szCs w:val="28"/>
          <w:u w:val="none"/>
        </w:rPr>
        <w:t xml:space="preserve"> (П</w:t>
      </w:r>
      <w:r w:rsidR="009614BE" w:rsidRPr="0029489F">
        <w:rPr>
          <w:bCs/>
          <w:szCs w:val="28"/>
          <w:shd w:val="clear" w:color="auto" w:fill="FFFFFF"/>
        </w:rPr>
        <w:t xml:space="preserve">остановление </w:t>
      </w:r>
      <w:r w:rsidR="009614BE" w:rsidRPr="00B30355">
        <w:rPr>
          <w:bCs/>
          <w:szCs w:val="28"/>
          <w:shd w:val="clear" w:color="auto" w:fill="FFFFFF"/>
        </w:rPr>
        <w:t xml:space="preserve">Правительства Республики Дагестан </w:t>
      </w:r>
      <w:r w:rsidR="009614BE" w:rsidRPr="00B30355">
        <w:rPr>
          <w:szCs w:val="28"/>
        </w:rPr>
        <w:t>от 11.03.2019 № 49),</w:t>
      </w:r>
      <w:r w:rsidR="009614BE" w:rsidRPr="00B30355">
        <w:rPr>
          <w:szCs w:val="28"/>
          <w:shd w:val="clear" w:color="auto" w:fill="FFFFFF"/>
        </w:rPr>
        <w:t xml:space="preserve"> в частности, в них </w:t>
      </w:r>
      <w:r w:rsidR="009614BE" w:rsidRPr="00B30355">
        <w:rPr>
          <w:szCs w:val="28"/>
        </w:rPr>
        <w:t>не отражены сведения о реализации инвестиционного</w:t>
      </w:r>
      <w:r w:rsidR="009614BE" w:rsidRPr="00DF6CBB">
        <w:rPr>
          <w:szCs w:val="28"/>
        </w:rPr>
        <w:t xml:space="preserve"> проекта, в том числе планируемые и фактические показатели:</w:t>
      </w:r>
    </w:p>
    <w:p w14:paraId="417D3AB6" w14:textId="77777777" w:rsidR="009614BE" w:rsidRPr="003F5AD1" w:rsidRDefault="009614BE" w:rsidP="009614BE">
      <w:pPr>
        <w:widowControl w:val="0"/>
        <w:spacing w:line="340" w:lineRule="exact"/>
        <w:ind w:right="-2"/>
        <w:rPr>
          <w:szCs w:val="28"/>
        </w:rPr>
      </w:pPr>
      <w:r w:rsidRPr="00DF6CBB">
        <w:rPr>
          <w:szCs w:val="28"/>
        </w:rPr>
        <w:t xml:space="preserve">– создания рабочих мест в муниципальном образовании, на территории которого будет осуществляться реализация </w:t>
      </w:r>
      <w:r>
        <w:rPr>
          <w:szCs w:val="28"/>
        </w:rPr>
        <w:t>инвестиционного проекта;</w:t>
      </w:r>
    </w:p>
    <w:p w14:paraId="7C4221EB" w14:textId="77777777" w:rsidR="009614BE" w:rsidRPr="003F5AD1" w:rsidRDefault="009614BE" w:rsidP="009614BE">
      <w:pPr>
        <w:pStyle w:val="unformattext"/>
        <w:widowControl w:val="0"/>
        <w:spacing w:before="0" w:beforeAutospacing="0" w:after="0" w:afterAutospacing="0" w:line="340" w:lineRule="exact"/>
        <w:ind w:right="-2" w:firstLine="709"/>
        <w:jc w:val="both"/>
        <w:textAlignment w:val="baseline"/>
        <w:rPr>
          <w:sz w:val="28"/>
          <w:szCs w:val="28"/>
        </w:rPr>
      </w:pPr>
      <w:r>
        <w:rPr>
          <w:sz w:val="28"/>
          <w:szCs w:val="28"/>
        </w:rPr>
        <w:t>– объема привлекаемых инвестиций, в том числе за счет собственных и привлеченные средств;</w:t>
      </w:r>
    </w:p>
    <w:p w14:paraId="101C315B" w14:textId="77777777" w:rsidR="009614BE" w:rsidRPr="003F5AD1" w:rsidRDefault="009614BE" w:rsidP="009614BE">
      <w:pPr>
        <w:pStyle w:val="unformattext"/>
        <w:widowControl w:val="0"/>
        <w:spacing w:before="0" w:beforeAutospacing="0" w:after="0" w:afterAutospacing="0" w:line="340" w:lineRule="exact"/>
        <w:ind w:right="-2" w:firstLine="709"/>
        <w:jc w:val="both"/>
        <w:textAlignment w:val="baseline"/>
        <w:rPr>
          <w:sz w:val="28"/>
          <w:szCs w:val="28"/>
        </w:rPr>
      </w:pPr>
      <w:r>
        <w:rPr>
          <w:sz w:val="28"/>
          <w:szCs w:val="28"/>
        </w:rPr>
        <w:t>– объема налоговых платежей в консолидированный бюджет Республики Дагестан.</w:t>
      </w:r>
    </w:p>
    <w:p w14:paraId="249E22A3" w14:textId="77777777" w:rsidR="009614BE" w:rsidRPr="003F5AD1" w:rsidRDefault="009614BE" w:rsidP="009614BE">
      <w:pPr>
        <w:pStyle w:val="unformattext"/>
        <w:widowControl w:val="0"/>
        <w:spacing w:before="0" w:beforeAutospacing="0" w:after="0" w:afterAutospacing="0" w:line="340" w:lineRule="exact"/>
        <w:ind w:right="-2" w:firstLine="709"/>
        <w:jc w:val="both"/>
        <w:textAlignment w:val="baseline"/>
        <w:rPr>
          <w:sz w:val="28"/>
          <w:szCs w:val="28"/>
        </w:rPr>
      </w:pPr>
      <w:r>
        <w:rPr>
          <w:sz w:val="28"/>
          <w:szCs w:val="28"/>
        </w:rPr>
        <w:t>Кроме того, в договорах не отражены данные о необходимости соблюдения графика строительства объекта (строительства зданий, сооружений, необходимых для реализации инвестиционного проекта).</w:t>
      </w:r>
    </w:p>
    <w:p w14:paraId="61A391FE" w14:textId="77777777" w:rsidR="009614BE" w:rsidRPr="00DF6CBB" w:rsidRDefault="009614BE" w:rsidP="009614BE">
      <w:pPr>
        <w:pStyle w:val="unformattext"/>
        <w:widowControl w:val="0"/>
        <w:spacing w:before="0" w:beforeAutospacing="0" w:after="0" w:afterAutospacing="0" w:line="340" w:lineRule="exact"/>
        <w:ind w:right="-2" w:firstLine="709"/>
        <w:jc w:val="both"/>
        <w:textAlignment w:val="baseline"/>
        <w:rPr>
          <w:sz w:val="28"/>
          <w:szCs w:val="28"/>
        </w:rPr>
      </w:pPr>
      <w:r w:rsidRPr="00DF6CBB">
        <w:rPr>
          <w:sz w:val="28"/>
          <w:szCs w:val="28"/>
        </w:rPr>
        <w:t>При этом следует отметить, что указанные показатели признаются неисполненными при отклонении от плановых сроков выполнения работ за отчетный период (квартал/год) на 20 %.</w:t>
      </w:r>
    </w:p>
    <w:p w14:paraId="5B24A1C0" w14:textId="77777777" w:rsidR="009614BE" w:rsidRPr="00DF6CBB" w:rsidRDefault="009614BE" w:rsidP="009614BE">
      <w:pPr>
        <w:spacing w:line="340" w:lineRule="exact"/>
        <w:rPr>
          <w:szCs w:val="28"/>
        </w:rPr>
      </w:pPr>
      <w:r w:rsidRPr="00DF6CBB">
        <w:rPr>
          <w:szCs w:val="28"/>
        </w:rPr>
        <w:t xml:space="preserve">В связи с тем, что в договорах аренды земельных участков не указана норма о необходимости представлении информации о ходе строительства объекта (зданий, сооружений, </w:t>
      </w:r>
      <w:r w:rsidRPr="00DF6CBB">
        <w:rPr>
          <w:rFonts w:eastAsia="Times New Roman"/>
          <w:szCs w:val="28"/>
        </w:rPr>
        <w:t xml:space="preserve">необходимых для реализации </w:t>
      </w:r>
      <w:r w:rsidRPr="00DF6CBB">
        <w:rPr>
          <w:szCs w:val="28"/>
        </w:rPr>
        <w:t>инвестиционного проекта</w:t>
      </w:r>
      <w:r w:rsidRPr="00DF6CBB">
        <w:rPr>
          <w:rFonts w:eastAsia="Times New Roman"/>
          <w:szCs w:val="28"/>
        </w:rPr>
        <w:t>) соответствующие сведения (</w:t>
      </w:r>
      <w:r w:rsidRPr="00DF6CBB">
        <w:rPr>
          <w:szCs w:val="28"/>
        </w:rPr>
        <w:t xml:space="preserve">о создании рабочих мест, привлечении инвестиций, увеличении ежегодных поступлений налоговых платежей в консолидированный бюджет Республики Дагестан) арендаторами – инициаторами реализации масштабных инвестиционных проектов </w:t>
      </w:r>
      <w:r w:rsidRPr="00DF6CBB">
        <w:rPr>
          <w:rFonts w:eastAsia="Times New Roman"/>
          <w:szCs w:val="28"/>
        </w:rPr>
        <w:t>не представляются</w:t>
      </w:r>
      <w:r w:rsidRPr="00DF6CBB">
        <w:rPr>
          <w:szCs w:val="28"/>
        </w:rPr>
        <w:t>.</w:t>
      </w:r>
    </w:p>
    <w:p w14:paraId="275E32D8" w14:textId="77777777" w:rsidR="009614BE" w:rsidRPr="00DF6CBB" w:rsidRDefault="009614BE" w:rsidP="009614BE">
      <w:pPr>
        <w:widowControl w:val="0"/>
        <w:spacing w:line="340" w:lineRule="exact"/>
        <w:rPr>
          <w:bCs/>
          <w:iCs/>
          <w:szCs w:val="28"/>
        </w:rPr>
      </w:pPr>
      <w:r w:rsidRPr="00DF6CBB">
        <w:rPr>
          <w:szCs w:val="28"/>
        </w:rPr>
        <w:t xml:space="preserve">Следует также отметить, что в условиях договоров аренды не предусмотрена ответственность за нарушение сроков реализации масштабного инвестиционного проекта. </w:t>
      </w:r>
      <w:r w:rsidRPr="00DF6CBB">
        <w:rPr>
          <w:bCs/>
          <w:szCs w:val="28"/>
          <w:shd w:val="clear" w:color="auto" w:fill="FFFFFF"/>
        </w:rPr>
        <w:t xml:space="preserve">Отсутствие какой-либо отчетности и должного контроля не позволяет </w:t>
      </w:r>
      <w:r w:rsidRPr="00DF6CBB">
        <w:rPr>
          <w:szCs w:val="28"/>
        </w:rPr>
        <w:t>идентифицировать риски реализации Проекта.</w:t>
      </w:r>
    </w:p>
    <w:p w14:paraId="63D1581E" w14:textId="77777777" w:rsidR="009614BE" w:rsidRPr="00DF6CBB" w:rsidRDefault="009614BE" w:rsidP="009614BE">
      <w:pPr>
        <w:shd w:val="clear" w:color="auto" w:fill="FFFFFF"/>
        <w:spacing w:line="340" w:lineRule="exact"/>
        <w:rPr>
          <w:rFonts w:eastAsia="Calibri"/>
          <w:bCs/>
          <w:szCs w:val="28"/>
          <w:shd w:val="clear" w:color="auto" w:fill="FFFF00"/>
        </w:rPr>
      </w:pPr>
    </w:p>
    <w:p w14:paraId="712E53F5" w14:textId="4A7D3B88" w:rsidR="009614BE" w:rsidRPr="004059D5" w:rsidRDefault="009614BE" w:rsidP="009614BE">
      <w:pPr>
        <w:widowControl w:val="0"/>
        <w:rPr>
          <w:szCs w:val="28"/>
        </w:rPr>
      </w:pPr>
      <w:r>
        <w:rPr>
          <w:szCs w:val="28"/>
        </w:rPr>
        <w:t xml:space="preserve">В соответствии со </w:t>
      </w:r>
      <w:r w:rsidRPr="00E205F8">
        <w:rPr>
          <w:szCs w:val="28"/>
        </w:rPr>
        <w:t>статей 8</w:t>
      </w:r>
      <w:r>
        <w:rPr>
          <w:szCs w:val="28"/>
        </w:rPr>
        <w:t xml:space="preserve"> </w:t>
      </w:r>
      <w:r w:rsidRPr="00E205F8">
        <w:rPr>
          <w:szCs w:val="28"/>
        </w:rPr>
        <w:t>Закона Р</w:t>
      </w:r>
      <w:r>
        <w:rPr>
          <w:szCs w:val="28"/>
        </w:rPr>
        <w:t xml:space="preserve">еспублики </w:t>
      </w:r>
      <w:r w:rsidRPr="00E205F8">
        <w:rPr>
          <w:szCs w:val="28"/>
        </w:rPr>
        <w:t>Д</w:t>
      </w:r>
      <w:r>
        <w:rPr>
          <w:szCs w:val="28"/>
        </w:rPr>
        <w:t>агестан</w:t>
      </w:r>
      <w:r w:rsidRPr="00E205F8">
        <w:rPr>
          <w:szCs w:val="28"/>
        </w:rPr>
        <w:t xml:space="preserve"> «О Счетной палате </w:t>
      </w:r>
      <w:r>
        <w:rPr>
          <w:szCs w:val="28"/>
        </w:rPr>
        <w:t>Республики Дагестан</w:t>
      </w:r>
      <w:r w:rsidRPr="00E205F8">
        <w:rPr>
          <w:szCs w:val="28"/>
        </w:rPr>
        <w:t xml:space="preserve"> и некоторых вопросах деятельности контрольно</w:t>
      </w:r>
      <w:r>
        <w:rPr>
          <w:szCs w:val="28"/>
        </w:rPr>
        <w:t>-</w:t>
      </w:r>
      <w:r w:rsidRPr="00E205F8">
        <w:rPr>
          <w:szCs w:val="28"/>
        </w:rPr>
        <w:t xml:space="preserve">счетных органов муниципальных образований» </w:t>
      </w:r>
      <w:r w:rsidR="004A71DF">
        <w:rPr>
          <w:szCs w:val="28"/>
        </w:rPr>
        <w:t xml:space="preserve">и </w:t>
      </w:r>
      <w:r>
        <w:rPr>
          <w:szCs w:val="28"/>
        </w:rPr>
        <w:t>на основании решения Коллегии Счетной палаты Республики Дагестан и</w:t>
      </w:r>
      <w:r w:rsidRPr="004059D5">
        <w:rPr>
          <w:szCs w:val="28"/>
        </w:rPr>
        <w:t xml:space="preserve">нформацию о результатах экспертно-аналитического мероприятия </w:t>
      </w:r>
      <w:r>
        <w:rPr>
          <w:szCs w:val="28"/>
        </w:rPr>
        <w:t xml:space="preserve">направлена </w:t>
      </w:r>
      <w:r w:rsidRPr="004059D5">
        <w:rPr>
          <w:szCs w:val="28"/>
        </w:rPr>
        <w:t>в Правительство Республики Дагестан, в которо</w:t>
      </w:r>
      <w:r w:rsidR="00CA4CBA">
        <w:rPr>
          <w:szCs w:val="28"/>
        </w:rPr>
        <w:t>й</w:t>
      </w:r>
      <w:r w:rsidRPr="004059D5">
        <w:rPr>
          <w:szCs w:val="28"/>
        </w:rPr>
        <w:t xml:space="preserve"> рекомендова</w:t>
      </w:r>
      <w:r>
        <w:rPr>
          <w:szCs w:val="28"/>
        </w:rPr>
        <w:t xml:space="preserve">но </w:t>
      </w:r>
      <w:r w:rsidRPr="004059D5">
        <w:rPr>
          <w:szCs w:val="28"/>
        </w:rPr>
        <w:t>поручить Агентству по предпринимательству и инвестициям Республики Дагестан, Министерству</w:t>
      </w:r>
      <w:r w:rsidRPr="004059D5">
        <w:rPr>
          <w:rStyle w:val="apple-converted-space"/>
          <w:szCs w:val="28"/>
          <w:shd w:val="clear" w:color="auto" w:fill="FFFFFF"/>
        </w:rPr>
        <w:t xml:space="preserve"> </w:t>
      </w:r>
      <w:r w:rsidRPr="004059D5">
        <w:rPr>
          <w:szCs w:val="28"/>
          <w:shd w:val="clear" w:color="auto" w:fill="FFFFFF"/>
        </w:rPr>
        <w:t>по земельным и</w:t>
      </w:r>
      <w:r w:rsidRPr="004059D5">
        <w:rPr>
          <w:rStyle w:val="apple-converted-space"/>
          <w:szCs w:val="28"/>
          <w:shd w:val="clear" w:color="auto" w:fill="FFFFFF"/>
        </w:rPr>
        <w:t xml:space="preserve"> </w:t>
      </w:r>
      <w:r w:rsidRPr="004059D5">
        <w:rPr>
          <w:szCs w:val="28"/>
        </w:rPr>
        <w:t>имущественным</w:t>
      </w:r>
      <w:r w:rsidRPr="004059D5">
        <w:rPr>
          <w:rStyle w:val="apple-converted-space"/>
          <w:szCs w:val="28"/>
          <w:shd w:val="clear" w:color="auto" w:fill="FFFFFF"/>
        </w:rPr>
        <w:t xml:space="preserve"> </w:t>
      </w:r>
      <w:r w:rsidRPr="004059D5">
        <w:rPr>
          <w:szCs w:val="28"/>
        </w:rPr>
        <w:t>отношениям</w:t>
      </w:r>
      <w:r w:rsidRPr="004059D5">
        <w:rPr>
          <w:rStyle w:val="apple-converted-space"/>
          <w:szCs w:val="28"/>
          <w:shd w:val="clear" w:color="auto" w:fill="FFFFFF"/>
        </w:rPr>
        <w:t xml:space="preserve"> </w:t>
      </w:r>
      <w:r w:rsidRPr="004059D5">
        <w:rPr>
          <w:szCs w:val="28"/>
        </w:rPr>
        <w:t>Республики Дагестан</w:t>
      </w:r>
      <w:r>
        <w:rPr>
          <w:rStyle w:val="apple-converted-space"/>
          <w:szCs w:val="28"/>
          <w:shd w:val="clear" w:color="auto" w:fill="FFFFFF"/>
        </w:rPr>
        <w:t xml:space="preserve"> и </w:t>
      </w:r>
      <w:r w:rsidRPr="004059D5">
        <w:rPr>
          <w:szCs w:val="28"/>
        </w:rPr>
        <w:t xml:space="preserve">отраслевым органам исполнительной власти Республики Дагестан, ответственным за реализацию инвестиционных проектов: </w:t>
      </w:r>
    </w:p>
    <w:p w14:paraId="1957CEC6" w14:textId="77777777" w:rsidR="009614BE" w:rsidRPr="00DF6CBB" w:rsidRDefault="009614BE" w:rsidP="009614BE">
      <w:pPr>
        <w:widowControl w:val="0"/>
        <w:shd w:val="clear" w:color="auto" w:fill="FFFFFF"/>
        <w:rPr>
          <w:rStyle w:val="af5"/>
          <w:color w:val="auto"/>
          <w:szCs w:val="28"/>
        </w:rPr>
      </w:pPr>
      <w:r w:rsidRPr="00CF253C">
        <w:rPr>
          <w:iCs/>
          <w:szCs w:val="28"/>
        </w:rPr>
        <w:t xml:space="preserve">– при рассмотрении обращений инициаторов </w:t>
      </w:r>
      <w:r w:rsidRPr="00CF253C">
        <w:rPr>
          <w:szCs w:val="28"/>
        </w:rPr>
        <w:t>реализации инвестиционных проектов о предоставлении земельных участков проводить детальный</w:t>
      </w:r>
      <w:r w:rsidRPr="00CF253C">
        <w:rPr>
          <w:szCs w:val="28"/>
          <w:shd w:val="clear" w:color="auto" w:fill="FFFFFF"/>
        </w:rPr>
        <w:t xml:space="preserve"> анализ </w:t>
      </w:r>
      <w:r w:rsidRPr="00CF253C">
        <w:rPr>
          <w:szCs w:val="28"/>
        </w:rPr>
        <w:t xml:space="preserve">соответствия прогнозируемых показателей инвестиционных проектов критериям, установленным </w:t>
      </w:r>
      <w:hyperlink r:id="rId7" w:history="1">
        <w:r w:rsidRPr="00DF6CBB">
          <w:rPr>
            <w:rStyle w:val="af5"/>
            <w:color w:val="auto"/>
            <w:szCs w:val="28"/>
            <w:u w:val="none"/>
          </w:rPr>
          <w:t>Законом Республики Дагестан от 17.11.2015 № 94 «Об установлении критериев, которым должны соответствовать масштабные инвестиционные проекты, для размещения (реализации) которых земельные участки предоставляются в аренду юридическим лицам без проведения торгов</w:t>
        </w:r>
      </w:hyperlink>
      <w:r w:rsidRPr="00DF6CBB">
        <w:rPr>
          <w:rStyle w:val="af5"/>
          <w:color w:val="auto"/>
          <w:szCs w:val="28"/>
          <w:u w:val="none"/>
        </w:rPr>
        <w:t>»;</w:t>
      </w:r>
    </w:p>
    <w:p w14:paraId="58A443A4" w14:textId="77777777" w:rsidR="009614BE" w:rsidRPr="00DF6CBB" w:rsidRDefault="009614BE" w:rsidP="009614BE">
      <w:pPr>
        <w:widowControl w:val="0"/>
        <w:contextualSpacing/>
        <w:rPr>
          <w:rStyle w:val="apple-converted-space"/>
          <w:spacing w:val="3"/>
        </w:rPr>
      </w:pPr>
      <w:r w:rsidRPr="00DF6CBB">
        <w:rPr>
          <w:rFonts w:eastAsia="Times New Roman"/>
          <w:bCs/>
          <w:szCs w:val="28"/>
        </w:rPr>
        <w:t xml:space="preserve">– в целях повышения достоверности и </w:t>
      </w:r>
      <w:r w:rsidRPr="00DF6CBB">
        <w:rPr>
          <w:rStyle w:val="markdown-word"/>
          <w:spacing w:val="3"/>
        </w:rPr>
        <w:t>прозрачности планируемых показателей обеспечить</w:t>
      </w:r>
      <w:r w:rsidRPr="00DF6CBB">
        <w:rPr>
          <w:rStyle w:val="apple-converted-space"/>
          <w:spacing w:val="3"/>
        </w:rPr>
        <w:t xml:space="preserve"> </w:t>
      </w:r>
      <w:r w:rsidRPr="00DF6CBB">
        <w:rPr>
          <w:rStyle w:val="markdown-word"/>
          <w:spacing w:val="3"/>
        </w:rPr>
        <w:t>детализацию</w:t>
      </w:r>
      <w:r w:rsidRPr="00DF6CBB">
        <w:rPr>
          <w:rStyle w:val="apple-converted-space"/>
          <w:spacing w:val="3"/>
        </w:rPr>
        <w:t xml:space="preserve"> </w:t>
      </w:r>
      <w:r w:rsidRPr="00DF6CBB">
        <w:rPr>
          <w:rStyle w:val="markdown-word"/>
          <w:spacing w:val="3"/>
        </w:rPr>
        <w:t>источников</w:t>
      </w:r>
      <w:r w:rsidRPr="00DF6CBB">
        <w:rPr>
          <w:rStyle w:val="apple-converted-space"/>
          <w:spacing w:val="3"/>
        </w:rPr>
        <w:t xml:space="preserve"> </w:t>
      </w:r>
      <w:r w:rsidRPr="00DF6CBB">
        <w:rPr>
          <w:rStyle w:val="markdown-word"/>
          <w:spacing w:val="3"/>
        </w:rPr>
        <w:t>финансирования</w:t>
      </w:r>
      <w:r w:rsidRPr="00DF6CBB">
        <w:rPr>
          <w:rStyle w:val="apple-converted-space"/>
          <w:spacing w:val="3"/>
        </w:rPr>
        <w:t xml:space="preserve"> инвестиционных проектов, </w:t>
      </w:r>
      <w:r w:rsidRPr="00DF6CBB">
        <w:rPr>
          <w:rStyle w:val="markdown-word"/>
          <w:spacing w:val="3"/>
        </w:rPr>
        <w:t>в</w:t>
      </w:r>
      <w:r w:rsidRPr="00DF6CBB">
        <w:rPr>
          <w:rStyle w:val="apple-converted-space"/>
          <w:spacing w:val="3"/>
        </w:rPr>
        <w:t xml:space="preserve"> </w:t>
      </w:r>
      <w:r w:rsidRPr="00DF6CBB">
        <w:rPr>
          <w:rStyle w:val="markdown-word"/>
          <w:spacing w:val="3"/>
        </w:rPr>
        <w:t>том числе за счет собственных</w:t>
      </w:r>
      <w:r w:rsidRPr="00DF6CBB">
        <w:rPr>
          <w:rStyle w:val="apple-converted-space"/>
          <w:spacing w:val="3"/>
        </w:rPr>
        <w:t xml:space="preserve"> </w:t>
      </w:r>
      <w:r w:rsidRPr="00DF6CBB">
        <w:rPr>
          <w:rStyle w:val="markdown-word"/>
          <w:spacing w:val="3"/>
        </w:rPr>
        <w:t>средств</w:t>
      </w:r>
      <w:r w:rsidRPr="00DF6CBB">
        <w:rPr>
          <w:rStyle w:val="apple-converted-space"/>
          <w:spacing w:val="3"/>
        </w:rPr>
        <w:t>;</w:t>
      </w:r>
    </w:p>
    <w:p w14:paraId="30C3CFE2" w14:textId="77777777" w:rsidR="009614BE" w:rsidRPr="00DF6CBB" w:rsidRDefault="009614BE" w:rsidP="009614BE">
      <w:pPr>
        <w:widowControl w:val="0"/>
        <w:contextualSpacing/>
        <w:rPr>
          <w:rFonts w:eastAsia="Times New Roman"/>
          <w:bCs/>
          <w:szCs w:val="28"/>
        </w:rPr>
      </w:pPr>
      <w:r w:rsidRPr="00DF6CBB">
        <w:rPr>
          <w:rFonts w:eastAsia="Times New Roman"/>
          <w:bCs/>
          <w:szCs w:val="28"/>
        </w:rPr>
        <w:t>– подготовить предложения по внесению изменений в</w:t>
      </w:r>
      <w:r w:rsidRPr="00DF6CBB">
        <w:rPr>
          <w:rStyle w:val="apple-converted-space"/>
          <w:spacing w:val="3"/>
          <w:szCs w:val="28"/>
        </w:rPr>
        <w:t xml:space="preserve"> </w:t>
      </w:r>
      <w:r w:rsidRPr="00DF6CBB">
        <w:rPr>
          <w:rStyle w:val="markdown-word"/>
          <w:spacing w:val="3"/>
          <w:szCs w:val="28"/>
        </w:rPr>
        <w:t>стратегические документы развития</w:t>
      </w:r>
      <w:r w:rsidRPr="00DF6CBB">
        <w:rPr>
          <w:rStyle w:val="apple-converted-space"/>
          <w:spacing w:val="3"/>
          <w:szCs w:val="28"/>
        </w:rPr>
        <w:t xml:space="preserve"> </w:t>
      </w:r>
      <w:r w:rsidRPr="00DF6CBB">
        <w:rPr>
          <w:rStyle w:val="markdown-word"/>
          <w:spacing w:val="3"/>
          <w:szCs w:val="28"/>
        </w:rPr>
        <w:t>Республики</w:t>
      </w:r>
      <w:r w:rsidRPr="00DF6CBB">
        <w:rPr>
          <w:rStyle w:val="apple-converted-space"/>
          <w:spacing w:val="3"/>
          <w:szCs w:val="28"/>
        </w:rPr>
        <w:t> </w:t>
      </w:r>
      <w:r w:rsidRPr="00DF6CBB">
        <w:rPr>
          <w:rStyle w:val="markdown-word"/>
          <w:spacing w:val="3"/>
          <w:szCs w:val="28"/>
        </w:rPr>
        <w:t>Дагестан,</w:t>
      </w:r>
      <w:r w:rsidRPr="00DF6CBB">
        <w:rPr>
          <w:rStyle w:val="apple-converted-space"/>
          <w:spacing w:val="3"/>
          <w:szCs w:val="28"/>
        </w:rPr>
        <w:t xml:space="preserve"> </w:t>
      </w:r>
      <w:r w:rsidRPr="00DF6CBB">
        <w:rPr>
          <w:rStyle w:val="markdown-word"/>
          <w:spacing w:val="3"/>
          <w:szCs w:val="28"/>
        </w:rPr>
        <w:t>включая</w:t>
      </w:r>
      <w:r w:rsidRPr="00DF6CBB">
        <w:rPr>
          <w:rStyle w:val="apple-converted-space"/>
          <w:spacing w:val="3"/>
          <w:szCs w:val="28"/>
        </w:rPr>
        <w:t xml:space="preserve"> </w:t>
      </w:r>
      <w:r w:rsidRPr="00DF6CBB">
        <w:rPr>
          <w:spacing w:val="3"/>
          <w:szCs w:val="28"/>
        </w:rPr>
        <w:t>Стратегию социально-экономического развития Республики Дагестан до 2030 года,</w:t>
      </w:r>
      <w:r w:rsidRPr="00DF6CBB">
        <w:rPr>
          <w:rStyle w:val="apple-converted-space"/>
          <w:spacing w:val="3"/>
          <w:szCs w:val="28"/>
        </w:rPr>
        <w:t xml:space="preserve"> И</w:t>
      </w:r>
      <w:r w:rsidRPr="00DF6CBB">
        <w:rPr>
          <w:rStyle w:val="markdown-word"/>
          <w:spacing w:val="3"/>
          <w:szCs w:val="28"/>
        </w:rPr>
        <w:t>нвестиционную</w:t>
      </w:r>
      <w:r w:rsidRPr="00DF6CBB">
        <w:rPr>
          <w:rStyle w:val="apple-converted-space"/>
          <w:spacing w:val="3"/>
          <w:szCs w:val="28"/>
        </w:rPr>
        <w:t xml:space="preserve"> стратегию </w:t>
      </w:r>
      <w:r w:rsidRPr="00DF6CBB">
        <w:rPr>
          <w:rStyle w:val="markdown-word"/>
          <w:spacing w:val="3"/>
          <w:szCs w:val="28"/>
        </w:rPr>
        <w:t>Республики Дагестан</w:t>
      </w:r>
      <w:r w:rsidRPr="00DF6CBB">
        <w:rPr>
          <w:rFonts w:eastAsia="Times New Roman"/>
          <w:spacing w:val="3"/>
          <w:szCs w:val="28"/>
        </w:rPr>
        <w:t xml:space="preserve"> и План мероприятий по реализации инвестиционной стратегии Республики Дагестан</w:t>
      </w:r>
      <w:r w:rsidRPr="00DF6CBB">
        <w:rPr>
          <w:rStyle w:val="markdown-word"/>
          <w:spacing w:val="3"/>
          <w:szCs w:val="28"/>
        </w:rPr>
        <w:t xml:space="preserve"> в целях уточнения показателей инвестиционных проектов и объема инвестиций в основной капитал;</w:t>
      </w:r>
    </w:p>
    <w:p w14:paraId="630ADAC1" w14:textId="77777777" w:rsidR="009614BE" w:rsidRDefault="009614BE" w:rsidP="009614BE">
      <w:pPr>
        <w:shd w:val="clear" w:color="auto" w:fill="FFFFFF"/>
        <w:rPr>
          <w:szCs w:val="28"/>
        </w:rPr>
      </w:pPr>
      <w:r w:rsidRPr="00DF6CBB">
        <w:rPr>
          <w:szCs w:val="28"/>
        </w:rPr>
        <w:t xml:space="preserve">– внести предложения по уточнению условий договоров аренды земельных участков, </w:t>
      </w:r>
      <w:r w:rsidRPr="008A35AB">
        <w:rPr>
          <w:szCs w:val="28"/>
        </w:rPr>
        <w:t>предоставленных в аренду для реализации масштабных инвестиционных проектов в части установления нормы о необходимости отражения и представления сведений о планируемых и фактических показателях по количеству создания рабочих мест, объема привлекаемых инвестиций, объема налоговых платежей, а также ответственности инициатора инвестиционного проекта за невыполнение принятых обязательств;</w:t>
      </w:r>
    </w:p>
    <w:p w14:paraId="32770D28" w14:textId="77777777" w:rsidR="009614BE" w:rsidRDefault="009614BE" w:rsidP="009614BE">
      <w:pPr>
        <w:widowControl w:val="0"/>
        <w:shd w:val="clear" w:color="auto" w:fill="FFFFFF"/>
        <w:rPr>
          <w:rStyle w:val="markdown-word"/>
          <w:szCs w:val="28"/>
        </w:rPr>
      </w:pPr>
      <w:r w:rsidRPr="002C1215">
        <w:rPr>
          <w:iCs/>
          <w:szCs w:val="28"/>
        </w:rPr>
        <w:t xml:space="preserve">– </w:t>
      </w:r>
      <w:r w:rsidRPr="002C1215">
        <w:rPr>
          <w:rStyle w:val="markdown-word"/>
          <w:szCs w:val="28"/>
        </w:rPr>
        <w:t>в соответствии</w:t>
      </w:r>
      <w:r w:rsidRPr="002C1215">
        <w:rPr>
          <w:rStyle w:val="apple-converted-space"/>
          <w:szCs w:val="28"/>
        </w:rPr>
        <w:t xml:space="preserve"> </w:t>
      </w:r>
      <w:r w:rsidRPr="002C1215">
        <w:rPr>
          <w:rStyle w:val="markdown-word"/>
          <w:szCs w:val="28"/>
        </w:rPr>
        <w:t>с Протоколом</w:t>
      </w:r>
      <w:r w:rsidRPr="002C1215">
        <w:rPr>
          <w:rStyle w:val="apple-converted-space"/>
          <w:szCs w:val="28"/>
        </w:rPr>
        <w:t xml:space="preserve"> </w:t>
      </w:r>
      <w:r w:rsidRPr="002C1215">
        <w:rPr>
          <w:rStyle w:val="markdown-word"/>
          <w:szCs w:val="28"/>
        </w:rPr>
        <w:t>заседания</w:t>
      </w:r>
      <w:r w:rsidRPr="002C1215">
        <w:rPr>
          <w:rStyle w:val="apple-converted-space"/>
          <w:szCs w:val="28"/>
        </w:rPr>
        <w:t xml:space="preserve"> </w:t>
      </w:r>
      <w:r w:rsidRPr="002C1215">
        <w:rPr>
          <w:rStyle w:val="markdown-word"/>
          <w:szCs w:val="28"/>
        </w:rPr>
        <w:t>Совета</w:t>
      </w:r>
      <w:r w:rsidRPr="002C1215">
        <w:rPr>
          <w:rStyle w:val="apple-converted-space"/>
          <w:szCs w:val="28"/>
        </w:rPr>
        <w:t xml:space="preserve"> </w:t>
      </w:r>
      <w:r w:rsidRPr="002C1215">
        <w:rPr>
          <w:rStyle w:val="markdown-word"/>
          <w:szCs w:val="28"/>
        </w:rPr>
        <w:t>при</w:t>
      </w:r>
      <w:r w:rsidRPr="002C1215">
        <w:rPr>
          <w:rStyle w:val="apple-converted-space"/>
          <w:szCs w:val="28"/>
        </w:rPr>
        <w:t xml:space="preserve"> </w:t>
      </w:r>
      <w:r w:rsidRPr="002C1215">
        <w:rPr>
          <w:rStyle w:val="markdown-word"/>
          <w:szCs w:val="28"/>
        </w:rPr>
        <w:t>Главе</w:t>
      </w:r>
      <w:r w:rsidRPr="002C1215">
        <w:rPr>
          <w:rStyle w:val="apple-converted-space"/>
          <w:szCs w:val="28"/>
        </w:rPr>
        <w:t xml:space="preserve"> </w:t>
      </w:r>
      <w:r w:rsidRPr="002C1215">
        <w:rPr>
          <w:rStyle w:val="markdown-word"/>
          <w:szCs w:val="28"/>
        </w:rPr>
        <w:t>Республики</w:t>
      </w:r>
      <w:r w:rsidRPr="002C1215">
        <w:rPr>
          <w:rStyle w:val="apple-converted-space"/>
          <w:szCs w:val="28"/>
        </w:rPr>
        <w:t xml:space="preserve"> </w:t>
      </w:r>
      <w:r w:rsidRPr="002C1215">
        <w:rPr>
          <w:rStyle w:val="markdown-word"/>
          <w:szCs w:val="28"/>
        </w:rPr>
        <w:t>Дагестан</w:t>
      </w:r>
      <w:r w:rsidRPr="002C1215">
        <w:rPr>
          <w:rStyle w:val="apple-converted-space"/>
          <w:szCs w:val="28"/>
        </w:rPr>
        <w:t xml:space="preserve"> </w:t>
      </w:r>
      <w:r w:rsidRPr="002C1215">
        <w:rPr>
          <w:rStyle w:val="markdown-word"/>
          <w:szCs w:val="28"/>
        </w:rPr>
        <w:t>по</w:t>
      </w:r>
      <w:r w:rsidRPr="002C1215">
        <w:rPr>
          <w:rStyle w:val="apple-converted-space"/>
          <w:szCs w:val="28"/>
        </w:rPr>
        <w:t xml:space="preserve"> </w:t>
      </w:r>
      <w:r w:rsidRPr="002C1215">
        <w:rPr>
          <w:rStyle w:val="markdown-word"/>
          <w:szCs w:val="28"/>
        </w:rPr>
        <w:t>улучшению инвестиционного</w:t>
      </w:r>
      <w:r w:rsidRPr="002C1215">
        <w:rPr>
          <w:rStyle w:val="apple-converted-space"/>
          <w:szCs w:val="28"/>
        </w:rPr>
        <w:t xml:space="preserve"> </w:t>
      </w:r>
      <w:r w:rsidRPr="002C1215">
        <w:rPr>
          <w:rStyle w:val="markdown-word"/>
          <w:szCs w:val="28"/>
        </w:rPr>
        <w:t>климата</w:t>
      </w:r>
      <w:r w:rsidRPr="002C1215">
        <w:rPr>
          <w:rStyle w:val="apple-converted-space"/>
          <w:szCs w:val="28"/>
        </w:rPr>
        <w:t xml:space="preserve"> </w:t>
      </w:r>
      <w:r w:rsidRPr="002C1215">
        <w:rPr>
          <w:rStyle w:val="markdown-word"/>
          <w:szCs w:val="28"/>
        </w:rPr>
        <w:t>и</w:t>
      </w:r>
      <w:r w:rsidRPr="002C1215">
        <w:rPr>
          <w:rStyle w:val="apple-converted-space"/>
          <w:szCs w:val="28"/>
        </w:rPr>
        <w:t xml:space="preserve"> </w:t>
      </w:r>
      <w:r w:rsidRPr="002C1215">
        <w:rPr>
          <w:rStyle w:val="markdown-word"/>
          <w:szCs w:val="28"/>
        </w:rPr>
        <w:t>развитию</w:t>
      </w:r>
      <w:r w:rsidRPr="002C1215">
        <w:rPr>
          <w:rStyle w:val="apple-converted-space"/>
          <w:szCs w:val="28"/>
        </w:rPr>
        <w:t xml:space="preserve"> </w:t>
      </w:r>
      <w:r w:rsidRPr="002C1215">
        <w:rPr>
          <w:rStyle w:val="markdown-word"/>
          <w:szCs w:val="28"/>
        </w:rPr>
        <w:t>предпринимательства</w:t>
      </w:r>
      <w:r w:rsidRPr="002C1215">
        <w:rPr>
          <w:rStyle w:val="apple-converted-space"/>
          <w:szCs w:val="28"/>
        </w:rPr>
        <w:t xml:space="preserve"> </w:t>
      </w:r>
      <w:r w:rsidRPr="002C1215">
        <w:rPr>
          <w:rStyle w:val="markdown-word"/>
          <w:szCs w:val="28"/>
        </w:rPr>
        <w:t>в</w:t>
      </w:r>
      <w:r w:rsidRPr="002C1215">
        <w:rPr>
          <w:rStyle w:val="apple-converted-space"/>
          <w:szCs w:val="28"/>
        </w:rPr>
        <w:t xml:space="preserve"> </w:t>
      </w:r>
      <w:r w:rsidRPr="002C1215">
        <w:rPr>
          <w:rStyle w:val="markdown-word"/>
          <w:szCs w:val="28"/>
        </w:rPr>
        <w:t>Республике</w:t>
      </w:r>
      <w:r w:rsidRPr="002C1215">
        <w:rPr>
          <w:rStyle w:val="apple-converted-space"/>
          <w:szCs w:val="28"/>
        </w:rPr>
        <w:t xml:space="preserve"> </w:t>
      </w:r>
      <w:r w:rsidRPr="002C1215">
        <w:rPr>
          <w:rStyle w:val="markdown-word"/>
          <w:szCs w:val="28"/>
        </w:rPr>
        <w:t>Дагестан</w:t>
      </w:r>
      <w:r w:rsidRPr="002C1215">
        <w:rPr>
          <w:rStyle w:val="apple-converted-space"/>
          <w:szCs w:val="28"/>
        </w:rPr>
        <w:t xml:space="preserve"> </w:t>
      </w:r>
      <w:r w:rsidRPr="002C1215">
        <w:rPr>
          <w:rStyle w:val="markdown-word"/>
          <w:szCs w:val="28"/>
        </w:rPr>
        <w:t>от 18.01.2023</w:t>
      </w:r>
      <w:r w:rsidRPr="002C1215">
        <w:rPr>
          <w:rStyle w:val="apple-converted-space"/>
          <w:szCs w:val="28"/>
        </w:rPr>
        <w:t xml:space="preserve"> </w:t>
      </w:r>
      <w:r w:rsidRPr="002C1215">
        <w:rPr>
          <w:rStyle w:val="markdown-word"/>
          <w:szCs w:val="28"/>
        </w:rPr>
        <w:t>№ 01</w:t>
      </w:r>
      <w:r w:rsidRPr="002C1215">
        <w:rPr>
          <w:rStyle w:val="markdown-word"/>
          <w:szCs w:val="28"/>
        </w:rPr>
        <w:noBreakHyphen/>
        <w:t>22</w:t>
      </w:r>
      <w:r w:rsidRPr="002C1215">
        <w:rPr>
          <w:rStyle w:val="markdown-word"/>
          <w:szCs w:val="28"/>
        </w:rPr>
        <w:noBreakHyphen/>
        <w:t>01</w:t>
      </w:r>
      <w:r w:rsidRPr="002C1215">
        <w:rPr>
          <w:rStyle w:val="markdown-word"/>
          <w:szCs w:val="28"/>
        </w:rPr>
        <w:noBreakHyphen/>
        <w:t xml:space="preserve">521/23 </w:t>
      </w:r>
      <w:r w:rsidRPr="002C1215">
        <w:rPr>
          <w:iCs/>
          <w:szCs w:val="28"/>
        </w:rPr>
        <w:t xml:space="preserve">реализовать мероприятия </w:t>
      </w:r>
      <w:r>
        <w:rPr>
          <w:iCs/>
          <w:szCs w:val="28"/>
        </w:rPr>
        <w:t xml:space="preserve">мониторингу реализации </w:t>
      </w:r>
      <w:r w:rsidRPr="002C1215">
        <w:rPr>
          <w:rStyle w:val="markdown-word"/>
          <w:szCs w:val="28"/>
        </w:rPr>
        <w:t>инвестиционных</w:t>
      </w:r>
      <w:r w:rsidRPr="002C1215">
        <w:rPr>
          <w:rStyle w:val="apple-converted-space"/>
          <w:szCs w:val="28"/>
        </w:rPr>
        <w:t xml:space="preserve"> </w:t>
      </w:r>
      <w:r w:rsidRPr="002C1215">
        <w:rPr>
          <w:rStyle w:val="markdown-word"/>
          <w:szCs w:val="28"/>
        </w:rPr>
        <w:t>проектов</w:t>
      </w:r>
      <w:r>
        <w:rPr>
          <w:rStyle w:val="markdown-word"/>
          <w:szCs w:val="28"/>
        </w:rPr>
        <w:t xml:space="preserve">, информацию о результатах которого в установленном порядке ежемесячно направлять </w:t>
      </w:r>
      <w:r w:rsidRPr="00BD11E0">
        <w:rPr>
          <w:szCs w:val="28"/>
        </w:rPr>
        <w:t>Агентств</w:t>
      </w:r>
      <w:r>
        <w:rPr>
          <w:szCs w:val="28"/>
        </w:rPr>
        <w:t>о</w:t>
      </w:r>
      <w:r w:rsidRPr="00BD11E0">
        <w:rPr>
          <w:szCs w:val="28"/>
        </w:rPr>
        <w:t xml:space="preserve"> по предпринимательству и инвестициям Республики Дагестан</w:t>
      </w:r>
      <w:r w:rsidRPr="002C1215">
        <w:rPr>
          <w:rStyle w:val="markdown-word"/>
          <w:szCs w:val="28"/>
        </w:rPr>
        <w:t>;</w:t>
      </w:r>
    </w:p>
    <w:p w14:paraId="1C4098B7" w14:textId="77777777" w:rsidR="009614BE" w:rsidRDefault="009614BE" w:rsidP="009614BE">
      <w:pPr>
        <w:widowControl w:val="0"/>
        <w:shd w:val="clear" w:color="auto" w:fill="FFFFFF"/>
      </w:pPr>
      <w:r>
        <w:rPr>
          <w:rStyle w:val="markdown-word"/>
          <w:szCs w:val="28"/>
        </w:rPr>
        <w:t>– п</w:t>
      </w:r>
      <w:r>
        <w:t xml:space="preserve">одготовить предложения по внесению изменений в </w:t>
      </w:r>
      <w:r w:rsidRPr="00452B60">
        <w:t>Порядок рассмотрения документов, обосновывающих соответствие объектов социально-культурного и коммунально-бытового назначения, масштабных инвестиционных проектов критериям, установленным Законом Республики Дагестан от 17 ноября 2015 года № 94</w:t>
      </w:r>
      <w:r>
        <w:t xml:space="preserve"> (Постановление </w:t>
      </w:r>
      <w:r w:rsidRPr="00452B60">
        <w:t>Правительства Р</w:t>
      </w:r>
      <w:r>
        <w:t xml:space="preserve">еспублики </w:t>
      </w:r>
      <w:r w:rsidRPr="00452B60">
        <w:t>Д</w:t>
      </w:r>
      <w:r>
        <w:t>агестан</w:t>
      </w:r>
      <w:r w:rsidRPr="00452B60">
        <w:t xml:space="preserve"> от 11.03.2019 № 49</w:t>
      </w:r>
      <w:r>
        <w:t xml:space="preserve">) в части установления нормы о проведении отраслевыми органами исполнительной власти Республики Дагестан </w:t>
      </w:r>
      <w:r w:rsidRPr="00452B60">
        <w:t>мониторинга реализации инвестиционн</w:t>
      </w:r>
      <w:r>
        <w:t xml:space="preserve">ых </w:t>
      </w:r>
      <w:r w:rsidRPr="00452B60">
        <w:t>проект</w:t>
      </w:r>
      <w:r>
        <w:t>ов;</w:t>
      </w:r>
    </w:p>
    <w:p w14:paraId="752F6E82" w14:textId="77777777" w:rsidR="009614BE" w:rsidRPr="007A5918" w:rsidRDefault="009614BE" w:rsidP="009614BE">
      <w:pPr>
        <w:shd w:val="clear" w:color="auto" w:fill="FFFFFF"/>
        <w:rPr>
          <w:rFonts w:eastAsia="Times New Roman"/>
          <w:color w:val="000000"/>
          <w:szCs w:val="28"/>
        </w:rPr>
      </w:pPr>
      <w:r>
        <w:rPr>
          <w:szCs w:val="28"/>
        </w:rPr>
        <w:t xml:space="preserve">– </w:t>
      </w:r>
      <w:r w:rsidRPr="008A35AB">
        <w:rPr>
          <w:szCs w:val="28"/>
        </w:rPr>
        <w:t xml:space="preserve">подготовить предложения по </w:t>
      </w:r>
      <w:r>
        <w:rPr>
          <w:szCs w:val="28"/>
        </w:rPr>
        <w:t xml:space="preserve">лишению инвестиционных проектов статуса </w:t>
      </w:r>
      <w:r>
        <w:rPr>
          <w:color w:val="000000"/>
          <w:spacing w:val="3"/>
          <w:shd w:val="clear" w:color="auto" w:fill="FFFFFF"/>
        </w:rPr>
        <w:t xml:space="preserve">масштабного (приоритетного) и исключению их из Реестра </w:t>
      </w:r>
      <w:r>
        <w:rPr>
          <w:szCs w:val="28"/>
        </w:rPr>
        <w:t xml:space="preserve">инвестиционных проектов Республики Дагестан, инициаторы которых </w:t>
      </w:r>
      <w:r>
        <w:rPr>
          <w:rFonts w:eastAsia="Times New Roman"/>
          <w:color w:val="000000"/>
          <w:szCs w:val="28"/>
        </w:rPr>
        <w:t xml:space="preserve">не </w:t>
      </w:r>
      <w:r w:rsidRPr="007A5918">
        <w:rPr>
          <w:rFonts w:eastAsia="Times New Roman"/>
          <w:color w:val="000000"/>
          <w:szCs w:val="28"/>
        </w:rPr>
        <w:t>соблюдают принятые обязательства по реализации инвестиционных проектов;</w:t>
      </w:r>
    </w:p>
    <w:p w14:paraId="37AF5CC0" w14:textId="77777777" w:rsidR="009614BE" w:rsidRPr="007A5918" w:rsidRDefault="009614BE" w:rsidP="009614BE">
      <w:pPr>
        <w:widowControl w:val="0"/>
        <w:rPr>
          <w:color w:val="0070C0"/>
          <w:szCs w:val="28"/>
        </w:rPr>
      </w:pPr>
      <w:r w:rsidRPr="00004765">
        <w:rPr>
          <w:szCs w:val="28"/>
        </w:rPr>
        <w:t>– в</w:t>
      </w:r>
      <w:r w:rsidRPr="00004765">
        <w:rPr>
          <w:rStyle w:val="apple-converted-space"/>
        </w:rPr>
        <w:t xml:space="preserve"> </w:t>
      </w:r>
      <w:r w:rsidRPr="00004765">
        <w:rPr>
          <w:rStyle w:val="markdown-word"/>
        </w:rPr>
        <w:t>установленном</w:t>
      </w:r>
      <w:r w:rsidRPr="00004765">
        <w:rPr>
          <w:rStyle w:val="apple-converted-space"/>
        </w:rPr>
        <w:t xml:space="preserve"> </w:t>
      </w:r>
      <w:r w:rsidRPr="007A5918">
        <w:rPr>
          <w:rStyle w:val="markdown-word"/>
          <w:color w:val="000000"/>
        </w:rPr>
        <w:t>порядке</w:t>
      </w:r>
      <w:r w:rsidRPr="007A5918">
        <w:rPr>
          <w:rStyle w:val="apple-converted-space"/>
          <w:color w:val="000000"/>
        </w:rPr>
        <w:t xml:space="preserve"> </w:t>
      </w:r>
      <w:r w:rsidRPr="007A5918">
        <w:rPr>
          <w:rStyle w:val="markdown-word"/>
          <w:color w:val="000000"/>
        </w:rPr>
        <w:t>производить</w:t>
      </w:r>
      <w:r w:rsidRPr="007A5918">
        <w:rPr>
          <w:rStyle w:val="apple-converted-space"/>
          <w:color w:val="000000"/>
        </w:rPr>
        <w:t xml:space="preserve"> </w:t>
      </w:r>
      <w:r w:rsidRPr="007A5918">
        <w:rPr>
          <w:rStyle w:val="markdown-word"/>
          <w:color w:val="000000"/>
        </w:rPr>
        <w:t>начисление</w:t>
      </w:r>
      <w:r w:rsidRPr="007A5918">
        <w:rPr>
          <w:rStyle w:val="apple-converted-space"/>
          <w:color w:val="000000"/>
        </w:rPr>
        <w:t xml:space="preserve"> </w:t>
      </w:r>
      <w:r w:rsidRPr="007A5918">
        <w:rPr>
          <w:rStyle w:val="markdown-word"/>
          <w:color w:val="000000"/>
        </w:rPr>
        <w:t>пени</w:t>
      </w:r>
      <w:r w:rsidRPr="007A5918">
        <w:rPr>
          <w:rStyle w:val="apple-converted-space"/>
          <w:color w:val="000000"/>
        </w:rPr>
        <w:t xml:space="preserve"> </w:t>
      </w:r>
      <w:r w:rsidRPr="007A5918">
        <w:rPr>
          <w:rStyle w:val="markdown-word"/>
          <w:color w:val="000000"/>
        </w:rPr>
        <w:t>в</w:t>
      </w:r>
      <w:r w:rsidRPr="007A5918">
        <w:rPr>
          <w:rStyle w:val="apple-converted-space"/>
          <w:color w:val="000000"/>
        </w:rPr>
        <w:t xml:space="preserve"> </w:t>
      </w:r>
      <w:r w:rsidRPr="007A5918">
        <w:rPr>
          <w:rStyle w:val="markdown-word"/>
          <w:color w:val="000000"/>
        </w:rPr>
        <w:t>отношении</w:t>
      </w:r>
      <w:r w:rsidRPr="007A5918">
        <w:rPr>
          <w:rStyle w:val="apple-converted-space"/>
          <w:color w:val="000000"/>
        </w:rPr>
        <w:t xml:space="preserve"> </w:t>
      </w:r>
      <w:r w:rsidRPr="007A5918">
        <w:rPr>
          <w:rStyle w:val="markdown-word"/>
          <w:color w:val="000000"/>
        </w:rPr>
        <w:t>инициаторов</w:t>
      </w:r>
      <w:r w:rsidRPr="007A5918">
        <w:rPr>
          <w:rStyle w:val="markdown-word"/>
        </w:rPr>
        <w:t xml:space="preserve"> </w:t>
      </w:r>
      <w:r w:rsidRPr="007A5918">
        <w:rPr>
          <w:rStyle w:val="markdown-word"/>
          <w:color w:val="000000"/>
        </w:rPr>
        <w:t>инвестиционных</w:t>
      </w:r>
      <w:r w:rsidRPr="007A5918">
        <w:rPr>
          <w:rStyle w:val="apple-converted-space"/>
          <w:color w:val="000000"/>
        </w:rPr>
        <w:t xml:space="preserve"> </w:t>
      </w:r>
      <w:r w:rsidRPr="007A5918">
        <w:rPr>
          <w:rStyle w:val="markdown-word"/>
          <w:color w:val="000000"/>
        </w:rPr>
        <w:t>проектов,</w:t>
      </w:r>
      <w:r w:rsidRPr="007A5918">
        <w:rPr>
          <w:rStyle w:val="apple-converted-space"/>
          <w:color w:val="000000"/>
        </w:rPr>
        <w:t xml:space="preserve"> </w:t>
      </w:r>
      <w:r w:rsidRPr="007A5918">
        <w:rPr>
          <w:rStyle w:val="markdown-word"/>
          <w:color w:val="000000"/>
        </w:rPr>
        <w:t>несвоевременно</w:t>
      </w:r>
      <w:r w:rsidRPr="007A5918">
        <w:rPr>
          <w:rStyle w:val="apple-converted-space"/>
          <w:color w:val="000000"/>
        </w:rPr>
        <w:t xml:space="preserve"> </w:t>
      </w:r>
      <w:r w:rsidRPr="007A5918">
        <w:rPr>
          <w:rStyle w:val="markdown-word"/>
          <w:color w:val="000000"/>
        </w:rPr>
        <w:t>уплачивающих</w:t>
      </w:r>
      <w:r w:rsidRPr="007A5918">
        <w:rPr>
          <w:rStyle w:val="apple-converted-space"/>
          <w:color w:val="000000"/>
        </w:rPr>
        <w:t xml:space="preserve"> </w:t>
      </w:r>
      <w:r w:rsidRPr="007A5918">
        <w:rPr>
          <w:rStyle w:val="markdown-word"/>
          <w:color w:val="000000"/>
        </w:rPr>
        <w:t>арендные</w:t>
      </w:r>
      <w:r w:rsidRPr="007A5918">
        <w:rPr>
          <w:rStyle w:val="apple-converted-space"/>
          <w:color w:val="000000"/>
        </w:rPr>
        <w:t xml:space="preserve"> </w:t>
      </w:r>
      <w:r w:rsidRPr="007A5918">
        <w:rPr>
          <w:rStyle w:val="markdown-word"/>
          <w:color w:val="000000"/>
        </w:rPr>
        <w:t>платежи.</w:t>
      </w:r>
      <w:r w:rsidRPr="007A5918">
        <w:rPr>
          <w:rStyle w:val="apple-converted-space"/>
          <w:color w:val="000000"/>
        </w:rPr>
        <w:t xml:space="preserve"> </w:t>
      </w:r>
      <w:r w:rsidRPr="007A5918">
        <w:rPr>
          <w:rStyle w:val="markdown-word"/>
          <w:color w:val="000000"/>
        </w:rPr>
        <w:t>Применять</w:t>
      </w:r>
      <w:r w:rsidRPr="007A5918">
        <w:rPr>
          <w:rStyle w:val="apple-converted-space"/>
          <w:color w:val="000000"/>
        </w:rPr>
        <w:t xml:space="preserve"> </w:t>
      </w:r>
      <w:r w:rsidRPr="007A5918">
        <w:rPr>
          <w:rStyle w:val="markdown-word"/>
          <w:color w:val="000000"/>
        </w:rPr>
        <w:t>к</w:t>
      </w:r>
      <w:r w:rsidRPr="007A5918">
        <w:rPr>
          <w:rStyle w:val="markdown-word"/>
        </w:rPr>
        <w:t xml:space="preserve"> </w:t>
      </w:r>
      <w:r w:rsidRPr="007A5918">
        <w:rPr>
          <w:rStyle w:val="markdown-word"/>
          <w:color w:val="000000"/>
        </w:rPr>
        <w:t>арендаторам</w:t>
      </w:r>
      <w:r w:rsidRPr="007A5918">
        <w:rPr>
          <w:rStyle w:val="apple-converted-space"/>
          <w:color w:val="000000"/>
        </w:rPr>
        <w:t xml:space="preserve"> </w:t>
      </w:r>
      <w:r w:rsidRPr="007A5918">
        <w:rPr>
          <w:rStyle w:val="markdown-word"/>
          <w:color w:val="000000"/>
        </w:rPr>
        <w:t>земельных</w:t>
      </w:r>
      <w:r w:rsidRPr="007A5918">
        <w:rPr>
          <w:rStyle w:val="apple-converted-space"/>
          <w:color w:val="000000"/>
        </w:rPr>
        <w:t xml:space="preserve"> </w:t>
      </w:r>
      <w:r w:rsidRPr="007A5918">
        <w:rPr>
          <w:rStyle w:val="markdown-word"/>
          <w:color w:val="000000"/>
        </w:rPr>
        <w:t>участков</w:t>
      </w:r>
      <w:r w:rsidRPr="007A5918">
        <w:rPr>
          <w:rStyle w:val="apple-converted-space"/>
          <w:color w:val="000000"/>
        </w:rPr>
        <w:t xml:space="preserve"> </w:t>
      </w:r>
      <w:r w:rsidRPr="007A5918">
        <w:rPr>
          <w:rStyle w:val="markdown-word"/>
          <w:color w:val="000000"/>
        </w:rPr>
        <w:t>меры,</w:t>
      </w:r>
      <w:r w:rsidRPr="007A5918">
        <w:rPr>
          <w:rStyle w:val="apple-converted-space"/>
          <w:color w:val="000000"/>
        </w:rPr>
        <w:t xml:space="preserve"> </w:t>
      </w:r>
      <w:r w:rsidRPr="007A5918">
        <w:rPr>
          <w:rStyle w:val="markdown-word"/>
          <w:color w:val="000000"/>
        </w:rPr>
        <w:t>предусмотренные</w:t>
      </w:r>
      <w:r w:rsidRPr="007A5918">
        <w:rPr>
          <w:rStyle w:val="apple-converted-space"/>
          <w:color w:val="000000"/>
        </w:rPr>
        <w:t xml:space="preserve"> </w:t>
      </w:r>
      <w:r w:rsidRPr="007A5918">
        <w:rPr>
          <w:rStyle w:val="markdown-word"/>
          <w:color w:val="000000"/>
        </w:rPr>
        <w:t>договорами</w:t>
      </w:r>
      <w:r w:rsidRPr="007A5918">
        <w:rPr>
          <w:rStyle w:val="apple-converted-space"/>
          <w:color w:val="000000"/>
        </w:rPr>
        <w:t xml:space="preserve"> </w:t>
      </w:r>
      <w:r w:rsidRPr="007A5918">
        <w:rPr>
          <w:rStyle w:val="markdown-word"/>
          <w:color w:val="000000"/>
        </w:rPr>
        <w:t>аренды</w:t>
      </w:r>
      <w:r w:rsidRPr="007A5918">
        <w:rPr>
          <w:rStyle w:val="apple-converted-space"/>
          <w:color w:val="000000"/>
        </w:rPr>
        <w:t xml:space="preserve"> </w:t>
      </w:r>
      <w:r w:rsidRPr="007A5918">
        <w:rPr>
          <w:rStyle w:val="markdown-word"/>
          <w:color w:val="000000"/>
        </w:rPr>
        <w:t>за</w:t>
      </w:r>
      <w:r w:rsidRPr="007A5918">
        <w:rPr>
          <w:rStyle w:val="markdown-word"/>
        </w:rPr>
        <w:t xml:space="preserve"> </w:t>
      </w:r>
      <w:r w:rsidRPr="007A5918">
        <w:rPr>
          <w:rStyle w:val="markdown-word"/>
          <w:color w:val="000000"/>
        </w:rPr>
        <w:t>несвоевременную</w:t>
      </w:r>
      <w:r w:rsidRPr="007A5918">
        <w:rPr>
          <w:rStyle w:val="apple-converted-space"/>
          <w:color w:val="000000"/>
        </w:rPr>
        <w:t xml:space="preserve"> </w:t>
      </w:r>
      <w:r w:rsidRPr="007A5918">
        <w:rPr>
          <w:rStyle w:val="markdown-word"/>
          <w:color w:val="000000"/>
        </w:rPr>
        <w:t>уплату</w:t>
      </w:r>
      <w:r w:rsidRPr="007A5918">
        <w:rPr>
          <w:rStyle w:val="apple-converted-space"/>
          <w:color w:val="000000"/>
        </w:rPr>
        <w:t xml:space="preserve"> </w:t>
      </w:r>
      <w:r w:rsidRPr="007A5918">
        <w:rPr>
          <w:rStyle w:val="markdown-word"/>
          <w:color w:val="000000"/>
        </w:rPr>
        <w:t>арендных</w:t>
      </w:r>
      <w:r w:rsidRPr="007A5918">
        <w:rPr>
          <w:rStyle w:val="apple-converted-space"/>
          <w:color w:val="000000"/>
        </w:rPr>
        <w:t> </w:t>
      </w:r>
      <w:r w:rsidRPr="007A5918">
        <w:rPr>
          <w:rStyle w:val="markdown-word"/>
          <w:color w:val="000000"/>
        </w:rPr>
        <w:t>платежей,</w:t>
      </w:r>
      <w:r w:rsidRPr="007A5918">
        <w:rPr>
          <w:rStyle w:val="apple-converted-space"/>
          <w:color w:val="000000"/>
        </w:rPr>
        <w:t xml:space="preserve"> –</w:t>
      </w:r>
      <w:r w:rsidRPr="007A5918">
        <w:rPr>
          <w:rStyle w:val="markdown-word"/>
          <w:color w:val="000000"/>
        </w:rPr>
        <w:t xml:space="preserve"> в</w:t>
      </w:r>
      <w:r w:rsidRPr="007A5918">
        <w:rPr>
          <w:rStyle w:val="apple-converted-space"/>
          <w:color w:val="000000"/>
        </w:rPr>
        <w:t xml:space="preserve"> </w:t>
      </w:r>
      <w:r w:rsidRPr="007A5918">
        <w:rPr>
          <w:rStyle w:val="markdown-word"/>
          <w:color w:val="000000"/>
        </w:rPr>
        <w:t>частности,</w:t>
      </w:r>
      <w:r w:rsidRPr="007A5918">
        <w:rPr>
          <w:rStyle w:val="apple-converted-space"/>
          <w:color w:val="000000"/>
        </w:rPr>
        <w:t xml:space="preserve"> </w:t>
      </w:r>
      <w:r w:rsidRPr="007A5918">
        <w:rPr>
          <w:rStyle w:val="markdown-word"/>
          <w:color w:val="000000"/>
        </w:rPr>
        <w:t>начислять</w:t>
      </w:r>
      <w:r w:rsidRPr="007A5918">
        <w:rPr>
          <w:rStyle w:val="markdown-word"/>
        </w:rPr>
        <w:t xml:space="preserve"> </w:t>
      </w:r>
      <w:r w:rsidRPr="007A5918">
        <w:rPr>
          <w:rStyle w:val="markdown-word"/>
          <w:color w:val="000000"/>
        </w:rPr>
        <w:t>штраф</w:t>
      </w:r>
      <w:r w:rsidRPr="007A5918">
        <w:rPr>
          <w:rStyle w:val="apple-converted-space"/>
          <w:color w:val="000000"/>
        </w:rPr>
        <w:t xml:space="preserve"> </w:t>
      </w:r>
      <w:r w:rsidRPr="007A5918">
        <w:rPr>
          <w:rStyle w:val="markdown-word"/>
          <w:color w:val="000000"/>
        </w:rPr>
        <w:t>в</w:t>
      </w:r>
      <w:r w:rsidRPr="007A5918">
        <w:rPr>
          <w:rStyle w:val="apple-converted-space"/>
          <w:color w:val="000000"/>
        </w:rPr>
        <w:t xml:space="preserve"> </w:t>
      </w:r>
      <w:r w:rsidRPr="007A5918">
        <w:rPr>
          <w:rStyle w:val="markdown-word"/>
          <w:color w:val="000000"/>
        </w:rPr>
        <w:t>размере,</w:t>
      </w:r>
      <w:r w:rsidRPr="007A5918">
        <w:rPr>
          <w:rStyle w:val="markdown-word"/>
        </w:rPr>
        <w:t xml:space="preserve"> </w:t>
      </w:r>
      <w:r w:rsidRPr="007A5918">
        <w:rPr>
          <w:rStyle w:val="markdown-word"/>
          <w:color w:val="000000"/>
        </w:rPr>
        <w:t>установленном</w:t>
      </w:r>
      <w:r w:rsidRPr="007A5918">
        <w:rPr>
          <w:rStyle w:val="apple-converted-space"/>
          <w:color w:val="000000"/>
        </w:rPr>
        <w:t xml:space="preserve"> </w:t>
      </w:r>
      <w:r w:rsidRPr="007A5918">
        <w:rPr>
          <w:rStyle w:val="markdown-word"/>
          <w:color w:val="000000"/>
        </w:rPr>
        <w:t>договором,</w:t>
      </w:r>
      <w:r w:rsidRPr="007A5918">
        <w:rPr>
          <w:rStyle w:val="apple-converted-space"/>
          <w:color w:val="000000"/>
        </w:rPr>
        <w:t xml:space="preserve"> </w:t>
      </w:r>
      <w:r w:rsidRPr="007A5918">
        <w:rPr>
          <w:rStyle w:val="markdown-word"/>
          <w:color w:val="000000"/>
        </w:rPr>
        <w:t>на</w:t>
      </w:r>
      <w:r w:rsidRPr="007A5918">
        <w:rPr>
          <w:rStyle w:val="apple-converted-space"/>
          <w:color w:val="000000"/>
        </w:rPr>
        <w:t xml:space="preserve"> </w:t>
      </w:r>
      <w:r w:rsidRPr="007A5918">
        <w:rPr>
          <w:rStyle w:val="markdown-word"/>
          <w:color w:val="000000"/>
        </w:rPr>
        <w:t>невнес</w:t>
      </w:r>
      <w:r w:rsidRPr="007A5918">
        <w:rPr>
          <w:rStyle w:val="markdown-word"/>
        </w:rPr>
        <w:t>е</w:t>
      </w:r>
      <w:r w:rsidRPr="007A5918">
        <w:rPr>
          <w:rStyle w:val="markdown-word"/>
          <w:color w:val="000000"/>
        </w:rPr>
        <w:t>нную</w:t>
      </w:r>
      <w:r w:rsidRPr="007A5918">
        <w:rPr>
          <w:rStyle w:val="apple-converted-space"/>
          <w:color w:val="000000"/>
        </w:rPr>
        <w:t xml:space="preserve"> </w:t>
      </w:r>
      <w:r w:rsidRPr="007A5918">
        <w:rPr>
          <w:rStyle w:val="markdown-word"/>
          <w:color w:val="000000"/>
        </w:rPr>
        <w:t>сумму</w:t>
      </w:r>
      <w:r w:rsidRPr="007A5918">
        <w:rPr>
          <w:rStyle w:val="apple-converted-space"/>
          <w:color w:val="000000"/>
        </w:rPr>
        <w:t xml:space="preserve"> </w:t>
      </w:r>
      <w:r w:rsidRPr="007A5918">
        <w:rPr>
          <w:rStyle w:val="markdown-word"/>
          <w:color w:val="000000"/>
        </w:rPr>
        <w:t>арендных</w:t>
      </w:r>
      <w:r w:rsidRPr="007A5918">
        <w:rPr>
          <w:rStyle w:val="apple-converted-space"/>
          <w:color w:val="000000"/>
        </w:rPr>
        <w:t xml:space="preserve"> </w:t>
      </w:r>
      <w:r w:rsidRPr="007A5918">
        <w:rPr>
          <w:rStyle w:val="markdown-word"/>
          <w:color w:val="000000"/>
        </w:rPr>
        <w:t>платежей</w:t>
      </w:r>
      <w:r w:rsidRPr="007A5918">
        <w:rPr>
          <w:rStyle w:val="markdown-word"/>
        </w:rPr>
        <w:t>;</w:t>
      </w:r>
    </w:p>
    <w:p w14:paraId="5D85FE66" w14:textId="77777777" w:rsidR="009614BE" w:rsidRPr="00004765" w:rsidRDefault="009614BE" w:rsidP="009614BE">
      <w:pPr>
        <w:widowControl w:val="0"/>
        <w:rPr>
          <w:szCs w:val="28"/>
        </w:rPr>
      </w:pPr>
      <w:r w:rsidRPr="00004765">
        <w:rPr>
          <w:szCs w:val="28"/>
        </w:rPr>
        <w:t>– принять меры по расторжению договоров аренды с инициаторами реализации проектов и возврату земельных участков в связи с неисполнением мероприятий по реализации инвестиционных соглашений и мероприятий инвестиционных проектов;</w:t>
      </w:r>
    </w:p>
    <w:p w14:paraId="787D8849" w14:textId="77777777" w:rsidR="009614BE" w:rsidRPr="00DF6CBB" w:rsidRDefault="009614BE" w:rsidP="009614BE">
      <w:pPr>
        <w:widowControl w:val="0"/>
        <w:rPr>
          <w:szCs w:val="28"/>
        </w:rPr>
      </w:pPr>
      <w:r w:rsidRPr="00DF6CBB">
        <w:rPr>
          <w:szCs w:val="28"/>
        </w:rPr>
        <w:t>– в соответствии с условиями договор аренды подготовить предложения по пересмотру размера арендной платы путем корректировки на размер уровня инфляции.</w:t>
      </w:r>
    </w:p>
    <w:p w14:paraId="02E254AE" w14:textId="77777777" w:rsidR="009614BE" w:rsidRPr="00DF6CBB" w:rsidRDefault="009614BE" w:rsidP="009614BE">
      <w:pPr>
        <w:widowControl w:val="0"/>
        <w:contextualSpacing/>
        <w:rPr>
          <w:rFonts w:eastAsia="Times New Roman"/>
          <w:bCs/>
          <w:szCs w:val="28"/>
        </w:rPr>
      </w:pPr>
      <w:r w:rsidRPr="00DF6CBB">
        <w:rPr>
          <w:rFonts w:eastAsia="Times New Roman"/>
          <w:bCs/>
          <w:szCs w:val="28"/>
        </w:rPr>
        <w:t>– обеспечить контроль за целевым и эффективным использованием государственного имущества, в том числе земельных участков, предоставленных в целях реализации инвестиционных проектов</w:t>
      </w:r>
      <w:r>
        <w:rPr>
          <w:rFonts w:eastAsia="Times New Roman"/>
          <w:bCs/>
          <w:szCs w:val="28"/>
        </w:rPr>
        <w:t>.</w:t>
      </w:r>
    </w:p>
    <w:p w14:paraId="3FD749F0" w14:textId="77777777" w:rsidR="009614BE" w:rsidRDefault="009614BE" w:rsidP="009614BE">
      <w:pPr>
        <w:widowControl w:val="0"/>
        <w:spacing w:line="340" w:lineRule="exact"/>
        <w:rPr>
          <w:szCs w:val="28"/>
        </w:rPr>
      </w:pPr>
    </w:p>
    <w:sectPr w:rsidR="009614BE" w:rsidSect="00BD7B1E">
      <w:headerReference w:type="even" r:id="rId8"/>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CE56" w14:textId="77777777" w:rsidR="003724A8" w:rsidRDefault="003724A8">
      <w:r>
        <w:separator/>
      </w:r>
    </w:p>
  </w:endnote>
  <w:endnote w:type="continuationSeparator" w:id="0">
    <w:p w14:paraId="3AED87B0" w14:textId="77777777" w:rsidR="003724A8" w:rsidRDefault="0037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PT Serif">
    <w:altName w:val="Times New Roman"/>
    <w:charset w:val="00"/>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09DF9" w14:textId="77777777" w:rsidR="003724A8" w:rsidRDefault="003724A8">
      <w:r>
        <w:separator/>
      </w:r>
    </w:p>
  </w:footnote>
  <w:footnote w:type="continuationSeparator" w:id="0">
    <w:p w14:paraId="46C470A4" w14:textId="77777777" w:rsidR="003724A8" w:rsidRDefault="0037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8"/>
      </w:rPr>
      <w:id w:val="1652094172"/>
      <w:docPartObj>
        <w:docPartGallery w:val="Page Numbers (Top of Page)"/>
        <w:docPartUnique/>
      </w:docPartObj>
    </w:sdtPr>
    <w:sdtEndPr>
      <w:rPr>
        <w:rStyle w:val="af8"/>
      </w:rPr>
    </w:sdtEndPr>
    <w:sdtContent>
      <w:p w14:paraId="49CD8543" w14:textId="77777777" w:rsidR="00450176" w:rsidRDefault="00B61237" w:rsidP="00E6004B">
        <w:pPr>
          <w:pStyle w:val="af1"/>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noProof/>
          </w:rPr>
          <w:t>108</w:t>
        </w:r>
        <w:r>
          <w:rPr>
            <w:rStyle w:val="af8"/>
          </w:rPr>
          <w:fldChar w:fldCharType="end"/>
        </w:r>
      </w:p>
    </w:sdtContent>
  </w:sdt>
  <w:p w14:paraId="6C7E27FD" w14:textId="77777777" w:rsidR="00450176" w:rsidRDefault="00450176" w:rsidP="00494C62">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8"/>
      </w:rPr>
      <w:id w:val="1677542421"/>
      <w:docPartObj>
        <w:docPartGallery w:val="Page Numbers (Top of Page)"/>
        <w:docPartUnique/>
      </w:docPartObj>
    </w:sdtPr>
    <w:sdtEndPr>
      <w:rPr>
        <w:rStyle w:val="af8"/>
      </w:rPr>
    </w:sdtEndPr>
    <w:sdtContent>
      <w:p w14:paraId="75187762" w14:textId="438F3FBC" w:rsidR="00450176" w:rsidRDefault="00B61237" w:rsidP="00E717D1">
        <w:pPr>
          <w:pStyle w:val="af1"/>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sidR="004E72EC">
          <w:rPr>
            <w:rStyle w:val="af8"/>
            <w:noProof/>
          </w:rPr>
          <w:t>14</w:t>
        </w:r>
        <w:r>
          <w:rPr>
            <w:rStyle w:val="af8"/>
          </w:rPr>
          <w:fldChar w:fldCharType="end"/>
        </w:r>
      </w:p>
    </w:sdtContent>
  </w:sdt>
  <w:p w14:paraId="46A8D18E" w14:textId="77777777" w:rsidR="00450176" w:rsidRDefault="00450176" w:rsidP="00E6004B">
    <w:pPr>
      <w:pStyle w:val="af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2A1F2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94C6C08"/>
    <w:lvl w:ilvl="0">
      <w:start w:val="1"/>
      <w:numFmt w:val="bullet"/>
      <w:pStyle w:val="a"/>
      <w:lvlText w:val=""/>
      <w:lvlJc w:val="left"/>
      <w:pPr>
        <w:ind w:left="360" w:hanging="360"/>
      </w:pPr>
      <w:rPr>
        <w:rFonts w:ascii="Symbol" w:hAnsi="Symbol" w:hint="default"/>
        <w:color w:val="4472C4" w:themeColor="accent1"/>
      </w:rPr>
    </w:lvl>
  </w:abstractNum>
  <w:abstractNum w:abstractNumId="2" w15:restartNumberingAfterBreak="0">
    <w:nsid w:val="014319C7"/>
    <w:multiLevelType w:val="hybridMultilevel"/>
    <w:tmpl w:val="14985246"/>
    <w:lvl w:ilvl="0" w:tplc="DF5447B6">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rPr>
    </w:lvl>
    <w:lvl w:ilvl="1" w:tplc="879CECBC">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rPr>
    </w:lvl>
    <w:lvl w:ilvl="2" w:tplc="A66CED16">
      <w:numFmt w:val="bullet"/>
      <w:lvlText w:val="•"/>
      <w:lvlJc w:val="left"/>
      <w:pPr>
        <w:ind w:left="2213" w:hanging="140"/>
      </w:pPr>
      <w:rPr>
        <w:rFonts w:hint="default"/>
        <w:lang w:val="ru-RU"/>
      </w:rPr>
    </w:lvl>
    <w:lvl w:ilvl="3" w:tplc="FBB6286A">
      <w:numFmt w:val="bullet"/>
      <w:lvlText w:val="•"/>
      <w:lvlJc w:val="left"/>
      <w:pPr>
        <w:ind w:left="3259" w:hanging="140"/>
      </w:pPr>
      <w:rPr>
        <w:rFonts w:hint="default"/>
        <w:lang w:val="ru-RU"/>
      </w:rPr>
    </w:lvl>
    <w:lvl w:ilvl="4" w:tplc="DD024CAA">
      <w:numFmt w:val="bullet"/>
      <w:lvlText w:val="•"/>
      <w:lvlJc w:val="left"/>
      <w:pPr>
        <w:ind w:left="4306" w:hanging="140"/>
      </w:pPr>
      <w:rPr>
        <w:rFonts w:hint="default"/>
        <w:lang w:val="ru-RU"/>
      </w:rPr>
    </w:lvl>
    <w:lvl w:ilvl="5" w:tplc="9C027F1E">
      <w:numFmt w:val="bullet"/>
      <w:lvlText w:val="•"/>
      <w:lvlJc w:val="left"/>
      <w:pPr>
        <w:ind w:left="5353" w:hanging="140"/>
      </w:pPr>
      <w:rPr>
        <w:rFonts w:hint="default"/>
        <w:lang w:val="ru-RU"/>
      </w:rPr>
    </w:lvl>
    <w:lvl w:ilvl="6" w:tplc="3D52C7EE">
      <w:numFmt w:val="bullet"/>
      <w:lvlText w:val="•"/>
      <w:lvlJc w:val="left"/>
      <w:pPr>
        <w:ind w:left="6399" w:hanging="140"/>
      </w:pPr>
      <w:rPr>
        <w:rFonts w:hint="default"/>
        <w:lang w:val="ru-RU"/>
      </w:rPr>
    </w:lvl>
    <w:lvl w:ilvl="7" w:tplc="B060DEF2">
      <w:numFmt w:val="bullet"/>
      <w:lvlText w:val="•"/>
      <w:lvlJc w:val="left"/>
      <w:pPr>
        <w:ind w:left="7446" w:hanging="140"/>
      </w:pPr>
      <w:rPr>
        <w:rFonts w:hint="default"/>
        <w:lang w:val="ru-RU"/>
      </w:rPr>
    </w:lvl>
    <w:lvl w:ilvl="8" w:tplc="A6EAFCBA">
      <w:numFmt w:val="bullet"/>
      <w:lvlText w:val="•"/>
      <w:lvlJc w:val="left"/>
      <w:pPr>
        <w:ind w:left="8493" w:hanging="140"/>
      </w:pPr>
      <w:rPr>
        <w:rFonts w:hint="default"/>
        <w:lang w:val="ru-RU"/>
      </w:rPr>
    </w:lvl>
  </w:abstractNum>
  <w:abstractNum w:abstractNumId="3" w15:restartNumberingAfterBreak="0">
    <w:nsid w:val="0147231F"/>
    <w:multiLevelType w:val="multilevel"/>
    <w:tmpl w:val="3C26C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18D1B05"/>
    <w:multiLevelType w:val="multilevel"/>
    <w:tmpl w:val="915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F54"/>
    <w:multiLevelType w:val="hybridMultilevel"/>
    <w:tmpl w:val="3962D1D8"/>
    <w:lvl w:ilvl="0" w:tplc="781C6C72">
      <w:start w:val="20"/>
      <w:numFmt w:val="decimal"/>
      <w:lvlText w:val="%1."/>
      <w:lvlJc w:val="left"/>
      <w:pPr>
        <w:ind w:left="502" w:hanging="36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347DF2"/>
    <w:multiLevelType w:val="hybridMultilevel"/>
    <w:tmpl w:val="0C2EC2E8"/>
    <w:lvl w:ilvl="0" w:tplc="BB1836DC">
      <w:start w:val="1"/>
      <w:numFmt w:val="decimal"/>
      <w:lvlText w:val="%1."/>
      <w:lvlJc w:val="left"/>
      <w:pPr>
        <w:ind w:left="720" w:hanging="360"/>
      </w:pPr>
    </w:lvl>
    <w:lvl w:ilvl="1" w:tplc="E19A8FBE">
      <w:start w:val="1"/>
      <w:numFmt w:val="lowerLetter"/>
      <w:lvlText w:val="%2."/>
      <w:lvlJc w:val="left"/>
      <w:pPr>
        <w:ind w:left="1440" w:hanging="360"/>
      </w:pPr>
    </w:lvl>
    <w:lvl w:ilvl="2" w:tplc="126AD068">
      <w:start w:val="1"/>
      <w:numFmt w:val="lowerRoman"/>
      <w:lvlText w:val="%3."/>
      <w:lvlJc w:val="right"/>
      <w:pPr>
        <w:ind w:left="2160" w:hanging="180"/>
      </w:pPr>
    </w:lvl>
    <w:lvl w:ilvl="3" w:tplc="D6C4C1B0">
      <w:start w:val="1"/>
      <w:numFmt w:val="decimal"/>
      <w:lvlText w:val="%4."/>
      <w:lvlJc w:val="left"/>
      <w:pPr>
        <w:ind w:left="2880" w:hanging="360"/>
      </w:pPr>
    </w:lvl>
    <w:lvl w:ilvl="4" w:tplc="223A72FC">
      <w:start w:val="1"/>
      <w:numFmt w:val="lowerLetter"/>
      <w:lvlText w:val="%5."/>
      <w:lvlJc w:val="left"/>
      <w:pPr>
        <w:ind w:left="3600" w:hanging="360"/>
      </w:pPr>
    </w:lvl>
    <w:lvl w:ilvl="5" w:tplc="BA18C828">
      <w:start w:val="1"/>
      <w:numFmt w:val="lowerRoman"/>
      <w:lvlText w:val="%6."/>
      <w:lvlJc w:val="right"/>
      <w:pPr>
        <w:ind w:left="4320" w:hanging="180"/>
      </w:pPr>
    </w:lvl>
    <w:lvl w:ilvl="6" w:tplc="21AE7B98">
      <w:start w:val="1"/>
      <w:numFmt w:val="decimal"/>
      <w:lvlText w:val="%7."/>
      <w:lvlJc w:val="left"/>
      <w:pPr>
        <w:ind w:left="5040" w:hanging="360"/>
      </w:pPr>
    </w:lvl>
    <w:lvl w:ilvl="7" w:tplc="D7DCB9D0">
      <w:start w:val="1"/>
      <w:numFmt w:val="lowerLetter"/>
      <w:lvlText w:val="%8."/>
      <w:lvlJc w:val="left"/>
      <w:pPr>
        <w:ind w:left="5760" w:hanging="360"/>
      </w:pPr>
    </w:lvl>
    <w:lvl w:ilvl="8" w:tplc="FE8040C6">
      <w:start w:val="1"/>
      <w:numFmt w:val="lowerRoman"/>
      <w:lvlText w:val="%9."/>
      <w:lvlJc w:val="right"/>
      <w:pPr>
        <w:ind w:left="6480" w:hanging="180"/>
      </w:pPr>
    </w:lvl>
  </w:abstractNum>
  <w:abstractNum w:abstractNumId="7" w15:restartNumberingAfterBreak="0">
    <w:nsid w:val="20B16545"/>
    <w:multiLevelType w:val="multilevel"/>
    <w:tmpl w:val="8616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76C6F"/>
    <w:multiLevelType w:val="hybridMultilevel"/>
    <w:tmpl w:val="76CABA7E"/>
    <w:lvl w:ilvl="0" w:tplc="140C964A">
      <w:start w:val="1"/>
      <w:numFmt w:val="bullet"/>
      <w:lvlText w:val="●"/>
      <w:lvlJc w:val="left"/>
      <w:pPr>
        <w:ind w:left="720" w:hanging="360"/>
      </w:pPr>
    </w:lvl>
    <w:lvl w:ilvl="1" w:tplc="FE0CBB12">
      <w:start w:val="1"/>
      <w:numFmt w:val="bullet"/>
      <w:lvlText w:val="○"/>
      <w:lvlJc w:val="left"/>
      <w:pPr>
        <w:ind w:left="1440" w:hanging="360"/>
      </w:pPr>
    </w:lvl>
    <w:lvl w:ilvl="2" w:tplc="1556FD62">
      <w:start w:val="1"/>
      <w:numFmt w:val="bullet"/>
      <w:lvlText w:val="■"/>
      <w:lvlJc w:val="left"/>
      <w:pPr>
        <w:ind w:left="2160" w:hanging="360"/>
      </w:pPr>
    </w:lvl>
    <w:lvl w:ilvl="3" w:tplc="3B9E7A8A">
      <w:start w:val="1"/>
      <w:numFmt w:val="bullet"/>
      <w:lvlText w:val="●"/>
      <w:lvlJc w:val="left"/>
      <w:pPr>
        <w:ind w:left="2880" w:hanging="360"/>
      </w:pPr>
    </w:lvl>
    <w:lvl w:ilvl="4" w:tplc="7856098E">
      <w:start w:val="1"/>
      <w:numFmt w:val="bullet"/>
      <w:lvlText w:val="○"/>
      <w:lvlJc w:val="left"/>
      <w:pPr>
        <w:ind w:left="3600" w:hanging="360"/>
      </w:pPr>
    </w:lvl>
    <w:lvl w:ilvl="5" w:tplc="DE143DD4">
      <w:start w:val="1"/>
      <w:numFmt w:val="bullet"/>
      <w:lvlText w:val="■"/>
      <w:lvlJc w:val="left"/>
      <w:pPr>
        <w:ind w:left="4320" w:hanging="360"/>
      </w:pPr>
    </w:lvl>
    <w:lvl w:ilvl="6" w:tplc="7EE47B7A">
      <w:start w:val="1"/>
      <w:numFmt w:val="bullet"/>
      <w:lvlText w:val="●"/>
      <w:lvlJc w:val="left"/>
      <w:pPr>
        <w:ind w:left="5040" w:hanging="360"/>
      </w:pPr>
    </w:lvl>
    <w:lvl w:ilvl="7" w:tplc="8370FBEE">
      <w:start w:val="1"/>
      <w:numFmt w:val="bullet"/>
      <w:lvlText w:val="○"/>
      <w:lvlJc w:val="left"/>
      <w:pPr>
        <w:ind w:left="5760" w:hanging="360"/>
      </w:pPr>
    </w:lvl>
    <w:lvl w:ilvl="8" w:tplc="8AD0E794">
      <w:start w:val="1"/>
      <w:numFmt w:val="bullet"/>
      <w:lvlText w:val="■"/>
      <w:lvlJc w:val="left"/>
      <w:pPr>
        <w:ind w:left="6480" w:hanging="360"/>
      </w:pPr>
    </w:lvl>
  </w:abstractNum>
  <w:abstractNum w:abstractNumId="9" w15:restartNumberingAfterBreak="0">
    <w:nsid w:val="281607CE"/>
    <w:multiLevelType w:val="hybridMultilevel"/>
    <w:tmpl w:val="C9E4BB4E"/>
    <w:lvl w:ilvl="0" w:tplc="AB9042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D36A95"/>
    <w:multiLevelType w:val="multilevel"/>
    <w:tmpl w:val="604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832F3"/>
    <w:multiLevelType w:val="hybridMultilevel"/>
    <w:tmpl w:val="B4FEFA56"/>
    <w:lvl w:ilvl="0" w:tplc="6EE4AAAA">
      <w:start w:val="1"/>
      <w:numFmt w:val="bullet"/>
      <w:lvlText w:val="●"/>
      <w:lvlJc w:val="left"/>
      <w:pPr>
        <w:ind w:left="720" w:hanging="360"/>
      </w:pPr>
    </w:lvl>
    <w:lvl w:ilvl="1" w:tplc="C212B64E">
      <w:start w:val="1"/>
      <w:numFmt w:val="bullet"/>
      <w:lvlText w:val="○"/>
      <w:lvlJc w:val="left"/>
      <w:pPr>
        <w:ind w:left="1440" w:hanging="360"/>
      </w:pPr>
    </w:lvl>
    <w:lvl w:ilvl="2" w:tplc="55E6A93C">
      <w:start w:val="1"/>
      <w:numFmt w:val="bullet"/>
      <w:lvlText w:val="■"/>
      <w:lvlJc w:val="left"/>
      <w:pPr>
        <w:ind w:left="2160" w:hanging="360"/>
      </w:pPr>
    </w:lvl>
    <w:lvl w:ilvl="3" w:tplc="E0C20196">
      <w:start w:val="1"/>
      <w:numFmt w:val="bullet"/>
      <w:lvlText w:val="●"/>
      <w:lvlJc w:val="left"/>
      <w:pPr>
        <w:ind w:left="2880" w:hanging="360"/>
      </w:pPr>
    </w:lvl>
    <w:lvl w:ilvl="4" w:tplc="364C9272">
      <w:start w:val="1"/>
      <w:numFmt w:val="bullet"/>
      <w:lvlText w:val="○"/>
      <w:lvlJc w:val="left"/>
      <w:pPr>
        <w:ind w:left="3600" w:hanging="360"/>
      </w:pPr>
    </w:lvl>
    <w:lvl w:ilvl="5" w:tplc="BFD8655E">
      <w:start w:val="1"/>
      <w:numFmt w:val="bullet"/>
      <w:lvlText w:val="■"/>
      <w:lvlJc w:val="left"/>
      <w:pPr>
        <w:ind w:left="4320" w:hanging="360"/>
      </w:pPr>
    </w:lvl>
    <w:lvl w:ilvl="6" w:tplc="2FD4318C">
      <w:start w:val="1"/>
      <w:numFmt w:val="bullet"/>
      <w:lvlText w:val="●"/>
      <w:lvlJc w:val="left"/>
      <w:pPr>
        <w:ind w:left="5040" w:hanging="360"/>
      </w:pPr>
    </w:lvl>
    <w:lvl w:ilvl="7" w:tplc="488A2C90">
      <w:start w:val="1"/>
      <w:numFmt w:val="bullet"/>
      <w:lvlText w:val="○"/>
      <w:lvlJc w:val="left"/>
      <w:pPr>
        <w:ind w:left="5760" w:hanging="360"/>
      </w:pPr>
    </w:lvl>
    <w:lvl w:ilvl="8" w:tplc="EF66AA2A">
      <w:start w:val="1"/>
      <w:numFmt w:val="bullet"/>
      <w:lvlText w:val="■"/>
      <w:lvlJc w:val="left"/>
      <w:pPr>
        <w:ind w:left="6480" w:hanging="360"/>
      </w:pPr>
    </w:lvl>
  </w:abstractNum>
  <w:abstractNum w:abstractNumId="12" w15:restartNumberingAfterBreak="0">
    <w:nsid w:val="2E983255"/>
    <w:multiLevelType w:val="multilevel"/>
    <w:tmpl w:val="50A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161D3"/>
    <w:multiLevelType w:val="hybridMultilevel"/>
    <w:tmpl w:val="5AF2735C"/>
    <w:lvl w:ilvl="0" w:tplc="0602FF1C">
      <w:start w:val="1"/>
      <w:numFmt w:val="decimal"/>
      <w:lvlText w:val="%1."/>
      <w:lvlJc w:val="left"/>
      <w:pPr>
        <w:ind w:left="720" w:hanging="360"/>
      </w:pPr>
    </w:lvl>
    <w:lvl w:ilvl="1" w:tplc="6490453E">
      <w:start w:val="1"/>
      <w:numFmt w:val="lowerLetter"/>
      <w:lvlText w:val="%2."/>
      <w:lvlJc w:val="left"/>
      <w:pPr>
        <w:ind w:left="1440" w:hanging="360"/>
      </w:pPr>
    </w:lvl>
    <w:lvl w:ilvl="2" w:tplc="D8DE6AB0">
      <w:start w:val="1"/>
      <w:numFmt w:val="lowerRoman"/>
      <w:lvlText w:val="%3."/>
      <w:lvlJc w:val="right"/>
      <w:pPr>
        <w:ind w:left="2160" w:hanging="180"/>
      </w:pPr>
    </w:lvl>
    <w:lvl w:ilvl="3" w:tplc="600896C2">
      <w:start w:val="1"/>
      <w:numFmt w:val="decimal"/>
      <w:lvlText w:val="%4."/>
      <w:lvlJc w:val="left"/>
      <w:pPr>
        <w:ind w:left="2880" w:hanging="360"/>
      </w:pPr>
    </w:lvl>
    <w:lvl w:ilvl="4" w:tplc="0540D5C8">
      <w:start w:val="1"/>
      <w:numFmt w:val="lowerLetter"/>
      <w:lvlText w:val="%5."/>
      <w:lvlJc w:val="left"/>
      <w:pPr>
        <w:ind w:left="3600" w:hanging="360"/>
      </w:pPr>
    </w:lvl>
    <w:lvl w:ilvl="5" w:tplc="EA648214">
      <w:start w:val="1"/>
      <w:numFmt w:val="lowerRoman"/>
      <w:lvlText w:val="%6."/>
      <w:lvlJc w:val="right"/>
      <w:pPr>
        <w:ind w:left="4320" w:hanging="180"/>
      </w:pPr>
    </w:lvl>
    <w:lvl w:ilvl="6" w:tplc="CA362E74">
      <w:start w:val="1"/>
      <w:numFmt w:val="decimal"/>
      <w:lvlText w:val="%7."/>
      <w:lvlJc w:val="left"/>
      <w:pPr>
        <w:ind w:left="5040" w:hanging="360"/>
      </w:pPr>
    </w:lvl>
    <w:lvl w:ilvl="7" w:tplc="A59028EC">
      <w:start w:val="1"/>
      <w:numFmt w:val="lowerLetter"/>
      <w:lvlText w:val="%8."/>
      <w:lvlJc w:val="left"/>
      <w:pPr>
        <w:ind w:left="5760" w:hanging="360"/>
      </w:pPr>
    </w:lvl>
    <w:lvl w:ilvl="8" w:tplc="5184A4E4">
      <w:start w:val="1"/>
      <w:numFmt w:val="lowerRoman"/>
      <w:lvlText w:val="%9."/>
      <w:lvlJc w:val="right"/>
      <w:pPr>
        <w:ind w:left="6480" w:hanging="180"/>
      </w:pPr>
    </w:lvl>
  </w:abstractNum>
  <w:abstractNum w:abstractNumId="14" w15:restartNumberingAfterBreak="0">
    <w:nsid w:val="3B353111"/>
    <w:multiLevelType w:val="hybridMultilevel"/>
    <w:tmpl w:val="1E480534"/>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15:restartNumberingAfterBreak="0">
    <w:nsid w:val="3E766FF4"/>
    <w:multiLevelType w:val="hybridMultilevel"/>
    <w:tmpl w:val="415018D2"/>
    <w:lvl w:ilvl="0" w:tplc="A59CCF70">
      <w:start w:val="1"/>
      <w:numFmt w:val="decimal"/>
      <w:lvlText w:val="%1."/>
      <w:lvlJc w:val="left"/>
      <w:pPr>
        <w:ind w:left="720" w:hanging="360"/>
      </w:pPr>
    </w:lvl>
    <w:lvl w:ilvl="1" w:tplc="9B021A02">
      <w:start w:val="1"/>
      <w:numFmt w:val="lowerLetter"/>
      <w:lvlText w:val="%2."/>
      <w:lvlJc w:val="left"/>
      <w:pPr>
        <w:ind w:left="1440" w:hanging="360"/>
      </w:pPr>
    </w:lvl>
    <w:lvl w:ilvl="2" w:tplc="010A5546">
      <w:start w:val="1"/>
      <w:numFmt w:val="lowerRoman"/>
      <w:lvlText w:val="%3."/>
      <w:lvlJc w:val="right"/>
      <w:pPr>
        <w:ind w:left="2160" w:hanging="180"/>
      </w:pPr>
    </w:lvl>
    <w:lvl w:ilvl="3" w:tplc="E208E80E">
      <w:start w:val="1"/>
      <w:numFmt w:val="decimal"/>
      <w:lvlText w:val="%4."/>
      <w:lvlJc w:val="left"/>
      <w:pPr>
        <w:ind w:left="2880" w:hanging="360"/>
      </w:pPr>
    </w:lvl>
    <w:lvl w:ilvl="4" w:tplc="27E04A82">
      <w:start w:val="1"/>
      <w:numFmt w:val="lowerLetter"/>
      <w:lvlText w:val="%5."/>
      <w:lvlJc w:val="left"/>
      <w:pPr>
        <w:ind w:left="3600" w:hanging="360"/>
      </w:pPr>
    </w:lvl>
    <w:lvl w:ilvl="5" w:tplc="C8FE32AE">
      <w:start w:val="1"/>
      <w:numFmt w:val="lowerRoman"/>
      <w:lvlText w:val="%6."/>
      <w:lvlJc w:val="right"/>
      <w:pPr>
        <w:ind w:left="4320" w:hanging="180"/>
      </w:pPr>
    </w:lvl>
    <w:lvl w:ilvl="6" w:tplc="B3B4AC6C">
      <w:start w:val="1"/>
      <w:numFmt w:val="decimal"/>
      <w:lvlText w:val="%7."/>
      <w:lvlJc w:val="left"/>
      <w:pPr>
        <w:ind w:left="5040" w:hanging="360"/>
      </w:pPr>
    </w:lvl>
    <w:lvl w:ilvl="7" w:tplc="159ED414">
      <w:start w:val="1"/>
      <w:numFmt w:val="lowerLetter"/>
      <w:lvlText w:val="%8."/>
      <w:lvlJc w:val="left"/>
      <w:pPr>
        <w:ind w:left="5760" w:hanging="360"/>
      </w:pPr>
    </w:lvl>
    <w:lvl w:ilvl="8" w:tplc="B31CC668">
      <w:start w:val="1"/>
      <w:numFmt w:val="lowerRoman"/>
      <w:lvlText w:val="%9."/>
      <w:lvlJc w:val="right"/>
      <w:pPr>
        <w:ind w:left="6480" w:hanging="180"/>
      </w:pPr>
    </w:lvl>
  </w:abstractNum>
  <w:abstractNum w:abstractNumId="16" w15:restartNumberingAfterBreak="0">
    <w:nsid w:val="414B232E"/>
    <w:multiLevelType w:val="hybridMultilevel"/>
    <w:tmpl w:val="B40EEB96"/>
    <w:lvl w:ilvl="0" w:tplc="57329F32">
      <w:start w:val="1"/>
      <w:numFmt w:val="decimal"/>
      <w:lvlText w:val="%1."/>
      <w:lvlJc w:val="left"/>
      <w:pPr>
        <w:ind w:left="720" w:hanging="360"/>
      </w:pPr>
    </w:lvl>
    <w:lvl w:ilvl="1" w:tplc="AC72280E">
      <w:start w:val="1"/>
      <w:numFmt w:val="lowerLetter"/>
      <w:lvlText w:val="%2."/>
      <w:lvlJc w:val="left"/>
      <w:pPr>
        <w:ind w:left="1440" w:hanging="360"/>
      </w:pPr>
    </w:lvl>
    <w:lvl w:ilvl="2" w:tplc="0E1EF196">
      <w:start w:val="1"/>
      <w:numFmt w:val="lowerRoman"/>
      <w:lvlText w:val="%3."/>
      <w:lvlJc w:val="right"/>
      <w:pPr>
        <w:ind w:left="2160" w:hanging="180"/>
      </w:pPr>
    </w:lvl>
    <w:lvl w:ilvl="3" w:tplc="959033C2">
      <w:start w:val="1"/>
      <w:numFmt w:val="decimal"/>
      <w:lvlText w:val="%4."/>
      <w:lvlJc w:val="left"/>
      <w:pPr>
        <w:ind w:left="2880" w:hanging="360"/>
      </w:pPr>
    </w:lvl>
    <w:lvl w:ilvl="4" w:tplc="14E87E90">
      <w:start w:val="1"/>
      <w:numFmt w:val="lowerLetter"/>
      <w:lvlText w:val="%5."/>
      <w:lvlJc w:val="left"/>
      <w:pPr>
        <w:ind w:left="3600" w:hanging="360"/>
      </w:pPr>
    </w:lvl>
    <w:lvl w:ilvl="5" w:tplc="CEAC3ED0">
      <w:start w:val="1"/>
      <w:numFmt w:val="lowerRoman"/>
      <w:lvlText w:val="%6."/>
      <w:lvlJc w:val="right"/>
      <w:pPr>
        <w:ind w:left="4320" w:hanging="180"/>
      </w:pPr>
    </w:lvl>
    <w:lvl w:ilvl="6" w:tplc="156E6F76">
      <w:start w:val="1"/>
      <w:numFmt w:val="decimal"/>
      <w:lvlText w:val="%7."/>
      <w:lvlJc w:val="left"/>
      <w:pPr>
        <w:ind w:left="5040" w:hanging="360"/>
      </w:pPr>
    </w:lvl>
    <w:lvl w:ilvl="7" w:tplc="6F14DF0E">
      <w:start w:val="1"/>
      <w:numFmt w:val="lowerLetter"/>
      <w:lvlText w:val="%8."/>
      <w:lvlJc w:val="left"/>
      <w:pPr>
        <w:ind w:left="5760" w:hanging="360"/>
      </w:pPr>
    </w:lvl>
    <w:lvl w:ilvl="8" w:tplc="E1644F1E">
      <w:start w:val="1"/>
      <w:numFmt w:val="lowerRoman"/>
      <w:lvlText w:val="%9."/>
      <w:lvlJc w:val="right"/>
      <w:pPr>
        <w:ind w:left="6480" w:hanging="180"/>
      </w:pPr>
    </w:lvl>
  </w:abstractNum>
  <w:abstractNum w:abstractNumId="17" w15:restartNumberingAfterBreak="0">
    <w:nsid w:val="41C866F2"/>
    <w:multiLevelType w:val="multilevel"/>
    <w:tmpl w:val="60D2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84B9B"/>
    <w:multiLevelType w:val="multilevel"/>
    <w:tmpl w:val="7DDC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C7D91"/>
    <w:multiLevelType w:val="hybridMultilevel"/>
    <w:tmpl w:val="FA02A95A"/>
    <w:lvl w:ilvl="0" w:tplc="8E2CA9A8">
      <w:start w:val="1"/>
      <w:numFmt w:val="decimal"/>
      <w:lvlText w:val="%1."/>
      <w:lvlJc w:val="left"/>
      <w:pPr>
        <w:ind w:left="720" w:hanging="360"/>
      </w:pPr>
    </w:lvl>
    <w:lvl w:ilvl="1" w:tplc="02F4C7CC">
      <w:start w:val="1"/>
      <w:numFmt w:val="lowerLetter"/>
      <w:lvlText w:val="%2."/>
      <w:lvlJc w:val="left"/>
      <w:pPr>
        <w:ind w:left="1440" w:hanging="360"/>
      </w:pPr>
    </w:lvl>
    <w:lvl w:ilvl="2" w:tplc="9920E71E">
      <w:start w:val="1"/>
      <w:numFmt w:val="lowerRoman"/>
      <w:lvlText w:val="%3."/>
      <w:lvlJc w:val="right"/>
      <w:pPr>
        <w:ind w:left="2160" w:hanging="180"/>
      </w:pPr>
    </w:lvl>
    <w:lvl w:ilvl="3" w:tplc="F1945382">
      <w:start w:val="1"/>
      <w:numFmt w:val="decimal"/>
      <w:lvlText w:val="%4."/>
      <w:lvlJc w:val="left"/>
      <w:pPr>
        <w:ind w:left="2880" w:hanging="360"/>
      </w:pPr>
    </w:lvl>
    <w:lvl w:ilvl="4" w:tplc="32927440">
      <w:start w:val="1"/>
      <w:numFmt w:val="lowerLetter"/>
      <w:lvlText w:val="%5."/>
      <w:lvlJc w:val="left"/>
      <w:pPr>
        <w:ind w:left="3600" w:hanging="360"/>
      </w:pPr>
    </w:lvl>
    <w:lvl w:ilvl="5" w:tplc="17080B44">
      <w:start w:val="1"/>
      <w:numFmt w:val="lowerRoman"/>
      <w:lvlText w:val="%6."/>
      <w:lvlJc w:val="right"/>
      <w:pPr>
        <w:ind w:left="4320" w:hanging="180"/>
      </w:pPr>
    </w:lvl>
    <w:lvl w:ilvl="6" w:tplc="7BA01472">
      <w:start w:val="1"/>
      <w:numFmt w:val="decimal"/>
      <w:lvlText w:val="%7."/>
      <w:lvlJc w:val="left"/>
      <w:pPr>
        <w:ind w:left="5040" w:hanging="360"/>
      </w:pPr>
    </w:lvl>
    <w:lvl w:ilvl="7" w:tplc="9FAE50E6">
      <w:start w:val="1"/>
      <w:numFmt w:val="lowerLetter"/>
      <w:lvlText w:val="%8."/>
      <w:lvlJc w:val="left"/>
      <w:pPr>
        <w:ind w:left="5760" w:hanging="360"/>
      </w:pPr>
    </w:lvl>
    <w:lvl w:ilvl="8" w:tplc="1C72B826">
      <w:start w:val="1"/>
      <w:numFmt w:val="lowerRoman"/>
      <w:lvlText w:val="%9."/>
      <w:lvlJc w:val="right"/>
      <w:pPr>
        <w:ind w:left="6480" w:hanging="180"/>
      </w:pPr>
    </w:lvl>
  </w:abstractNum>
  <w:abstractNum w:abstractNumId="20" w15:restartNumberingAfterBreak="0">
    <w:nsid w:val="4E294B3A"/>
    <w:multiLevelType w:val="multilevel"/>
    <w:tmpl w:val="45C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A346E"/>
    <w:multiLevelType w:val="hybridMultilevel"/>
    <w:tmpl w:val="48205CB0"/>
    <w:lvl w:ilvl="0" w:tplc="4D58A2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0487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0C2B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14C5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0067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D2FC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76E1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BC44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BC9F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868508C"/>
    <w:multiLevelType w:val="hybridMultilevel"/>
    <w:tmpl w:val="933E5F6E"/>
    <w:lvl w:ilvl="0" w:tplc="9476E888">
      <w:start w:val="1"/>
      <w:numFmt w:val="bullet"/>
      <w:lvlText w:val="●"/>
      <w:lvlJc w:val="left"/>
      <w:pPr>
        <w:ind w:left="720" w:hanging="360"/>
      </w:pPr>
    </w:lvl>
    <w:lvl w:ilvl="1" w:tplc="39F61F2A">
      <w:start w:val="1"/>
      <w:numFmt w:val="bullet"/>
      <w:lvlText w:val="○"/>
      <w:lvlJc w:val="left"/>
      <w:pPr>
        <w:ind w:left="1440" w:hanging="360"/>
      </w:pPr>
    </w:lvl>
    <w:lvl w:ilvl="2" w:tplc="0E4CDC2A">
      <w:start w:val="1"/>
      <w:numFmt w:val="bullet"/>
      <w:lvlText w:val="■"/>
      <w:lvlJc w:val="left"/>
      <w:pPr>
        <w:ind w:left="2160" w:hanging="360"/>
      </w:pPr>
    </w:lvl>
    <w:lvl w:ilvl="3" w:tplc="DA2666CA">
      <w:start w:val="1"/>
      <w:numFmt w:val="bullet"/>
      <w:lvlText w:val="●"/>
      <w:lvlJc w:val="left"/>
      <w:pPr>
        <w:ind w:left="2880" w:hanging="360"/>
      </w:pPr>
    </w:lvl>
    <w:lvl w:ilvl="4" w:tplc="C4D242EE">
      <w:start w:val="1"/>
      <w:numFmt w:val="bullet"/>
      <w:lvlText w:val="○"/>
      <w:lvlJc w:val="left"/>
      <w:pPr>
        <w:ind w:left="3600" w:hanging="360"/>
      </w:pPr>
    </w:lvl>
    <w:lvl w:ilvl="5" w:tplc="01706E22">
      <w:start w:val="1"/>
      <w:numFmt w:val="bullet"/>
      <w:lvlText w:val="■"/>
      <w:lvlJc w:val="left"/>
      <w:pPr>
        <w:ind w:left="4320" w:hanging="360"/>
      </w:pPr>
    </w:lvl>
    <w:lvl w:ilvl="6" w:tplc="AFA83E30">
      <w:start w:val="1"/>
      <w:numFmt w:val="bullet"/>
      <w:lvlText w:val="●"/>
      <w:lvlJc w:val="left"/>
      <w:pPr>
        <w:ind w:left="5040" w:hanging="360"/>
      </w:pPr>
    </w:lvl>
    <w:lvl w:ilvl="7" w:tplc="0E72AF96">
      <w:start w:val="1"/>
      <w:numFmt w:val="bullet"/>
      <w:lvlText w:val="○"/>
      <w:lvlJc w:val="left"/>
      <w:pPr>
        <w:ind w:left="5760" w:hanging="360"/>
      </w:pPr>
    </w:lvl>
    <w:lvl w:ilvl="8" w:tplc="BD84E080">
      <w:start w:val="1"/>
      <w:numFmt w:val="bullet"/>
      <w:lvlText w:val="■"/>
      <w:lvlJc w:val="left"/>
      <w:pPr>
        <w:ind w:left="6480" w:hanging="360"/>
      </w:pPr>
    </w:lvl>
  </w:abstractNum>
  <w:abstractNum w:abstractNumId="23" w15:restartNumberingAfterBreak="0">
    <w:nsid w:val="602A6D0D"/>
    <w:multiLevelType w:val="hybridMultilevel"/>
    <w:tmpl w:val="BDE0DCFA"/>
    <w:lvl w:ilvl="0" w:tplc="F3EE963A">
      <w:start w:val="1"/>
      <w:numFmt w:val="bullet"/>
      <w:lvlText w:val="●"/>
      <w:lvlJc w:val="left"/>
      <w:pPr>
        <w:ind w:left="720" w:hanging="360"/>
      </w:pPr>
    </w:lvl>
    <w:lvl w:ilvl="1" w:tplc="BBD2E584">
      <w:start w:val="1"/>
      <w:numFmt w:val="bullet"/>
      <w:lvlText w:val="○"/>
      <w:lvlJc w:val="left"/>
      <w:pPr>
        <w:ind w:left="1440" w:hanging="360"/>
      </w:pPr>
    </w:lvl>
    <w:lvl w:ilvl="2" w:tplc="A04E43EC">
      <w:start w:val="1"/>
      <w:numFmt w:val="bullet"/>
      <w:lvlText w:val="■"/>
      <w:lvlJc w:val="left"/>
      <w:pPr>
        <w:ind w:left="2160" w:hanging="360"/>
      </w:pPr>
    </w:lvl>
    <w:lvl w:ilvl="3" w:tplc="0D806A4E">
      <w:start w:val="1"/>
      <w:numFmt w:val="bullet"/>
      <w:lvlText w:val="●"/>
      <w:lvlJc w:val="left"/>
      <w:pPr>
        <w:ind w:left="2880" w:hanging="360"/>
      </w:pPr>
    </w:lvl>
    <w:lvl w:ilvl="4" w:tplc="B6C42896">
      <w:start w:val="1"/>
      <w:numFmt w:val="bullet"/>
      <w:lvlText w:val="○"/>
      <w:lvlJc w:val="left"/>
      <w:pPr>
        <w:ind w:left="3600" w:hanging="360"/>
      </w:pPr>
    </w:lvl>
    <w:lvl w:ilvl="5" w:tplc="4D5898F0">
      <w:start w:val="1"/>
      <w:numFmt w:val="bullet"/>
      <w:lvlText w:val="■"/>
      <w:lvlJc w:val="left"/>
      <w:pPr>
        <w:ind w:left="4320" w:hanging="360"/>
      </w:pPr>
    </w:lvl>
    <w:lvl w:ilvl="6" w:tplc="AD96FFAA">
      <w:start w:val="1"/>
      <w:numFmt w:val="bullet"/>
      <w:lvlText w:val="●"/>
      <w:lvlJc w:val="left"/>
      <w:pPr>
        <w:ind w:left="5040" w:hanging="360"/>
      </w:pPr>
    </w:lvl>
    <w:lvl w:ilvl="7" w:tplc="B088EA58">
      <w:start w:val="1"/>
      <w:numFmt w:val="bullet"/>
      <w:lvlText w:val="○"/>
      <w:lvlJc w:val="left"/>
      <w:pPr>
        <w:ind w:left="5760" w:hanging="360"/>
      </w:pPr>
    </w:lvl>
    <w:lvl w:ilvl="8" w:tplc="BAF62674">
      <w:start w:val="1"/>
      <w:numFmt w:val="bullet"/>
      <w:lvlText w:val="■"/>
      <w:lvlJc w:val="left"/>
      <w:pPr>
        <w:ind w:left="6480" w:hanging="360"/>
      </w:pPr>
    </w:lvl>
  </w:abstractNum>
  <w:abstractNum w:abstractNumId="24" w15:restartNumberingAfterBreak="0">
    <w:nsid w:val="67F15693"/>
    <w:multiLevelType w:val="hybridMultilevel"/>
    <w:tmpl w:val="3EF0D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466016"/>
    <w:multiLevelType w:val="multilevel"/>
    <w:tmpl w:val="D944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EC7052"/>
    <w:multiLevelType w:val="hybridMultilevel"/>
    <w:tmpl w:val="422631E8"/>
    <w:lvl w:ilvl="0" w:tplc="E3CCC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E295C5A"/>
    <w:multiLevelType w:val="multilevel"/>
    <w:tmpl w:val="736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01628"/>
    <w:multiLevelType w:val="hybridMultilevel"/>
    <w:tmpl w:val="CCE8836A"/>
    <w:lvl w:ilvl="0" w:tplc="D60ADDC0">
      <w:start w:val="1"/>
      <w:numFmt w:val="decimal"/>
      <w:lvlText w:val="%1."/>
      <w:lvlJc w:val="left"/>
      <w:pPr>
        <w:ind w:left="928" w:hanging="360"/>
      </w:pPr>
      <w:rPr>
        <w:rFonts w:hint="default"/>
      </w:rPr>
    </w:lvl>
    <w:lvl w:ilvl="1" w:tplc="04190019" w:tentative="1">
      <w:start w:val="1"/>
      <w:numFmt w:val="lowerLetter"/>
      <w:lvlText w:val="%2."/>
      <w:lvlJc w:val="left"/>
      <w:pPr>
        <w:ind w:left="-345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2016" w:hanging="360"/>
      </w:pPr>
    </w:lvl>
    <w:lvl w:ilvl="4" w:tplc="04190019" w:tentative="1">
      <w:start w:val="1"/>
      <w:numFmt w:val="lowerLetter"/>
      <w:lvlText w:val="%5."/>
      <w:lvlJc w:val="left"/>
      <w:pPr>
        <w:ind w:left="-1296" w:hanging="360"/>
      </w:pPr>
    </w:lvl>
    <w:lvl w:ilvl="5" w:tplc="0419001B" w:tentative="1">
      <w:start w:val="1"/>
      <w:numFmt w:val="lowerRoman"/>
      <w:lvlText w:val="%6."/>
      <w:lvlJc w:val="right"/>
      <w:pPr>
        <w:ind w:left="-576" w:hanging="180"/>
      </w:pPr>
    </w:lvl>
    <w:lvl w:ilvl="6" w:tplc="0419000F" w:tentative="1">
      <w:start w:val="1"/>
      <w:numFmt w:val="decimal"/>
      <w:lvlText w:val="%7."/>
      <w:lvlJc w:val="left"/>
      <w:pPr>
        <w:ind w:left="144" w:hanging="360"/>
      </w:pPr>
    </w:lvl>
    <w:lvl w:ilvl="7" w:tplc="04190019" w:tentative="1">
      <w:start w:val="1"/>
      <w:numFmt w:val="lowerLetter"/>
      <w:lvlText w:val="%8."/>
      <w:lvlJc w:val="left"/>
      <w:pPr>
        <w:ind w:left="864" w:hanging="360"/>
      </w:pPr>
    </w:lvl>
    <w:lvl w:ilvl="8" w:tplc="0419001B" w:tentative="1">
      <w:start w:val="1"/>
      <w:numFmt w:val="lowerRoman"/>
      <w:lvlText w:val="%9."/>
      <w:lvlJc w:val="right"/>
      <w:pPr>
        <w:ind w:left="1584" w:hanging="180"/>
      </w:pPr>
    </w:lvl>
  </w:abstractNum>
  <w:abstractNum w:abstractNumId="29" w15:restartNumberingAfterBreak="0">
    <w:nsid w:val="75CF5B11"/>
    <w:multiLevelType w:val="hybridMultilevel"/>
    <w:tmpl w:val="B6D8FDF8"/>
    <w:lvl w:ilvl="0" w:tplc="E1CCE31E">
      <w:start w:val="1"/>
      <w:numFmt w:val="bullet"/>
      <w:lvlText w:val="●"/>
      <w:lvlJc w:val="left"/>
      <w:pPr>
        <w:ind w:left="720" w:hanging="360"/>
      </w:pPr>
    </w:lvl>
    <w:lvl w:ilvl="1" w:tplc="962EE65A">
      <w:start w:val="1"/>
      <w:numFmt w:val="bullet"/>
      <w:lvlText w:val="○"/>
      <w:lvlJc w:val="left"/>
      <w:pPr>
        <w:ind w:left="1440" w:hanging="360"/>
      </w:pPr>
    </w:lvl>
    <w:lvl w:ilvl="2" w:tplc="BCCC8CA4">
      <w:start w:val="1"/>
      <w:numFmt w:val="bullet"/>
      <w:lvlText w:val="■"/>
      <w:lvlJc w:val="left"/>
      <w:pPr>
        <w:ind w:left="2160" w:hanging="360"/>
      </w:pPr>
    </w:lvl>
    <w:lvl w:ilvl="3" w:tplc="E1980AA8">
      <w:start w:val="1"/>
      <w:numFmt w:val="bullet"/>
      <w:lvlText w:val="●"/>
      <w:lvlJc w:val="left"/>
      <w:pPr>
        <w:ind w:left="2880" w:hanging="360"/>
      </w:pPr>
    </w:lvl>
    <w:lvl w:ilvl="4" w:tplc="4066EEB8">
      <w:start w:val="1"/>
      <w:numFmt w:val="bullet"/>
      <w:lvlText w:val="○"/>
      <w:lvlJc w:val="left"/>
      <w:pPr>
        <w:ind w:left="3600" w:hanging="360"/>
      </w:pPr>
    </w:lvl>
    <w:lvl w:ilvl="5" w:tplc="A9C20B98">
      <w:start w:val="1"/>
      <w:numFmt w:val="bullet"/>
      <w:lvlText w:val="■"/>
      <w:lvlJc w:val="left"/>
      <w:pPr>
        <w:ind w:left="4320" w:hanging="360"/>
      </w:pPr>
    </w:lvl>
    <w:lvl w:ilvl="6" w:tplc="31469714">
      <w:start w:val="1"/>
      <w:numFmt w:val="bullet"/>
      <w:lvlText w:val="●"/>
      <w:lvlJc w:val="left"/>
      <w:pPr>
        <w:ind w:left="5040" w:hanging="360"/>
      </w:pPr>
    </w:lvl>
    <w:lvl w:ilvl="7" w:tplc="7E669E88">
      <w:start w:val="1"/>
      <w:numFmt w:val="bullet"/>
      <w:lvlText w:val="○"/>
      <w:lvlJc w:val="left"/>
      <w:pPr>
        <w:ind w:left="5760" w:hanging="360"/>
      </w:pPr>
    </w:lvl>
    <w:lvl w:ilvl="8" w:tplc="7520ABCE">
      <w:start w:val="1"/>
      <w:numFmt w:val="bullet"/>
      <w:lvlText w:val="■"/>
      <w:lvlJc w:val="left"/>
      <w:pPr>
        <w:ind w:left="6480" w:hanging="360"/>
      </w:pPr>
    </w:lvl>
  </w:abstractNum>
  <w:abstractNum w:abstractNumId="30" w15:restartNumberingAfterBreak="0">
    <w:nsid w:val="77401DA4"/>
    <w:multiLevelType w:val="hybridMultilevel"/>
    <w:tmpl w:val="F4A88492"/>
    <w:lvl w:ilvl="0" w:tplc="0D9220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7EC05B09"/>
    <w:multiLevelType w:val="hybridMultilevel"/>
    <w:tmpl w:val="74B023C4"/>
    <w:lvl w:ilvl="0" w:tplc="7B70FD06">
      <w:start w:val="1"/>
      <w:numFmt w:val="bullet"/>
      <w:lvlText w:val="●"/>
      <w:lvlJc w:val="left"/>
      <w:pPr>
        <w:ind w:left="720" w:hanging="360"/>
      </w:pPr>
    </w:lvl>
    <w:lvl w:ilvl="1" w:tplc="70BA2794">
      <w:start w:val="1"/>
      <w:numFmt w:val="bullet"/>
      <w:lvlText w:val="○"/>
      <w:lvlJc w:val="left"/>
      <w:pPr>
        <w:ind w:left="1440" w:hanging="360"/>
      </w:pPr>
    </w:lvl>
    <w:lvl w:ilvl="2" w:tplc="DF30D49A">
      <w:start w:val="1"/>
      <w:numFmt w:val="bullet"/>
      <w:lvlText w:val="■"/>
      <w:lvlJc w:val="left"/>
      <w:pPr>
        <w:ind w:left="2160" w:hanging="360"/>
      </w:pPr>
    </w:lvl>
    <w:lvl w:ilvl="3" w:tplc="CC2AF69E">
      <w:start w:val="1"/>
      <w:numFmt w:val="bullet"/>
      <w:lvlText w:val="●"/>
      <w:lvlJc w:val="left"/>
      <w:pPr>
        <w:ind w:left="2880" w:hanging="360"/>
      </w:pPr>
    </w:lvl>
    <w:lvl w:ilvl="4" w:tplc="D0609E24">
      <w:start w:val="1"/>
      <w:numFmt w:val="bullet"/>
      <w:lvlText w:val="○"/>
      <w:lvlJc w:val="left"/>
      <w:pPr>
        <w:ind w:left="3600" w:hanging="360"/>
      </w:pPr>
    </w:lvl>
    <w:lvl w:ilvl="5" w:tplc="38CEAEE4">
      <w:start w:val="1"/>
      <w:numFmt w:val="bullet"/>
      <w:lvlText w:val="■"/>
      <w:lvlJc w:val="left"/>
      <w:pPr>
        <w:ind w:left="4320" w:hanging="360"/>
      </w:pPr>
    </w:lvl>
    <w:lvl w:ilvl="6" w:tplc="DD50D674">
      <w:start w:val="1"/>
      <w:numFmt w:val="bullet"/>
      <w:lvlText w:val="●"/>
      <w:lvlJc w:val="left"/>
      <w:pPr>
        <w:ind w:left="5040" w:hanging="360"/>
      </w:pPr>
    </w:lvl>
    <w:lvl w:ilvl="7" w:tplc="D9CCEFBE">
      <w:start w:val="1"/>
      <w:numFmt w:val="bullet"/>
      <w:lvlText w:val="○"/>
      <w:lvlJc w:val="left"/>
      <w:pPr>
        <w:ind w:left="5760" w:hanging="360"/>
      </w:pPr>
    </w:lvl>
    <w:lvl w:ilvl="8" w:tplc="CCA44748">
      <w:start w:val="1"/>
      <w:numFmt w:val="bullet"/>
      <w:lvlText w:val="■"/>
      <w:lvlJc w:val="left"/>
      <w:pPr>
        <w:ind w:left="6480" w:hanging="360"/>
      </w:pPr>
    </w:lvl>
  </w:abstractNum>
  <w:num w:numId="1">
    <w:abstractNumId w:val="28"/>
  </w:num>
  <w:num w:numId="2">
    <w:abstractNumId w:val="14"/>
  </w:num>
  <w:num w:numId="3">
    <w:abstractNumId w:val="17"/>
  </w:num>
  <w:num w:numId="4">
    <w:abstractNumId w:val="27"/>
  </w:num>
  <w:num w:numId="5">
    <w:abstractNumId w:val="20"/>
  </w:num>
  <w:num w:numId="6">
    <w:abstractNumId w:val="21"/>
  </w:num>
  <w:num w:numId="7">
    <w:abstractNumId w:val="9"/>
  </w:num>
  <w:num w:numId="8">
    <w:abstractNumId w:val="10"/>
  </w:num>
  <w:num w:numId="9">
    <w:abstractNumId w:val="4"/>
  </w:num>
  <w:num w:numId="10">
    <w:abstractNumId w:val="11"/>
  </w:num>
  <w:num w:numId="11">
    <w:abstractNumId w:val="8"/>
  </w:num>
  <w:num w:numId="12">
    <w:abstractNumId w:val="26"/>
  </w:num>
  <w:num w:numId="13">
    <w:abstractNumId w:val="31"/>
  </w:num>
  <w:num w:numId="14">
    <w:abstractNumId w:val="22"/>
  </w:num>
  <w:num w:numId="15">
    <w:abstractNumId w:val="23"/>
  </w:num>
  <w:num w:numId="16">
    <w:abstractNumId w:val="29"/>
  </w:num>
  <w:num w:numId="17">
    <w:abstractNumId w:val="16"/>
  </w:num>
  <w:num w:numId="18">
    <w:abstractNumId w:val="13"/>
  </w:num>
  <w:num w:numId="19">
    <w:abstractNumId w:val="19"/>
  </w:num>
  <w:num w:numId="20">
    <w:abstractNumId w:val="6"/>
  </w:num>
  <w:num w:numId="21">
    <w:abstractNumId w:val="15"/>
  </w:num>
  <w:num w:numId="22">
    <w:abstractNumId w:val="30"/>
  </w:num>
  <w:num w:numId="23">
    <w:abstractNumId w:val="3"/>
  </w:num>
  <w:num w:numId="24">
    <w:abstractNumId w:val="5"/>
  </w:num>
  <w:num w:numId="25">
    <w:abstractNumId w:val="24"/>
  </w:num>
  <w:num w:numId="26">
    <w:abstractNumId w:val="2"/>
  </w:num>
  <w:num w:numId="27">
    <w:abstractNumId w:val="1"/>
  </w:num>
  <w:num w:numId="28">
    <w:abstractNumId w:val="0"/>
  </w:num>
  <w:num w:numId="29">
    <w:abstractNumId w:val="12"/>
  </w:num>
  <w:num w:numId="30">
    <w:abstractNumId w:val="7"/>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03"/>
    <w:rsid w:val="000544F7"/>
    <w:rsid w:val="000C59BF"/>
    <w:rsid w:val="001901EB"/>
    <w:rsid w:val="001A6933"/>
    <w:rsid w:val="001F305B"/>
    <w:rsid w:val="00220294"/>
    <w:rsid w:val="002627C9"/>
    <w:rsid w:val="0029489F"/>
    <w:rsid w:val="002B3F55"/>
    <w:rsid w:val="002F4E11"/>
    <w:rsid w:val="003724A8"/>
    <w:rsid w:val="00450176"/>
    <w:rsid w:val="00460A3B"/>
    <w:rsid w:val="004A71DF"/>
    <w:rsid w:val="004E72EC"/>
    <w:rsid w:val="005A3F08"/>
    <w:rsid w:val="005E7B47"/>
    <w:rsid w:val="00601464"/>
    <w:rsid w:val="00612617"/>
    <w:rsid w:val="00643B90"/>
    <w:rsid w:val="00650A6D"/>
    <w:rsid w:val="006A377F"/>
    <w:rsid w:val="006F0C93"/>
    <w:rsid w:val="00707E3D"/>
    <w:rsid w:val="007178C0"/>
    <w:rsid w:val="00725B20"/>
    <w:rsid w:val="00756038"/>
    <w:rsid w:val="00771E2A"/>
    <w:rsid w:val="00801B3D"/>
    <w:rsid w:val="00916EF3"/>
    <w:rsid w:val="009614BE"/>
    <w:rsid w:val="00983843"/>
    <w:rsid w:val="009B67B1"/>
    <w:rsid w:val="00B23867"/>
    <w:rsid w:val="00B31A80"/>
    <w:rsid w:val="00B61237"/>
    <w:rsid w:val="00B94CC7"/>
    <w:rsid w:val="00C21803"/>
    <w:rsid w:val="00C4789E"/>
    <w:rsid w:val="00C66E17"/>
    <w:rsid w:val="00CA4CBA"/>
    <w:rsid w:val="00CC4BC5"/>
    <w:rsid w:val="00D323A7"/>
    <w:rsid w:val="00DB36AB"/>
    <w:rsid w:val="00DD56FC"/>
    <w:rsid w:val="00F45F8F"/>
    <w:rsid w:val="00F9527A"/>
    <w:rsid w:val="00FB2585"/>
    <w:rsid w:val="00FE4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FFEF"/>
  <w15:chartTrackingRefBased/>
  <w15:docId w15:val="{48470063-80A1-F545-8646-DE0C4257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ru-RU" w:eastAsia="en-US" w:bidi="ar-SA"/>
        <w14:ligatures w14:val="standardContextual"/>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1803"/>
    <w:rPr>
      <w:kern w:val="0"/>
      <w:szCs w:val="22"/>
      <w:lang w:eastAsia="ru-RU"/>
      <w14:ligatures w14:val="none"/>
    </w:rPr>
  </w:style>
  <w:style w:type="paragraph" w:styleId="1">
    <w:name w:val="heading 1"/>
    <w:basedOn w:val="a0"/>
    <w:next w:val="a0"/>
    <w:link w:val="10"/>
    <w:uiPriority w:val="9"/>
    <w:qFormat/>
    <w:rsid w:val="00C218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link w:val="21"/>
    <w:uiPriority w:val="9"/>
    <w:qFormat/>
    <w:rsid w:val="00C21803"/>
    <w:pPr>
      <w:spacing w:before="100" w:beforeAutospacing="1" w:after="100" w:afterAutospacing="1"/>
      <w:ind w:firstLine="0"/>
      <w:jc w:val="left"/>
      <w:outlineLvl w:val="1"/>
    </w:pPr>
    <w:rPr>
      <w:rFonts w:eastAsia="Times New Roman"/>
      <w:b/>
      <w:bCs/>
      <w:sz w:val="36"/>
      <w:szCs w:val="36"/>
    </w:rPr>
  </w:style>
  <w:style w:type="paragraph" w:styleId="3">
    <w:name w:val="heading 3"/>
    <w:basedOn w:val="a0"/>
    <w:next w:val="a0"/>
    <w:link w:val="30"/>
    <w:uiPriority w:val="9"/>
    <w:unhideWhenUsed/>
    <w:qFormat/>
    <w:rsid w:val="00C218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7">
    <w:name w:val="heading 7"/>
    <w:basedOn w:val="a0"/>
    <w:next w:val="a0"/>
    <w:link w:val="70"/>
    <w:uiPriority w:val="9"/>
    <w:semiHidden/>
    <w:unhideWhenUsed/>
    <w:qFormat/>
    <w:rsid w:val="00C2180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21803"/>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1">
    <w:name w:val="Заголовок 2 Знак"/>
    <w:basedOn w:val="a1"/>
    <w:link w:val="20"/>
    <w:uiPriority w:val="9"/>
    <w:rsid w:val="00C21803"/>
    <w:rPr>
      <w:rFonts w:eastAsia="Times New Roman"/>
      <w:b/>
      <w:bCs/>
      <w:kern w:val="0"/>
      <w:sz w:val="36"/>
      <w:szCs w:val="36"/>
      <w:lang w:eastAsia="ru-RU"/>
      <w14:ligatures w14:val="none"/>
    </w:rPr>
  </w:style>
  <w:style w:type="character" w:customStyle="1" w:styleId="30">
    <w:name w:val="Заголовок 3 Знак"/>
    <w:basedOn w:val="a1"/>
    <w:link w:val="3"/>
    <w:uiPriority w:val="9"/>
    <w:rsid w:val="00C21803"/>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70">
    <w:name w:val="Заголовок 7 Знак"/>
    <w:basedOn w:val="a1"/>
    <w:link w:val="7"/>
    <w:rsid w:val="00C21803"/>
    <w:rPr>
      <w:rFonts w:asciiTheme="majorHAnsi" w:eastAsiaTheme="majorEastAsia" w:hAnsiTheme="majorHAnsi" w:cstheme="majorBidi"/>
      <w:i/>
      <w:iCs/>
      <w:color w:val="1F3763" w:themeColor="accent1" w:themeShade="7F"/>
      <w:kern w:val="0"/>
      <w:szCs w:val="22"/>
      <w:lang w:eastAsia="ru-RU"/>
      <w14:ligatures w14:val="none"/>
    </w:rPr>
  </w:style>
  <w:style w:type="paragraph" w:styleId="2">
    <w:name w:val="List Bullet 2"/>
    <w:basedOn w:val="a0"/>
    <w:semiHidden/>
    <w:unhideWhenUsed/>
    <w:rsid w:val="00C21803"/>
    <w:pPr>
      <w:numPr>
        <w:numId w:val="28"/>
      </w:numPr>
      <w:contextualSpacing/>
      <w:jc w:val="left"/>
    </w:pPr>
    <w:rPr>
      <w:rFonts w:eastAsia="Times New Roman"/>
      <w:szCs w:val="20"/>
    </w:rPr>
  </w:style>
  <w:style w:type="character" w:customStyle="1" w:styleId="22">
    <w:name w:val="Основной текст (2)_"/>
    <w:basedOn w:val="a1"/>
    <w:link w:val="23"/>
    <w:rsid w:val="00C21803"/>
    <w:rPr>
      <w:rFonts w:eastAsia="Times New Roman"/>
      <w:sz w:val="20"/>
      <w:szCs w:val="20"/>
      <w:shd w:val="clear" w:color="auto" w:fill="FFFFFF"/>
    </w:rPr>
  </w:style>
  <w:style w:type="paragraph" w:customStyle="1" w:styleId="23">
    <w:name w:val="Основной текст (2)"/>
    <w:basedOn w:val="a0"/>
    <w:link w:val="22"/>
    <w:rsid w:val="00C21803"/>
    <w:pPr>
      <w:widowControl w:val="0"/>
      <w:shd w:val="clear" w:color="auto" w:fill="FFFFFF"/>
      <w:ind w:firstLine="0"/>
      <w:jc w:val="left"/>
    </w:pPr>
    <w:rPr>
      <w:rFonts w:eastAsia="Times New Roman"/>
      <w:kern w:val="2"/>
      <w:sz w:val="20"/>
      <w:szCs w:val="20"/>
      <w:lang w:eastAsia="en-US"/>
      <w14:ligatures w14:val="standardContextual"/>
    </w:rPr>
  </w:style>
  <w:style w:type="paragraph" w:styleId="24">
    <w:name w:val="Body Text Indent 2"/>
    <w:basedOn w:val="a0"/>
    <w:link w:val="25"/>
    <w:uiPriority w:val="99"/>
    <w:unhideWhenUsed/>
    <w:rsid w:val="00C21803"/>
    <w:pPr>
      <w:spacing w:after="120" w:line="480" w:lineRule="auto"/>
      <w:ind w:left="283"/>
    </w:pPr>
  </w:style>
  <w:style w:type="character" w:customStyle="1" w:styleId="25">
    <w:name w:val="Основной текст с отступом 2 Знак"/>
    <w:basedOn w:val="a1"/>
    <w:link w:val="24"/>
    <w:uiPriority w:val="99"/>
    <w:rsid w:val="00C21803"/>
    <w:rPr>
      <w:kern w:val="0"/>
      <w:szCs w:val="22"/>
      <w:lang w:eastAsia="ru-RU"/>
      <w14:ligatures w14:val="none"/>
    </w:rPr>
  </w:style>
  <w:style w:type="paragraph" w:customStyle="1" w:styleId="25220">
    <w:name w:val="25220"/>
    <w:aliases w:val="bqiaagaaeyqcaaagiaiaaan7xaaabylcaaaaaaaaaaaaaaaaaaaaaaaaaaaaaaaaaaaaaaaaaaaaaaaaaaaaaaaaaaaaaaaaaaaaaaaaaaaaaaaaaaaaaaaaaaaaaaaaaaaaaaaaaaaaaaaaaaaaaaaaaaaaaaaaaaaaaaaaaaaaaaaaaaaaaaaaaaaaaaaaaaaaaaaaaaaaaaaaaaaaaaaaaaaaaaaaaaaaaaa"/>
    <w:basedOn w:val="a0"/>
    <w:rsid w:val="00C21803"/>
    <w:pPr>
      <w:spacing w:before="100" w:beforeAutospacing="1" w:after="100" w:afterAutospacing="1"/>
      <w:ind w:firstLine="0"/>
      <w:jc w:val="left"/>
    </w:pPr>
    <w:rPr>
      <w:rFonts w:eastAsia="Times New Roman"/>
      <w:sz w:val="24"/>
      <w:szCs w:val="24"/>
    </w:rPr>
  </w:style>
  <w:style w:type="character" w:customStyle="1" w:styleId="27pt">
    <w:name w:val="Основной текст (2) + 7 pt;Полужирный"/>
    <w:basedOn w:val="22"/>
    <w:rsid w:val="00C21803"/>
    <w:rPr>
      <w:rFonts w:eastAsia="Times New Roman"/>
      <w:b/>
      <w:bCs/>
      <w:color w:val="000000"/>
      <w:spacing w:val="0"/>
      <w:w w:val="100"/>
      <w:position w:val="0"/>
      <w:sz w:val="14"/>
      <w:szCs w:val="14"/>
      <w:shd w:val="clear" w:color="auto" w:fill="FFFFFF"/>
      <w:lang w:val="ru-RU"/>
    </w:rPr>
  </w:style>
  <w:style w:type="character" w:customStyle="1" w:styleId="28pt">
    <w:name w:val="Основной текст (2) + 8 pt"/>
    <w:basedOn w:val="22"/>
    <w:rsid w:val="00C21803"/>
    <w:rPr>
      <w:rFonts w:eastAsia="Times New Roman"/>
      <w:color w:val="000000"/>
      <w:spacing w:val="0"/>
      <w:w w:val="100"/>
      <w:position w:val="0"/>
      <w:sz w:val="16"/>
      <w:szCs w:val="16"/>
      <w:shd w:val="clear" w:color="auto" w:fill="FFFFFF"/>
      <w:lang w:val="ru-RU"/>
    </w:rPr>
  </w:style>
  <w:style w:type="character" w:customStyle="1" w:styleId="2Calibri75pt">
    <w:name w:val="Основной текст (2) + Calibri;7;5 pt;Полужирный"/>
    <w:basedOn w:val="22"/>
    <w:rsid w:val="00C21803"/>
    <w:rPr>
      <w:rFonts w:ascii="Calibri" w:eastAsia="Calibri" w:hAnsi="Calibri" w:cs="Calibri"/>
      <w:b/>
      <w:bCs/>
      <w:color w:val="000000"/>
      <w:spacing w:val="0"/>
      <w:w w:val="100"/>
      <w:position w:val="0"/>
      <w:sz w:val="15"/>
      <w:szCs w:val="15"/>
      <w:shd w:val="clear" w:color="auto" w:fill="FFFFFF"/>
      <w:lang w:val="ru-RU"/>
    </w:rPr>
  </w:style>
  <w:style w:type="paragraph" w:customStyle="1" w:styleId="ConsPlusNonformat">
    <w:name w:val="ConsPlusNonformat"/>
    <w:rsid w:val="00C21803"/>
    <w:pPr>
      <w:widowControl w:val="0"/>
      <w:autoSpaceDE w:val="0"/>
      <w:autoSpaceDN w:val="0"/>
      <w:ind w:firstLine="0"/>
      <w:jc w:val="left"/>
    </w:pPr>
    <w:rPr>
      <w:rFonts w:ascii="Courier New" w:eastAsiaTheme="minorEastAsia" w:hAnsi="Courier New" w:cs="Courier New"/>
      <w:kern w:val="0"/>
      <w:sz w:val="20"/>
      <w:szCs w:val="22"/>
      <w:lang w:eastAsia="ru-RU"/>
      <w14:ligatures w14:val="none"/>
    </w:rPr>
  </w:style>
  <w:style w:type="paragraph" w:customStyle="1" w:styleId="ConsPlusNormal">
    <w:name w:val="ConsPlusNormal"/>
    <w:link w:val="ConsPlusNormal0"/>
    <w:rsid w:val="00C21803"/>
    <w:pPr>
      <w:widowControl w:val="0"/>
      <w:autoSpaceDE w:val="0"/>
      <w:autoSpaceDN w:val="0"/>
      <w:ind w:firstLine="0"/>
      <w:jc w:val="left"/>
    </w:pPr>
    <w:rPr>
      <w:rFonts w:ascii="Calibri" w:eastAsia="Times New Roman" w:hAnsi="Calibri" w:cs="Calibri"/>
      <w:kern w:val="0"/>
      <w:sz w:val="22"/>
      <w:szCs w:val="20"/>
      <w:lang w:eastAsia="ru-RU"/>
      <w14:ligatures w14:val="none"/>
    </w:rPr>
  </w:style>
  <w:style w:type="character" w:customStyle="1" w:styleId="ConsPlusNormal0">
    <w:name w:val="ConsPlusNormal Знак"/>
    <w:link w:val="ConsPlusNormal"/>
    <w:locked/>
    <w:rsid w:val="00C21803"/>
    <w:rPr>
      <w:rFonts w:ascii="Calibri" w:eastAsia="Times New Roman" w:hAnsi="Calibri" w:cs="Calibri"/>
      <w:kern w:val="0"/>
      <w:sz w:val="22"/>
      <w:szCs w:val="20"/>
      <w:lang w:eastAsia="ru-RU"/>
      <w14:ligatures w14:val="none"/>
    </w:rPr>
  </w:style>
  <w:style w:type="paragraph" w:customStyle="1" w:styleId="Default">
    <w:name w:val="Default"/>
    <w:rsid w:val="00C21803"/>
    <w:pPr>
      <w:autoSpaceDE w:val="0"/>
      <w:autoSpaceDN w:val="0"/>
      <w:adjustRightInd w:val="0"/>
      <w:ind w:firstLine="0"/>
      <w:jc w:val="left"/>
    </w:pPr>
    <w:rPr>
      <w:rFonts w:ascii="Arial" w:hAnsi="Arial" w:cs="Arial"/>
      <w:color w:val="000000"/>
      <w:kern w:val="0"/>
      <w:sz w:val="24"/>
      <w:szCs w:val="24"/>
      <w:lang w:eastAsia="ru-RU"/>
    </w:rPr>
  </w:style>
  <w:style w:type="paragraph" w:styleId="a4">
    <w:name w:val="Subtitle"/>
    <w:basedOn w:val="a0"/>
    <w:next w:val="a0"/>
    <w:link w:val="a5"/>
    <w:qFormat/>
    <w:rsid w:val="00C21803"/>
    <w:pPr>
      <w:spacing w:afterAutospacing="1"/>
    </w:pPr>
    <w:rPr>
      <w:color w:val="808080"/>
      <w:sz w:val="30"/>
    </w:rPr>
  </w:style>
  <w:style w:type="character" w:customStyle="1" w:styleId="a5">
    <w:name w:val="Подзаголовок Знак"/>
    <w:basedOn w:val="a1"/>
    <w:link w:val="a4"/>
    <w:rsid w:val="00C21803"/>
    <w:rPr>
      <w:color w:val="808080"/>
      <w:kern w:val="0"/>
      <w:sz w:val="30"/>
      <w:szCs w:val="22"/>
      <w:lang w:eastAsia="ru-RU"/>
      <w14:ligatures w14:val="none"/>
    </w:rPr>
  </w:style>
  <w:style w:type="paragraph" w:styleId="a6">
    <w:name w:val="Title"/>
    <w:basedOn w:val="a0"/>
    <w:next w:val="a0"/>
    <w:link w:val="a7"/>
    <w:qFormat/>
    <w:rsid w:val="00C21803"/>
    <w:pPr>
      <w:spacing w:afterAutospacing="1"/>
    </w:pPr>
    <w:rPr>
      <w:sz w:val="52"/>
    </w:rPr>
  </w:style>
  <w:style w:type="character" w:customStyle="1" w:styleId="a7">
    <w:name w:val="Заголовок Знак"/>
    <w:basedOn w:val="a1"/>
    <w:link w:val="a6"/>
    <w:rsid w:val="00C21803"/>
    <w:rPr>
      <w:kern w:val="0"/>
      <w:sz w:val="52"/>
      <w:szCs w:val="22"/>
      <w:lang w:eastAsia="ru-RU"/>
      <w14:ligatures w14:val="none"/>
    </w:rPr>
  </w:style>
  <w:style w:type="paragraph" w:styleId="a">
    <w:name w:val="List Bullet"/>
    <w:basedOn w:val="a0"/>
    <w:uiPriority w:val="99"/>
    <w:unhideWhenUsed/>
    <w:rsid w:val="00C21803"/>
    <w:pPr>
      <w:numPr>
        <w:numId w:val="27"/>
      </w:numPr>
      <w:spacing w:before="60" w:after="60"/>
      <w:contextualSpacing/>
    </w:pPr>
    <w:rPr>
      <w:rFonts w:eastAsia="Times New Roman"/>
      <w:sz w:val="24"/>
      <w:szCs w:val="24"/>
    </w:rPr>
  </w:style>
  <w:style w:type="table" w:styleId="a8">
    <w:name w:val="Table Grid"/>
    <w:basedOn w:val="a2"/>
    <w:uiPriority w:val="39"/>
    <w:rsid w:val="00C21803"/>
    <w:pPr>
      <w:ind w:firstLine="0"/>
      <w:jc w:val="left"/>
    </w:pPr>
    <w:rPr>
      <w:rFonts w:asciiTheme="minorHAnsi" w:hAnsiTheme="minorHAnsi" w:cstheme="minorBidi"/>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C21803"/>
    <w:pPr>
      <w:ind w:firstLine="0"/>
      <w:jc w:val="left"/>
    </w:pPr>
    <w:rPr>
      <w:rFonts w:asciiTheme="minorHAnsi" w:hAnsiTheme="minorHAnsi" w:cstheme="minorBidi"/>
      <w:kern w:val="0"/>
      <w:sz w:val="22"/>
      <w:szCs w:val="22"/>
      <w:lang w:eastAsia="ru-RU"/>
      <w14:ligatures w14:val="none"/>
    </w:rPr>
  </w:style>
  <w:style w:type="paragraph" w:styleId="aa">
    <w:name w:val="List Paragraph"/>
    <w:aliases w:val="elenco normale,маркированный,абзац с отступом,strich,2nd tier header,4. list paragraph,list - numbered,akapit z listą,абзац списка3,список точки,абзац списка 2,содержание. 2 уровень,буллит,Elenco Normale,Абзац с отступом,2nd Tier Header"/>
    <w:basedOn w:val="a0"/>
    <w:link w:val="ab"/>
    <w:uiPriority w:val="34"/>
    <w:qFormat/>
    <w:rsid w:val="00C21803"/>
    <w:pPr>
      <w:spacing w:after="160" w:line="259" w:lineRule="auto"/>
      <w:ind w:left="720" w:firstLine="0"/>
      <w:contextualSpacing/>
      <w:jc w:val="left"/>
    </w:pPr>
    <w:rPr>
      <w:rFonts w:asciiTheme="minorHAnsi" w:hAnsiTheme="minorHAnsi" w:cstheme="minorBidi"/>
      <w:sz w:val="22"/>
    </w:rPr>
  </w:style>
  <w:style w:type="character" w:customStyle="1" w:styleId="ab">
    <w:name w:val="Абзац списка Знак"/>
    <w:aliases w:val="elenco normale Знак,маркированный Знак,абзац с отступом Знак,strich Знак,2nd tier header Знак,4. list paragraph Знак,list - numbered Знак,akapit z listą Знак,абзац списка3 Знак,список точки Знак,абзац списка 2 Знак,буллит Знак"/>
    <w:link w:val="aa"/>
    <w:uiPriority w:val="34"/>
    <w:qFormat/>
    <w:rsid w:val="00C21803"/>
    <w:rPr>
      <w:rFonts w:asciiTheme="minorHAnsi" w:hAnsiTheme="minorHAnsi" w:cstheme="minorBidi"/>
      <w:kern w:val="0"/>
      <w:sz w:val="22"/>
      <w:szCs w:val="22"/>
      <w:lang w:eastAsia="ru-RU"/>
      <w14:ligatures w14:val="none"/>
    </w:rPr>
  </w:style>
  <w:style w:type="paragraph" w:styleId="ac">
    <w:name w:val="footer"/>
    <w:basedOn w:val="a0"/>
    <w:link w:val="ad"/>
    <w:uiPriority w:val="99"/>
    <w:unhideWhenUsed/>
    <w:rsid w:val="00C21803"/>
    <w:pPr>
      <w:tabs>
        <w:tab w:val="center" w:pos="4677"/>
        <w:tab w:val="right" w:pos="9355"/>
      </w:tabs>
      <w:ind w:firstLine="0"/>
      <w:jc w:val="left"/>
    </w:pPr>
    <w:rPr>
      <w:rFonts w:asciiTheme="minorHAnsi" w:hAnsiTheme="minorHAnsi" w:cstheme="minorBidi"/>
      <w:sz w:val="22"/>
    </w:rPr>
  </w:style>
  <w:style w:type="character" w:customStyle="1" w:styleId="ad">
    <w:name w:val="Нижний колонтитул Знак"/>
    <w:basedOn w:val="a1"/>
    <w:link w:val="ac"/>
    <w:uiPriority w:val="99"/>
    <w:rsid w:val="00C21803"/>
    <w:rPr>
      <w:rFonts w:asciiTheme="minorHAnsi" w:hAnsiTheme="minorHAnsi" w:cstheme="minorBidi"/>
      <w:kern w:val="0"/>
      <w:sz w:val="22"/>
      <w:szCs w:val="22"/>
      <w:lang w:eastAsia="ru-RU"/>
      <w14:ligatures w14:val="none"/>
    </w:rPr>
  </w:style>
  <w:style w:type="paragraph" w:styleId="ae">
    <w:name w:val="Balloon Text"/>
    <w:basedOn w:val="a0"/>
    <w:link w:val="af"/>
    <w:uiPriority w:val="99"/>
    <w:semiHidden/>
    <w:unhideWhenUsed/>
    <w:rsid w:val="00C21803"/>
    <w:rPr>
      <w:rFonts w:ascii="Segoe UI" w:hAnsi="Segoe UI" w:cs="Segoe UI"/>
      <w:sz w:val="18"/>
      <w:szCs w:val="18"/>
    </w:rPr>
  </w:style>
  <w:style w:type="character" w:customStyle="1" w:styleId="af">
    <w:name w:val="Текст выноски Знак"/>
    <w:basedOn w:val="a1"/>
    <w:link w:val="ae"/>
    <w:uiPriority w:val="99"/>
    <w:semiHidden/>
    <w:rsid w:val="00C21803"/>
    <w:rPr>
      <w:rFonts w:ascii="Segoe UI" w:hAnsi="Segoe UI" w:cs="Segoe UI"/>
      <w:kern w:val="0"/>
      <w:sz w:val="18"/>
      <w:szCs w:val="18"/>
      <w:lang w:eastAsia="ru-RU"/>
      <w14:ligatures w14:val="none"/>
    </w:rPr>
  </w:style>
  <w:style w:type="paragraph" w:styleId="af0">
    <w:name w:val="Normal (Web)"/>
    <w:basedOn w:val="a0"/>
    <w:uiPriority w:val="99"/>
    <w:unhideWhenUsed/>
    <w:rsid w:val="00C21803"/>
    <w:pPr>
      <w:spacing w:before="100" w:beforeAutospacing="1" w:after="100" w:afterAutospacing="1"/>
      <w:ind w:firstLine="0"/>
      <w:jc w:val="left"/>
    </w:pPr>
    <w:rPr>
      <w:rFonts w:eastAsia="Times New Roman"/>
      <w:sz w:val="24"/>
      <w:szCs w:val="24"/>
    </w:rPr>
  </w:style>
  <w:style w:type="paragraph" w:styleId="af1">
    <w:name w:val="header"/>
    <w:basedOn w:val="a0"/>
    <w:link w:val="af2"/>
    <w:uiPriority w:val="99"/>
    <w:unhideWhenUsed/>
    <w:rsid w:val="00C21803"/>
    <w:pPr>
      <w:tabs>
        <w:tab w:val="center" w:pos="4677"/>
        <w:tab w:val="right" w:pos="9355"/>
      </w:tabs>
    </w:pPr>
  </w:style>
  <w:style w:type="character" w:customStyle="1" w:styleId="af2">
    <w:name w:val="Верхний колонтитул Знак"/>
    <w:basedOn w:val="a1"/>
    <w:link w:val="af1"/>
    <w:uiPriority w:val="99"/>
    <w:rsid w:val="00C21803"/>
    <w:rPr>
      <w:kern w:val="0"/>
      <w:szCs w:val="22"/>
      <w:lang w:eastAsia="ru-RU"/>
      <w14:ligatures w14:val="none"/>
    </w:rPr>
  </w:style>
  <w:style w:type="paragraph" w:styleId="af3">
    <w:name w:val="Body Text"/>
    <w:basedOn w:val="a0"/>
    <w:link w:val="af4"/>
    <w:uiPriority w:val="1"/>
    <w:qFormat/>
    <w:rsid w:val="00C21803"/>
    <w:pPr>
      <w:widowControl w:val="0"/>
      <w:autoSpaceDE w:val="0"/>
      <w:autoSpaceDN w:val="0"/>
      <w:ind w:left="113" w:firstLine="0"/>
    </w:pPr>
    <w:rPr>
      <w:rFonts w:eastAsia="Times New Roman"/>
      <w:sz w:val="24"/>
      <w:szCs w:val="24"/>
    </w:rPr>
  </w:style>
  <w:style w:type="character" w:customStyle="1" w:styleId="af4">
    <w:name w:val="Основной текст Знак"/>
    <w:basedOn w:val="a1"/>
    <w:link w:val="af3"/>
    <w:uiPriority w:val="1"/>
    <w:rsid w:val="00C21803"/>
    <w:rPr>
      <w:rFonts w:eastAsia="Times New Roman"/>
      <w:kern w:val="0"/>
      <w:sz w:val="24"/>
      <w:szCs w:val="24"/>
      <w:lang w:eastAsia="ru-RU"/>
      <w14:ligatures w14:val="none"/>
    </w:rPr>
  </w:style>
  <w:style w:type="character" w:styleId="af5">
    <w:name w:val="Hyperlink"/>
    <w:uiPriority w:val="99"/>
    <w:rsid w:val="00C21803"/>
    <w:rPr>
      <w:color w:val="0000FF"/>
      <w:u w:val="single"/>
    </w:rPr>
  </w:style>
  <w:style w:type="character" w:styleId="af6">
    <w:name w:val="Strong"/>
    <w:basedOn w:val="a1"/>
    <w:uiPriority w:val="22"/>
    <w:qFormat/>
    <w:rsid w:val="00C21803"/>
    <w:rPr>
      <w:b/>
      <w:bCs/>
    </w:rPr>
  </w:style>
  <w:style w:type="paragraph" w:customStyle="1" w:styleId="af7">
    <w:name w:val="Обычный БП"/>
    <w:autoRedefine/>
    <w:rsid w:val="00C21803"/>
    <w:rPr>
      <w:rFonts w:eastAsia="Times New Roman"/>
      <w:bCs/>
      <w:iCs/>
      <w:kern w:val="0"/>
      <w:shd w:val="clear" w:color="auto" w:fill="FFFFFF"/>
      <w:lang w:eastAsia="ru-RU"/>
      <w14:ligatures w14:val="none"/>
    </w:rPr>
  </w:style>
  <w:style w:type="character" w:styleId="af8">
    <w:name w:val="page number"/>
    <w:basedOn w:val="a1"/>
    <w:uiPriority w:val="99"/>
    <w:semiHidden/>
    <w:unhideWhenUsed/>
    <w:rsid w:val="00C21803"/>
  </w:style>
  <w:style w:type="paragraph" w:styleId="af9">
    <w:name w:val="footnote text"/>
    <w:basedOn w:val="a0"/>
    <w:link w:val="afa"/>
    <w:uiPriority w:val="99"/>
    <w:unhideWhenUsed/>
    <w:rsid w:val="00C21803"/>
    <w:pPr>
      <w:ind w:firstLine="0"/>
      <w:jc w:val="left"/>
    </w:pPr>
    <w:rPr>
      <w:rFonts w:asciiTheme="minorHAnsi" w:hAnsiTheme="minorHAnsi" w:cstheme="minorBidi"/>
      <w:sz w:val="20"/>
      <w:szCs w:val="20"/>
    </w:rPr>
  </w:style>
  <w:style w:type="character" w:customStyle="1" w:styleId="afa">
    <w:name w:val="Текст сноски Знак"/>
    <w:basedOn w:val="a1"/>
    <w:link w:val="af9"/>
    <w:uiPriority w:val="99"/>
    <w:rsid w:val="00C21803"/>
    <w:rPr>
      <w:rFonts w:asciiTheme="minorHAnsi" w:hAnsiTheme="minorHAnsi" w:cstheme="minorBidi"/>
      <w:kern w:val="0"/>
      <w:sz w:val="20"/>
      <w:szCs w:val="20"/>
      <w:lang w:eastAsia="ru-RU"/>
      <w14:ligatures w14:val="none"/>
    </w:rPr>
  </w:style>
  <w:style w:type="character" w:customStyle="1" w:styleId="apple-converted-space">
    <w:name w:val="apple-converted-space"/>
    <w:basedOn w:val="a1"/>
    <w:rsid w:val="00C21803"/>
  </w:style>
  <w:style w:type="character" w:customStyle="1" w:styleId="docdata">
    <w:name w:val="docdata"/>
    <w:aliases w:val="docy,v5,6701,bqiaagaaeyqcaaagiaiaaapagaaabc4yaaaaaaaaaaaaaaaaaaaaaaaaaaaaaaaaaaaaaaaaaaaaaaaaaaaaaaaaaaaaaaaaaaaaaaaaaaaaaaaaaaaaaaaaaaaaaaaaaaaaaaaaaaaaaaaaaaaaaaaaaaaaaaaaaaaaaaaaaaaaaaaaaaaaaaaaaaaaaaaaaaaaaaaaaaaaaaaaaaaaaaaaaaaaaaaaaaaaaaaa"/>
    <w:basedOn w:val="a1"/>
    <w:rsid w:val="00C21803"/>
  </w:style>
  <w:style w:type="paragraph" w:customStyle="1" w:styleId="formattext">
    <w:name w:val="formattext"/>
    <w:basedOn w:val="a0"/>
    <w:rsid w:val="00C21803"/>
    <w:pPr>
      <w:spacing w:before="100" w:beforeAutospacing="1" w:after="100" w:afterAutospacing="1"/>
      <w:ind w:firstLine="0"/>
      <w:jc w:val="left"/>
    </w:pPr>
    <w:rPr>
      <w:rFonts w:eastAsia="Times New Roman"/>
      <w:sz w:val="24"/>
      <w:szCs w:val="24"/>
    </w:rPr>
  </w:style>
  <w:style w:type="character" w:customStyle="1" w:styleId="markdown-word">
    <w:name w:val="markdown-word"/>
    <w:basedOn w:val="a1"/>
    <w:rsid w:val="00C21803"/>
  </w:style>
  <w:style w:type="paragraph" w:customStyle="1" w:styleId="p1">
    <w:name w:val="p1"/>
    <w:basedOn w:val="a0"/>
    <w:rsid w:val="00C21803"/>
    <w:pPr>
      <w:ind w:firstLine="0"/>
      <w:jc w:val="left"/>
    </w:pPr>
    <w:rPr>
      <w:rFonts w:ascii="Helvetica" w:eastAsia="Times New Roman" w:hAnsi="Helvetica"/>
      <w:color w:val="141413"/>
      <w:sz w:val="26"/>
      <w:szCs w:val="26"/>
    </w:rPr>
  </w:style>
  <w:style w:type="paragraph" w:customStyle="1" w:styleId="p2">
    <w:name w:val="p2"/>
    <w:basedOn w:val="a0"/>
    <w:rsid w:val="00C21803"/>
    <w:pPr>
      <w:ind w:firstLine="0"/>
      <w:jc w:val="left"/>
    </w:pPr>
    <w:rPr>
      <w:rFonts w:ascii="Helvetica" w:eastAsia="Times New Roman" w:hAnsi="Helvetica"/>
      <w:color w:val="141413"/>
      <w:sz w:val="15"/>
      <w:szCs w:val="15"/>
    </w:rPr>
  </w:style>
  <w:style w:type="character" w:customStyle="1" w:styleId="s1">
    <w:name w:val="s1"/>
    <w:basedOn w:val="a1"/>
    <w:rsid w:val="00C21803"/>
    <w:rPr>
      <w:rFonts w:ascii="Helvetica" w:hAnsi="Helvetica" w:hint="default"/>
      <w:sz w:val="9"/>
      <w:szCs w:val="9"/>
    </w:rPr>
  </w:style>
  <w:style w:type="character" w:customStyle="1" w:styleId="searchresult">
    <w:name w:val="search_result"/>
    <w:basedOn w:val="a1"/>
    <w:rsid w:val="00C21803"/>
  </w:style>
  <w:style w:type="paragraph" w:customStyle="1" w:styleId="unformattext">
    <w:name w:val="unformattext"/>
    <w:basedOn w:val="a0"/>
    <w:rsid w:val="00C21803"/>
    <w:pPr>
      <w:spacing w:before="100" w:beforeAutospacing="1" w:after="100" w:afterAutospacing="1"/>
      <w:ind w:firstLine="0"/>
      <w:jc w:val="left"/>
    </w:pPr>
    <w:rPr>
      <w:rFonts w:eastAsia="Times New Roman"/>
      <w:sz w:val="24"/>
      <w:szCs w:val="24"/>
    </w:rPr>
  </w:style>
  <w:style w:type="character" w:styleId="afb">
    <w:name w:val="FollowedHyperlink"/>
    <w:basedOn w:val="a1"/>
    <w:uiPriority w:val="99"/>
    <w:semiHidden/>
    <w:unhideWhenUsed/>
    <w:rsid w:val="00C21803"/>
    <w:rPr>
      <w:color w:val="954F72" w:themeColor="followedHyperlink"/>
      <w:u w:val="single"/>
    </w:rPr>
  </w:style>
  <w:style w:type="character" w:customStyle="1" w:styleId="mord">
    <w:name w:val="mord"/>
    <w:basedOn w:val="a1"/>
    <w:rsid w:val="00C21803"/>
  </w:style>
  <w:style w:type="character" w:customStyle="1" w:styleId="mpunct">
    <w:name w:val="mpunct"/>
    <w:basedOn w:val="a1"/>
    <w:rsid w:val="00C21803"/>
  </w:style>
  <w:style w:type="character" w:customStyle="1" w:styleId="mspace">
    <w:name w:val="mspace"/>
    <w:basedOn w:val="a1"/>
    <w:rsid w:val="00C21803"/>
  </w:style>
  <w:style w:type="paragraph" w:customStyle="1" w:styleId="company-headerfull-name">
    <w:name w:val="company-header__full-name"/>
    <w:basedOn w:val="a0"/>
    <w:rsid w:val="00C21803"/>
    <w:pPr>
      <w:spacing w:before="100" w:beforeAutospacing="1" w:after="100" w:afterAutospacing="1"/>
      <w:ind w:firstLine="0"/>
      <w:jc w:val="left"/>
    </w:pPr>
    <w:rPr>
      <w:rFonts w:eastAsia="Times New Roman"/>
      <w:sz w:val="24"/>
      <w:szCs w:val="24"/>
    </w:rPr>
  </w:style>
  <w:style w:type="character" w:customStyle="1" w:styleId="copytarget">
    <w:name w:val="copy_target"/>
    <w:basedOn w:val="a1"/>
    <w:rsid w:val="00C21803"/>
  </w:style>
  <w:style w:type="character" w:customStyle="1" w:styleId="s9">
    <w:name w:val="s9"/>
    <w:basedOn w:val="a1"/>
    <w:rsid w:val="00C2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cntd.ru/document/430661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5454</Words>
  <Characters>31091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Счетная палата Республики Дагестан</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Темирлан Расулов</dc:creator>
  <cp:keywords/>
  <dc:description/>
  <cp:lastModifiedBy>Пользователь</cp:lastModifiedBy>
  <cp:revision>6</cp:revision>
  <cp:lastPrinted>2026-05-19T11:54:00Z</cp:lastPrinted>
  <dcterms:created xsi:type="dcterms:W3CDTF">2026-05-19T11:14:00Z</dcterms:created>
  <dcterms:modified xsi:type="dcterms:W3CDTF">2026-05-19T12:06:00Z</dcterms:modified>
</cp:coreProperties>
</file>